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776" w:type="dxa"/>
        <w:tblLook w:val="04A0" w:firstRow="1" w:lastRow="0" w:firstColumn="1" w:lastColumn="0" w:noHBand="0" w:noVBand="1"/>
      </w:tblPr>
      <w:tblGrid>
        <w:gridCol w:w="470"/>
        <w:gridCol w:w="5195"/>
        <w:gridCol w:w="3261"/>
        <w:gridCol w:w="850"/>
      </w:tblGrid>
      <w:tr w:rsidR="00357C15" w:rsidRPr="002F42DB" w14:paraId="65CA6D28" w14:textId="77777777" w:rsidTr="00014A12">
        <w:trPr>
          <w:trHeight w:val="720"/>
        </w:trPr>
        <w:tc>
          <w:tcPr>
            <w:tcW w:w="9776" w:type="dxa"/>
            <w:gridSpan w:val="4"/>
            <w:hideMark/>
          </w:tcPr>
          <w:p w14:paraId="16072AD5" w14:textId="77777777" w:rsidR="00C30713" w:rsidRDefault="00357C15" w:rsidP="00C30713">
            <w:pPr>
              <w:snapToGrid w:val="0"/>
              <w:jc w:val="center"/>
              <w:rPr>
                <w:rFonts w:ascii="メイリオ" w:eastAsia="メイリオ" w:hAnsi="メイリオ"/>
                <w:b/>
                <w:bCs/>
                <w:sz w:val="28"/>
                <w:szCs w:val="28"/>
              </w:rPr>
            </w:pPr>
            <w:bookmarkStart w:id="0" w:name="RANGE!A1:D19"/>
            <w:r w:rsidRPr="002F42DB">
              <w:rPr>
                <w:rFonts w:ascii="メイリオ" w:eastAsia="メイリオ" w:hAnsi="メイリオ" w:hint="eastAsia"/>
                <w:b/>
                <w:bCs/>
                <w:sz w:val="28"/>
                <w:szCs w:val="28"/>
              </w:rPr>
              <w:t>チェックリスト（研究機関用</w:t>
            </w:r>
            <w:r w:rsidR="00C30713">
              <w:rPr>
                <w:rFonts w:ascii="メイリオ" w:eastAsia="メイリオ" w:hAnsi="メイリオ" w:hint="eastAsia"/>
                <w:b/>
                <w:bCs/>
                <w:sz w:val="28"/>
                <w:szCs w:val="28"/>
              </w:rPr>
              <w:t>）</w:t>
            </w:r>
          </w:p>
          <w:p w14:paraId="044BAA21" w14:textId="2E419D30" w:rsidR="00357C15" w:rsidRPr="002F42DB" w:rsidRDefault="00357C15" w:rsidP="00FE3316">
            <w:pPr>
              <w:snapToGrid w:val="0"/>
              <w:jc w:val="center"/>
              <w:rPr>
                <w:rFonts w:ascii="メイリオ" w:eastAsia="メイリオ" w:hAnsi="メイリオ"/>
                <w:b/>
                <w:bCs/>
                <w:sz w:val="28"/>
                <w:szCs w:val="28"/>
              </w:rPr>
            </w:pPr>
            <w:r>
              <w:rPr>
                <w:rFonts w:ascii="メイリオ" w:eastAsia="メイリオ" w:hAnsi="メイリオ" w:hint="eastAsia"/>
                <w:b/>
                <w:bCs/>
                <w:sz w:val="28"/>
                <w:szCs w:val="28"/>
              </w:rPr>
              <w:t xml:space="preserve">　</w:t>
            </w:r>
            <w:r w:rsidR="00FE3316">
              <w:rPr>
                <w:rFonts w:ascii="メイリオ" w:eastAsia="メイリオ" w:hAnsi="メイリオ" w:hint="eastAsia"/>
                <w:b/>
                <w:bCs/>
                <w:sz w:val="28"/>
                <w:szCs w:val="28"/>
              </w:rPr>
              <w:t>A</w:t>
            </w:r>
            <w:r w:rsidR="00FE3316">
              <w:rPr>
                <w:rFonts w:ascii="メイリオ" w:eastAsia="メイリオ" w:hAnsi="メイリオ"/>
                <w:b/>
                <w:bCs/>
                <w:sz w:val="28"/>
                <w:szCs w:val="28"/>
              </w:rPr>
              <w:t xml:space="preserve"> </w:t>
            </w:r>
            <w:r w:rsidR="00FE3316" w:rsidRPr="00FE3316">
              <w:rPr>
                <w:rFonts w:ascii="メイリオ" w:eastAsia="メイリオ" w:hAnsi="メイリオ" w:hint="eastAsia"/>
                <w:b/>
                <w:bCs/>
                <w:sz w:val="28"/>
                <w:szCs w:val="28"/>
              </w:rPr>
              <w:t>医療機器の治験準備</w:t>
            </w:r>
            <w:r w:rsidR="00FE3316">
              <w:rPr>
                <w:rFonts w:ascii="メイリオ" w:eastAsia="メイリオ" w:hAnsi="メイリオ" w:hint="eastAsia"/>
                <w:b/>
                <w:bCs/>
                <w:sz w:val="28"/>
                <w:szCs w:val="28"/>
              </w:rPr>
              <w:t>（</w:t>
            </w:r>
            <w:r w:rsidR="00FE3316" w:rsidRPr="00FE3316">
              <w:rPr>
                <w:rFonts w:ascii="メイリオ" w:eastAsia="メイリオ" w:hAnsi="メイリオ" w:hint="eastAsia"/>
                <w:b/>
                <w:bCs/>
                <w:sz w:val="28"/>
                <w:szCs w:val="28"/>
              </w:rPr>
              <w:t>医療機器ステップ1</w:t>
            </w:r>
            <w:bookmarkEnd w:id="0"/>
            <w:r w:rsidR="00FE3316">
              <w:rPr>
                <w:rFonts w:ascii="メイリオ" w:eastAsia="メイリオ" w:hAnsi="メイリオ" w:hint="eastAsia"/>
                <w:b/>
                <w:bCs/>
                <w:sz w:val="28"/>
                <w:szCs w:val="28"/>
              </w:rPr>
              <w:t>）</w:t>
            </w:r>
          </w:p>
        </w:tc>
      </w:tr>
      <w:tr w:rsidR="00357C15" w:rsidRPr="002F42DB" w14:paraId="71D313FF" w14:textId="77777777" w:rsidTr="00014A12">
        <w:trPr>
          <w:trHeight w:val="510"/>
        </w:trPr>
        <w:tc>
          <w:tcPr>
            <w:tcW w:w="9776" w:type="dxa"/>
            <w:gridSpan w:val="4"/>
            <w:hideMark/>
          </w:tcPr>
          <w:p w14:paraId="21CA8813" w14:textId="3258C455" w:rsidR="00357C15" w:rsidRPr="002F42DB" w:rsidRDefault="00BB160B" w:rsidP="00014A12">
            <w:pPr>
              <w:jc w:val="center"/>
              <w:rPr>
                <w:rFonts w:ascii="メイリオ" w:eastAsia="メイリオ" w:hAnsi="メイリオ"/>
              </w:rPr>
            </w:pPr>
            <w:r>
              <w:rPr>
                <w:rFonts w:ascii="メイリオ" w:eastAsia="メイリオ" w:hAnsi="メイリオ" w:hint="eastAsia"/>
              </w:rPr>
              <w:t>所属</w:t>
            </w:r>
            <w:r w:rsidR="00357C15" w:rsidRPr="002F42DB">
              <w:rPr>
                <w:rFonts w:ascii="メイリオ" w:eastAsia="メイリオ" w:hAnsi="メイリオ" w:hint="eastAsia"/>
              </w:rPr>
              <w:t>機関名【●●●●●●●●●●●】　　研究開発</w:t>
            </w:r>
            <w:r>
              <w:rPr>
                <w:rFonts w:ascii="メイリオ" w:eastAsia="メイリオ" w:hAnsi="メイリオ" w:hint="eastAsia"/>
              </w:rPr>
              <w:t>代表</w:t>
            </w:r>
            <w:r w:rsidR="00357C15" w:rsidRPr="002F42DB">
              <w:rPr>
                <w:rFonts w:ascii="メイリオ" w:eastAsia="メイリオ" w:hAnsi="メイリオ" w:hint="eastAsia"/>
              </w:rPr>
              <w:t>者氏名【●● ▲▲】</w:t>
            </w:r>
          </w:p>
        </w:tc>
      </w:tr>
      <w:tr w:rsidR="00357C15" w:rsidRPr="002F42DB" w14:paraId="745397E4" w14:textId="77777777" w:rsidTr="00014A12">
        <w:trPr>
          <w:trHeight w:val="720"/>
        </w:trPr>
        <w:tc>
          <w:tcPr>
            <w:tcW w:w="9776" w:type="dxa"/>
            <w:gridSpan w:val="4"/>
            <w:vMerge w:val="restart"/>
            <w:hideMark/>
          </w:tcPr>
          <w:p w14:paraId="49B30856" w14:textId="77777777" w:rsidR="00357C15" w:rsidRPr="002F42DB" w:rsidRDefault="00357C15" w:rsidP="00014A12">
            <w:pPr>
              <w:spacing w:line="240" w:lineRule="exact"/>
              <w:rPr>
                <w:rFonts w:ascii="メイリオ" w:eastAsia="メイリオ" w:hAnsi="メイリオ"/>
              </w:rPr>
            </w:pPr>
            <w:r w:rsidRPr="002F42DB">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014A12" w:rsidRPr="002F42DB" w14:paraId="3CA57911" w14:textId="77777777" w:rsidTr="00014A12">
        <w:trPr>
          <w:trHeight w:val="525"/>
        </w:trPr>
        <w:tc>
          <w:tcPr>
            <w:tcW w:w="9776" w:type="dxa"/>
            <w:gridSpan w:val="4"/>
            <w:vMerge/>
            <w:hideMark/>
          </w:tcPr>
          <w:p w14:paraId="45F6FF10" w14:textId="77777777" w:rsidR="00014A12" w:rsidRPr="002F42DB" w:rsidRDefault="00014A12" w:rsidP="00014A12">
            <w:pPr>
              <w:spacing w:line="240" w:lineRule="exact"/>
              <w:rPr>
                <w:rFonts w:ascii="メイリオ" w:eastAsia="メイリオ" w:hAnsi="メイリオ"/>
              </w:rPr>
            </w:pPr>
          </w:p>
        </w:tc>
      </w:tr>
      <w:tr w:rsidR="00014A12" w:rsidRPr="002F42DB" w14:paraId="4F87D2AC" w14:textId="77777777" w:rsidTr="00014A12">
        <w:trPr>
          <w:trHeight w:val="630"/>
        </w:trPr>
        <w:tc>
          <w:tcPr>
            <w:tcW w:w="470" w:type="dxa"/>
            <w:shd w:val="clear" w:color="auto" w:fill="D9D9D9" w:themeFill="background1" w:themeFillShade="D9"/>
            <w:noWrap/>
            <w:vAlign w:val="center"/>
            <w:hideMark/>
          </w:tcPr>
          <w:p w14:paraId="33224AAE"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番号</w:t>
            </w:r>
          </w:p>
        </w:tc>
        <w:tc>
          <w:tcPr>
            <w:tcW w:w="8456" w:type="dxa"/>
            <w:gridSpan w:val="2"/>
            <w:shd w:val="clear" w:color="auto" w:fill="D9D9D9" w:themeFill="background1" w:themeFillShade="D9"/>
            <w:vAlign w:val="center"/>
            <w:hideMark/>
          </w:tcPr>
          <w:p w14:paraId="4597D651" w14:textId="77777777" w:rsidR="00014A12" w:rsidRPr="002F42DB" w:rsidRDefault="00014A12" w:rsidP="00014A12">
            <w:pPr>
              <w:spacing w:line="240" w:lineRule="exact"/>
              <w:jc w:val="center"/>
              <w:rPr>
                <w:rFonts w:ascii="メイリオ" w:eastAsia="メイリオ" w:hAnsi="メイリオ"/>
              </w:rPr>
            </w:pPr>
            <w:r w:rsidRPr="002F42DB">
              <w:rPr>
                <w:rFonts w:ascii="メイリオ" w:eastAsia="メイリオ" w:hAnsi="メイリオ" w:hint="eastAsia"/>
              </w:rPr>
              <w:t>確認内容（確認した項目全てをチェックしてください）</w:t>
            </w:r>
          </w:p>
        </w:tc>
        <w:tc>
          <w:tcPr>
            <w:tcW w:w="850" w:type="dxa"/>
            <w:tcBorders>
              <w:bottom w:val="single" w:sz="4" w:space="0" w:color="auto"/>
            </w:tcBorders>
            <w:shd w:val="clear" w:color="auto" w:fill="D9D9D9" w:themeFill="background1" w:themeFillShade="D9"/>
            <w:hideMark/>
          </w:tcPr>
          <w:p w14:paraId="6D05CAD9"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チェック欄</w:t>
            </w:r>
          </w:p>
        </w:tc>
      </w:tr>
      <w:tr w:rsidR="00813615" w:rsidRPr="002F42DB" w14:paraId="23BB8BCE" w14:textId="77777777" w:rsidTr="009E3292">
        <w:trPr>
          <w:trHeight w:val="440"/>
        </w:trPr>
        <w:tc>
          <w:tcPr>
            <w:tcW w:w="470" w:type="dxa"/>
            <w:vMerge w:val="restart"/>
            <w:noWrap/>
            <w:vAlign w:val="center"/>
            <w:hideMark/>
          </w:tcPr>
          <w:p w14:paraId="28A9EDD9" w14:textId="77777777" w:rsidR="00813615" w:rsidRPr="002F42DB" w:rsidRDefault="00813615" w:rsidP="00014A12">
            <w:pPr>
              <w:spacing w:line="240" w:lineRule="exact"/>
              <w:rPr>
                <w:rFonts w:ascii="メイリオ" w:eastAsia="メイリオ" w:hAnsi="メイリオ"/>
              </w:rPr>
            </w:pPr>
            <w:r w:rsidRPr="002F42DB">
              <w:rPr>
                <w:rFonts w:ascii="メイリオ" w:eastAsia="メイリオ" w:hAnsi="メイリオ" w:hint="eastAsia"/>
              </w:rPr>
              <w:t>1</w:t>
            </w:r>
          </w:p>
        </w:tc>
        <w:tc>
          <w:tcPr>
            <w:tcW w:w="8456" w:type="dxa"/>
            <w:gridSpan w:val="2"/>
            <w:vAlign w:val="center"/>
            <w:hideMark/>
          </w:tcPr>
          <w:p w14:paraId="1A165DC0" w14:textId="77777777" w:rsidR="00813615" w:rsidRPr="00D33436" w:rsidRDefault="00813615" w:rsidP="00014A12">
            <w:pPr>
              <w:spacing w:line="240" w:lineRule="exact"/>
              <w:rPr>
                <w:rFonts w:ascii="メイリオ" w:eastAsia="メイリオ" w:hAnsi="メイリオ"/>
              </w:rPr>
            </w:pPr>
            <w:r w:rsidRPr="00D33436">
              <w:rPr>
                <w:rFonts w:ascii="メイリオ" w:eastAsia="メイリオ" w:hAnsi="メイリオ" w:hint="eastAsia"/>
              </w:rPr>
              <w:t>・提出が必要な書類（必須）がすべて揃っているか。</w:t>
            </w:r>
          </w:p>
        </w:tc>
        <w:tc>
          <w:tcPr>
            <w:tcW w:w="850" w:type="dxa"/>
            <w:tcBorders>
              <w:tl2br w:val="single" w:sz="4" w:space="0" w:color="auto"/>
            </w:tcBorders>
            <w:hideMark/>
          </w:tcPr>
          <w:p w14:paraId="67173FE7" w14:textId="77777777" w:rsidR="00813615" w:rsidRPr="002F42DB" w:rsidRDefault="00813615" w:rsidP="00014A12">
            <w:pPr>
              <w:spacing w:line="240" w:lineRule="exact"/>
              <w:jc w:val="center"/>
              <w:rPr>
                <w:rFonts w:ascii="メイリオ" w:eastAsia="メイリオ" w:hAnsi="メイリオ"/>
              </w:rPr>
            </w:pPr>
          </w:p>
        </w:tc>
      </w:tr>
      <w:tr w:rsidR="00813615" w:rsidRPr="002F42DB" w14:paraId="2F2D29B0" w14:textId="77777777" w:rsidTr="009E3292">
        <w:trPr>
          <w:trHeight w:val="400"/>
        </w:trPr>
        <w:tc>
          <w:tcPr>
            <w:tcW w:w="470" w:type="dxa"/>
            <w:vMerge/>
            <w:vAlign w:val="center"/>
            <w:hideMark/>
          </w:tcPr>
          <w:p w14:paraId="6CEF2072" w14:textId="77777777" w:rsidR="00813615" w:rsidRPr="002F42DB" w:rsidRDefault="00813615" w:rsidP="00014A12">
            <w:pPr>
              <w:spacing w:line="240" w:lineRule="exact"/>
              <w:rPr>
                <w:rFonts w:ascii="メイリオ" w:eastAsia="メイリオ" w:hAnsi="メイリオ"/>
              </w:rPr>
            </w:pPr>
          </w:p>
        </w:tc>
        <w:tc>
          <w:tcPr>
            <w:tcW w:w="8456" w:type="dxa"/>
            <w:gridSpan w:val="2"/>
            <w:vAlign w:val="center"/>
            <w:hideMark/>
          </w:tcPr>
          <w:p w14:paraId="2CBCB89D" w14:textId="0F2C6782" w:rsidR="00813615" w:rsidRPr="00D33436" w:rsidRDefault="00D33436" w:rsidP="00014A12">
            <w:pPr>
              <w:spacing w:line="240" w:lineRule="exact"/>
              <w:rPr>
                <w:rFonts w:ascii="メイリオ" w:eastAsia="メイリオ" w:hAnsi="メイリオ"/>
              </w:rPr>
            </w:pPr>
            <w:r w:rsidRPr="00D33436">
              <w:rPr>
                <w:rFonts w:ascii="メイリオ" w:eastAsia="メイリオ" w:hAnsi="メイリオ" w:hint="eastAsia"/>
              </w:rPr>
              <w:t>資料番号1：研究開発提案書（チェックリスト(研究機関用)を含む）</w:t>
            </w:r>
          </w:p>
        </w:tc>
        <w:tc>
          <w:tcPr>
            <w:tcW w:w="850" w:type="dxa"/>
            <w:vAlign w:val="center"/>
            <w:hideMark/>
          </w:tcPr>
          <w:p w14:paraId="5F033AF8" w14:textId="77777777" w:rsidR="00813615" w:rsidRPr="002F42DB" w:rsidRDefault="003E05B6" w:rsidP="00014A12">
            <w:pPr>
              <w:spacing w:line="240" w:lineRule="exact"/>
              <w:jc w:val="center"/>
              <w:rPr>
                <w:rFonts w:ascii="メイリオ" w:eastAsia="メイリオ" w:hAnsi="メイリオ"/>
              </w:rPr>
            </w:pPr>
            <w:sdt>
              <w:sdtPr>
                <w:rPr>
                  <w:rFonts w:ascii="メイリオ" w:eastAsia="メイリオ" w:hAnsi="メイリオ" w:hint="eastAsia"/>
                </w:rPr>
                <w:id w:val="1005789918"/>
                <w14:checkbox>
                  <w14:checked w14:val="0"/>
                  <w14:checkedState w14:val="2612" w14:font="ＭＳ ゴシック"/>
                  <w14:uncheckedState w14:val="2610" w14:font="ＭＳ ゴシック"/>
                </w14:checkbox>
              </w:sdtPr>
              <w:sdtEndPr/>
              <w:sdtContent>
                <w:r w:rsidR="00813615" w:rsidRPr="002F42DB">
                  <w:rPr>
                    <w:rFonts w:ascii="メイリオ" w:eastAsia="メイリオ" w:hAnsi="メイリオ" w:hint="eastAsia"/>
                  </w:rPr>
                  <w:t>☐</w:t>
                </w:r>
              </w:sdtContent>
            </w:sdt>
          </w:p>
        </w:tc>
      </w:tr>
      <w:tr w:rsidR="00D33436" w:rsidRPr="002F42DB" w14:paraId="5E6BBCE9" w14:textId="77777777" w:rsidTr="009E3292">
        <w:trPr>
          <w:trHeight w:val="400"/>
        </w:trPr>
        <w:tc>
          <w:tcPr>
            <w:tcW w:w="470" w:type="dxa"/>
            <w:vMerge/>
            <w:vAlign w:val="center"/>
          </w:tcPr>
          <w:p w14:paraId="70EC0566" w14:textId="77777777" w:rsidR="00D33436" w:rsidRPr="002F42DB" w:rsidRDefault="00D33436" w:rsidP="00014A12">
            <w:pPr>
              <w:spacing w:line="240" w:lineRule="exact"/>
              <w:rPr>
                <w:rFonts w:ascii="メイリオ" w:eastAsia="メイリオ" w:hAnsi="メイリオ"/>
              </w:rPr>
            </w:pPr>
          </w:p>
        </w:tc>
        <w:tc>
          <w:tcPr>
            <w:tcW w:w="8456" w:type="dxa"/>
            <w:gridSpan w:val="2"/>
            <w:vAlign w:val="center"/>
          </w:tcPr>
          <w:p w14:paraId="29980D99" w14:textId="5736C5ED" w:rsidR="00D33436" w:rsidRPr="00D33436" w:rsidRDefault="00D33436" w:rsidP="00014A12">
            <w:pPr>
              <w:spacing w:line="240" w:lineRule="exact"/>
              <w:rPr>
                <w:rFonts w:ascii="メイリオ" w:eastAsia="メイリオ" w:hAnsi="メイリオ"/>
              </w:rPr>
            </w:pPr>
            <w:r w:rsidRPr="00D33436">
              <w:rPr>
                <w:rFonts w:ascii="メイリオ" w:eastAsia="メイリオ" w:hAnsi="メイリオ" w:hint="eastAsia"/>
              </w:rPr>
              <w:t>資料番号2：研究開発提案書要約（英語及び日本語）</w:t>
            </w:r>
            <w:r w:rsidRPr="00D33436">
              <w:rPr>
                <w:rFonts w:ascii="メイリオ" w:eastAsia="メイリオ" w:hAnsi="メイリオ" w:hint="eastAsia"/>
              </w:rPr>
              <w:tab/>
            </w:r>
          </w:p>
        </w:tc>
        <w:tc>
          <w:tcPr>
            <w:tcW w:w="850" w:type="dxa"/>
            <w:tcBorders>
              <w:bottom w:val="single" w:sz="4" w:space="0" w:color="auto"/>
            </w:tcBorders>
            <w:vAlign w:val="center"/>
          </w:tcPr>
          <w:p w14:paraId="494E5DA7" w14:textId="2D2FD0EF" w:rsidR="00D33436" w:rsidRDefault="003E05B6" w:rsidP="00014A12">
            <w:pPr>
              <w:spacing w:line="240" w:lineRule="exact"/>
              <w:jc w:val="center"/>
              <w:rPr>
                <w:rFonts w:ascii="メイリオ" w:eastAsia="メイリオ" w:hAnsi="メイリオ"/>
              </w:rPr>
            </w:pPr>
            <w:sdt>
              <w:sdtPr>
                <w:rPr>
                  <w:rFonts w:ascii="メイリオ" w:eastAsia="メイリオ" w:hAnsi="メイリオ" w:hint="eastAsia"/>
                </w:rPr>
                <w:id w:val="-118991615"/>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5D66E466" w14:textId="77777777" w:rsidTr="00D33436">
        <w:trPr>
          <w:trHeight w:val="400"/>
        </w:trPr>
        <w:tc>
          <w:tcPr>
            <w:tcW w:w="470" w:type="dxa"/>
            <w:vMerge/>
            <w:vAlign w:val="center"/>
          </w:tcPr>
          <w:p w14:paraId="663B3067" w14:textId="77777777" w:rsidR="00D33436" w:rsidRPr="002F42DB" w:rsidRDefault="00D33436" w:rsidP="00D33436">
            <w:pPr>
              <w:spacing w:line="240" w:lineRule="exact"/>
              <w:rPr>
                <w:rFonts w:ascii="メイリオ" w:eastAsia="メイリオ" w:hAnsi="メイリオ"/>
              </w:rPr>
            </w:pPr>
          </w:p>
        </w:tc>
        <w:tc>
          <w:tcPr>
            <w:tcW w:w="8456" w:type="dxa"/>
            <w:gridSpan w:val="2"/>
          </w:tcPr>
          <w:p w14:paraId="07BCBFA1" w14:textId="7301B1BD"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資料番号3：研究開発提案書別紙（非臨床試験サマリー）及び研究開発提案書別紙（非臨床試験ガントチャート）</w:t>
            </w:r>
          </w:p>
        </w:tc>
        <w:tc>
          <w:tcPr>
            <w:tcW w:w="850" w:type="dxa"/>
            <w:tcBorders>
              <w:bottom w:val="single" w:sz="4" w:space="0" w:color="auto"/>
            </w:tcBorders>
            <w:vAlign w:val="center"/>
          </w:tcPr>
          <w:p w14:paraId="6F103FA7" w14:textId="3810C38E" w:rsidR="00D33436"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1404334879"/>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7F8D2D39" w14:textId="77777777" w:rsidTr="00D33436">
        <w:trPr>
          <w:trHeight w:val="400"/>
        </w:trPr>
        <w:tc>
          <w:tcPr>
            <w:tcW w:w="470" w:type="dxa"/>
            <w:vMerge/>
            <w:vAlign w:val="center"/>
          </w:tcPr>
          <w:p w14:paraId="4F550B46" w14:textId="77777777" w:rsidR="00D33436" w:rsidRPr="002F42DB" w:rsidRDefault="00D33436" w:rsidP="00D33436">
            <w:pPr>
              <w:spacing w:line="240" w:lineRule="exact"/>
              <w:rPr>
                <w:rFonts w:ascii="メイリオ" w:eastAsia="メイリオ" w:hAnsi="メイリオ"/>
              </w:rPr>
            </w:pPr>
          </w:p>
        </w:tc>
        <w:tc>
          <w:tcPr>
            <w:tcW w:w="8456" w:type="dxa"/>
            <w:gridSpan w:val="2"/>
          </w:tcPr>
          <w:p w14:paraId="0C9E5DB1" w14:textId="230C9C91"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資料番号4：PMDA レギュラトリーサイエンス戦略相談の事前面談を実施済みの場合はサマリー、対面助言を実施済みの場合は対面助言記録及び別紙</w:t>
            </w:r>
          </w:p>
        </w:tc>
        <w:tc>
          <w:tcPr>
            <w:tcW w:w="850" w:type="dxa"/>
            <w:tcBorders>
              <w:bottom w:val="single" w:sz="4" w:space="0" w:color="auto"/>
            </w:tcBorders>
            <w:vAlign w:val="center"/>
          </w:tcPr>
          <w:p w14:paraId="327CF9F0" w14:textId="4B88C556" w:rsidR="00D33436"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1346160771"/>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62873E2A" w14:textId="77777777" w:rsidTr="00D33436">
        <w:trPr>
          <w:trHeight w:val="400"/>
        </w:trPr>
        <w:tc>
          <w:tcPr>
            <w:tcW w:w="470" w:type="dxa"/>
            <w:vMerge/>
            <w:vAlign w:val="center"/>
          </w:tcPr>
          <w:p w14:paraId="660CD705" w14:textId="77777777" w:rsidR="00D33436" w:rsidRPr="002F42DB" w:rsidRDefault="00D33436" w:rsidP="00D33436">
            <w:pPr>
              <w:spacing w:line="240" w:lineRule="exact"/>
              <w:rPr>
                <w:rFonts w:ascii="メイリオ" w:eastAsia="メイリオ" w:hAnsi="メイリオ"/>
              </w:rPr>
            </w:pPr>
          </w:p>
        </w:tc>
        <w:tc>
          <w:tcPr>
            <w:tcW w:w="8456" w:type="dxa"/>
            <w:gridSpan w:val="2"/>
          </w:tcPr>
          <w:p w14:paraId="15A1C9A3" w14:textId="35DF38B9"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資料番号5：提案する研究開発課題で実施する実験、研究に関する臨床試験又は非臨床試験に関するプロトコール又はプロトコール概要等</w:t>
            </w:r>
          </w:p>
        </w:tc>
        <w:tc>
          <w:tcPr>
            <w:tcW w:w="850" w:type="dxa"/>
            <w:tcBorders>
              <w:bottom w:val="single" w:sz="4" w:space="0" w:color="auto"/>
            </w:tcBorders>
            <w:vAlign w:val="center"/>
          </w:tcPr>
          <w:p w14:paraId="7AC13E7D" w14:textId="79F6CB73" w:rsidR="00D33436"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1067851300"/>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08ACA81B" w14:textId="77777777" w:rsidTr="00D33436">
        <w:trPr>
          <w:trHeight w:val="400"/>
        </w:trPr>
        <w:tc>
          <w:tcPr>
            <w:tcW w:w="470" w:type="dxa"/>
            <w:vMerge/>
            <w:vAlign w:val="center"/>
          </w:tcPr>
          <w:p w14:paraId="7968BBBA" w14:textId="77777777" w:rsidR="00D33436" w:rsidRPr="002F42DB" w:rsidRDefault="00D33436" w:rsidP="00D33436">
            <w:pPr>
              <w:spacing w:line="240" w:lineRule="exact"/>
              <w:rPr>
                <w:rFonts w:ascii="メイリオ" w:eastAsia="メイリオ" w:hAnsi="メイリオ"/>
              </w:rPr>
            </w:pPr>
          </w:p>
        </w:tc>
        <w:tc>
          <w:tcPr>
            <w:tcW w:w="8456" w:type="dxa"/>
            <w:gridSpan w:val="2"/>
          </w:tcPr>
          <w:p w14:paraId="41F6D30B" w14:textId="4F8FE713"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資料番号6：QMS省令に基づく製造管理、品質管理体制を示す資料</w:t>
            </w:r>
          </w:p>
        </w:tc>
        <w:tc>
          <w:tcPr>
            <w:tcW w:w="850" w:type="dxa"/>
            <w:tcBorders>
              <w:bottom w:val="single" w:sz="4" w:space="0" w:color="auto"/>
            </w:tcBorders>
            <w:vAlign w:val="center"/>
          </w:tcPr>
          <w:p w14:paraId="350B2C3B" w14:textId="2F9909AE" w:rsidR="00D33436"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444466989"/>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0DFD06FE" w14:textId="77777777" w:rsidTr="00D33436">
        <w:trPr>
          <w:trHeight w:val="400"/>
        </w:trPr>
        <w:tc>
          <w:tcPr>
            <w:tcW w:w="470" w:type="dxa"/>
            <w:vMerge/>
            <w:vAlign w:val="center"/>
          </w:tcPr>
          <w:p w14:paraId="2ABFC0B2" w14:textId="77777777" w:rsidR="00D33436" w:rsidRPr="002F42DB" w:rsidRDefault="00D33436" w:rsidP="00D33436">
            <w:pPr>
              <w:spacing w:line="240" w:lineRule="exact"/>
              <w:rPr>
                <w:rFonts w:ascii="メイリオ" w:eastAsia="メイリオ" w:hAnsi="メイリオ"/>
              </w:rPr>
            </w:pPr>
          </w:p>
        </w:tc>
        <w:tc>
          <w:tcPr>
            <w:tcW w:w="8456" w:type="dxa"/>
            <w:gridSpan w:val="2"/>
          </w:tcPr>
          <w:p w14:paraId="19502C95" w14:textId="3A3742F3"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資料番号7：企業導出に関する</w:t>
            </w:r>
            <w:r w:rsidR="00AF1B04" w:rsidRPr="00AF1B04">
              <w:rPr>
                <w:rFonts w:ascii="メイリオ" w:eastAsia="メイリオ" w:hAnsi="メイリオ" w:hint="eastAsia"/>
              </w:rPr>
              <w:t>協議状況又は先方の</w:t>
            </w:r>
            <w:r w:rsidRPr="00D33436">
              <w:rPr>
                <w:rFonts w:ascii="メイリオ" w:eastAsia="メイリオ" w:hAnsi="メイリオ" w:hint="eastAsia"/>
              </w:rPr>
              <w:t>同意を示す資料</w:t>
            </w:r>
          </w:p>
        </w:tc>
        <w:tc>
          <w:tcPr>
            <w:tcW w:w="850" w:type="dxa"/>
            <w:tcBorders>
              <w:bottom w:val="single" w:sz="4" w:space="0" w:color="auto"/>
            </w:tcBorders>
            <w:vAlign w:val="center"/>
          </w:tcPr>
          <w:p w14:paraId="33CB0148" w14:textId="68434CAF" w:rsidR="00D33436"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1672520542"/>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7D6A6850" w14:textId="77777777" w:rsidTr="00D33436">
        <w:trPr>
          <w:trHeight w:val="400"/>
        </w:trPr>
        <w:tc>
          <w:tcPr>
            <w:tcW w:w="470" w:type="dxa"/>
            <w:vMerge/>
            <w:vAlign w:val="center"/>
          </w:tcPr>
          <w:p w14:paraId="56568EF7" w14:textId="77777777" w:rsidR="00D33436" w:rsidRPr="002F42DB" w:rsidRDefault="00D33436" w:rsidP="00D33436">
            <w:pPr>
              <w:spacing w:line="240" w:lineRule="exact"/>
              <w:rPr>
                <w:rFonts w:ascii="メイリオ" w:eastAsia="メイリオ" w:hAnsi="メイリオ"/>
              </w:rPr>
            </w:pPr>
          </w:p>
        </w:tc>
        <w:tc>
          <w:tcPr>
            <w:tcW w:w="8456" w:type="dxa"/>
            <w:gridSpan w:val="2"/>
          </w:tcPr>
          <w:p w14:paraId="51B76B7A" w14:textId="53BC0917"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資料番号8：研究内容と開発対象物に関する概要</w:t>
            </w:r>
          </w:p>
        </w:tc>
        <w:tc>
          <w:tcPr>
            <w:tcW w:w="850" w:type="dxa"/>
            <w:tcBorders>
              <w:bottom w:val="single" w:sz="4" w:space="0" w:color="auto"/>
            </w:tcBorders>
            <w:vAlign w:val="center"/>
          </w:tcPr>
          <w:p w14:paraId="04A307AF" w14:textId="27B54B7C" w:rsidR="00D33436"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1963910681"/>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17BE4B85" w14:textId="77777777" w:rsidTr="00D33436">
        <w:trPr>
          <w:trHeight w:val="400"/>
        </w:trPr>
        <w:tc>
          <w:tcPr>
            <w:tcW w:w="470" w:type="dxa"/>
            <w:vMerge/>
            <w:vAlign w:val="center"/>
            <w:hideMark/>
          </w:tcPr>
          <w:p w14:paraId="72A51DA6" w14:textId="77777777" w:rsidR="00D33436" w:rsidRPr="002F42DB" w:rsidRDefault="00D33436" w:rsidP="00D33436">
            <w:pPr>
              <w:spacing w:line="240" w:lineRule="exact"/>
              <w:rPr>
                <w:rFonts w:ascii="メイリオ" w:eastAsia="メイリオ" w:hAnsi="メイリオ"/>
              </w:rPr>
            </w:pPr>
          </w:p>
        </w:tc>
        <w:tc>
          <w:tcPr>
            <w:tcW w:w="8456" w:type="dxa"/>
            <w:gridSpan w:val="2"/>
            <w:hideMark/>
          </w:tcPr>
          <w:p w14:paraId="436F6BE8" w14:textId="0F85B647"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資料番号9：開発候補物に係る特許の出願・取得状況を示す資料</w:t>
            </w:r>
          </w:p>
        </w:tc>
        <w:tc>
          <w:tcPr>
            <w:tcW w:w="850" w:type="dxa"/>
            <w:tcBorders>
              <w:bottom w:val="single" w:sz="4" w:space="0" w:color="auto"/>
            </w:tcBorders>
            <w:vAlign w:val="center"/>
            <w:hideMark/>
          </w:tcPr>
          <w:p w14:paraId="248B6DD6" w14:textId="64F5B3AC" w:rsidR="00D33436" w:rsidRPr="002F42DB"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540486927"/>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376CECC7" w14:textId="77777777" w:rsidTr="00D33436">
        <w:trPr>
          <w:trHeight w:val="400"/>
        </w:trPr>
        <w:tc>
          <w:tcPr>
            <w:tcW w:w="470" w:type="dxa"/>
            <w:vMerge/>
            <w:vAlign w:val="center"/>
          </w:tcPr>
          <w:p w14:paraId="7D24ED88" w14:textId="77777777" w:rsidR="00D33436" w:rsidRPr="002F42DB" w:rsidRDefault="00D33436" w:rsidP="00D33436">
            <w:pPr>
              <w:spacing w:line="240" w:lineRule="exact"/>
              <w:rPr>
                <w:rFonts w:ascii="メイリオ" w:eastAsia="メイリオ" w:hAnsi="メイリオ"/>
              </w:rPr>
            </w:pPr>
          </w:p>
        </w:tc>
        <w:tc>
          <w:tcPr>
            <w:tcW w:w="8456" w:type="dxa"/>
            <w:gridSpan w:val="2"/>
          </w:tcPr>
          <w:p w14:paraId="0CB9846D" w14:textId="7DD23964"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資料番号10：製品開発仕様書</w:t>
            </w:r>
          </w:p>
        </w:tc>
        <w:tc>
          <w:tcPr>
            <w:tcW w:w="850" w:type="dxa"/>
            <w:tcBorders>
              <w:bottom w:val="single" w:sz="4" w:space="0" w:color="auto"/>
            </w:tcBorders>
            <w:vAlign w:val="center"/>
          </w:tcPr>
          <w:p w14:paraId="441A138D" w14:textId="79544CDA" w:rsidR="00D33436"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129327516"/>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2DFED65B" w14:textId="77777777" w:rsidTr="00D33436">
        <w:trPr>
          <w:trHeight w:val="400"/>
        </w:trPr>
        <w:tc>
          <w:tcPr>
            <w:tcW w:w="470" w:type="dxa"/>
            <w:vMerge/>
            <w:vAlign w:val="center"/>
          </w:tcPr>
          <w:p w14:paraId="239CB30B" w14:textId="77777777" w:rsidR="00D33436" w:rsidRPr="002F42DB" w:rsidRDefault="00D33436" w:rsidP="00D33436">
            <w:pPr>
              <w:spacing w:line="240" w:lineRule="exact"/>
              <w:rPr>
                <w:rFonts w:ascii="メイリオ" w:eastAsia="メイリオ" w:hAnsi="メイリオ"/>
              </w:rPr>
            </w:pPr>
          </w:p>
        </w:tc>
        <w:tc>
          <w:tcPr>
            <w:tcW w:w="8456" w:type="dxa"/>
            <w:gridSpan w:val="2"/>
          </w:tcPr>
          <w:p w14:paraId="4D8D6FE8" w14:textId="3D2CB386"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資料番号11：ヒト全ゲノムシークエンス解析プロトコール様式 （該当する場合は必須）</w:t>
            </w:r>
          </w:p>
        </w:tc>
        <w:tc>
          <w:tcPr>
            <w:tcW w:w="850" w:type="dxa"/>
            <w:tcBorders>
              <w:bottom w:val="single" w:sz="4" w:space="0" w:color="auto"/>
            </w:tcBorders>
            <w:vAlign w:val="center"/>
          </w:tcPr>
          <w:p w14:paraId="460AF8FD" w14:textId="32A875B8" w:rsidR="00D33436"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508027798"/>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014A12" w:rsidRPr="002F42DB" w14:paraId="09469F88" w14:textId="77777777" w:rsidTr="00CB6370">
        <w:trPr>
          <w:trHeight w:val="440"/>
        </w:trPr>
        <w:tc>
          <w:tcPr>
            <w:tcW w:w="470" w:type="dxa"/>
            <w:vMerge w:val="restart"/>
            <w:noWrap/>
            <w:vAlign w:val="center"/>
            <w:hideMark/>
          </w:tcPr>
          <w:p w14:paraId="7A63FBD7"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2</w:t>
            </w:r>
          </w:p>
        </w:tc>
        <w:tc>
          <w:tcPr>
            <w:tcW w:w="8456" w:type="dxa"/>
            <w:gridSpan w:val="2"/>
            <w:vAlign w:val="center"/>
            <w:hideMark/>
          </w:tcPr>
          <w:p w14:paraId="68C14EBB" w14:textId="77777777" w:rsidR="00014A12" w:rsidRPr="00D33436" w:rsidRDefault="00014A12" w:rsidP="00014A12">
            <w:pPr>
              <w:spacing w:line="240" w:lineRule="exact"/>
              <w:rPr>
                <w:rFonts w:ascii="メイリオ" w:eastAsia="メイリオ" w:hAnsi="メイリオ"/>
              </w:rPr>
            </w:pPr>
            <w:r w:rsidRPr="00D33436">
              <w:rPr>
                <w:rFonts w:ascii="メイリオ" w:eastAsia="メイリオ" w:hAnsi="メイリオ" w:hint="eastAsia"/>
              </w:rPr>
              <w:t>・提出が必要な書類（任意）が揃っているか。</w:t>
            </w:r>
          </w:p>
        </w:tc>
        <w:tc>
          <w:tcPr>
            <w:tcW w:w="850" w:type="dxa"/>
            <w:tcBorders>
              <w:tl2br w:val="single" w:sz="4" w:space="0" w:color="auto"/>
            </w:tcBorders>
            <w:vAlign w:val="center"/>
            <w:hideMark/>
          </w:tcPr>
          <w:p w14:paraId="5AF63DDD" w14:textId="77777777" w:rsidR="00014A12" w:rsidRPr="002F42DB" w:rsidRDefault="00014A12" w:rsidP="00014A12">
            <w:pPr>
              <w:spacing w:line="240" w:lineRule="exact"/>
              <w:jc w:val="center"/>
              <w:rPr>
                <w:rFonts w:ascii="メイリオ" w:eastAsia="メイリオ" w:hAnsi="メイリオ"/>
              </w:rPr>
            </w:pPr>
          </w:p>
        </w:tc>
      </w:tr>
      <w:tr w:rsidR="00D33436" w:rsidRPr="002F42DB" w14:paraId="403DEA17" w14:textId="77777777" w:rsidTr="00D33436">
        <w:trPr>
          <w:trHeight w:val="454"/>
        </w:trPr>
        <w:tc>
          <w:tcPr>
            <w:tcW w:w="470" w:type="dxa"/>
            <w:vMerge/>
            <w:vAlign w:val="center"/>
          </w:tcPr>
          <w:p w14:paraId="205D58E0" w14:textId="77777777" w:rsidR="00D33436" w:rsidRPr="002F42DB" w:rsidRDefault="00D33436" w:rsidP="00D33436">
            <w:pPr>
              <w:spacing w:line="240" w:lineRule="exact"/>
              <w:rPr>
                <w:rFonts w:ascii="メイリオ" w:eastAsia="メイリオ" w:hAnsi="メイリオ"/>
              </w:rPr>
            </w:pPr>
          </w:p>
        </w:tc>
        <w:tc>
          <w:tcPr>
            <w:tcW w:w="8456" w:type="dxa"/>
            <w:gridSpan w:val="2"/>
          </w:tcPr>
          <w:p w14:paraId="382743AC" w14:textId="5116E032"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資料番号12：提案する研究開発課題に関連する学術雑誌等に発表した論文・著書、寄与した臨床指針・ガイドラインのうち、主なもの・最新のものの本文</w:t>
            </w:r>
          </w:p>
        </w:tc>
        <w:tc>
          <w:tcPr>
            <w:tcW w:w="850" w:type="dxa"/>
            <w:vAlign w:val="center"/>
          </w:tcPr>
          <w:p w14:paraId="555BDD19" w14:textId="15D97F8B" w:rsidR="00D33436"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49921681"/>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7C9E0E3B" w14:textId="77777777" w:rsidTr="00D33436">
        <w:trPr>
          <w:trHeight w:val="454"/>
        </w:trPr>
        <w:tc>
          <w:tcPr>
            <w:tcW w:w="470" w:type="dxa"/>
            <w:vMerge/>
            <w:vAlign w:val="center"/>
            <w:hideMark/>
          </w:tcPr>
          <w:p w14:paraId="7562CE5D" w14:textId="77777777" w:rsidR="00D33436" w:rsidRPr="002F42DB" w:rsidRDefault="00D33436" w:rsidP="00D33436">
            <w:pPr>
              <w:spacing w:line="240" w:lineRule="exact"/>
              <w:rPr>
                <w:rFonts w:ascii="メイリオ" w:eastAsia="メイリオ" w:hAnsi="メイリオ"/>
              </w:rPr>
            </w:pPr>
          </w:p>
        </w:tc>
        <w:tc>
          <w:tcPr>
            <w:tcW w:w="8456" w:type="dxa"/>
            <w:gridSpan w:val="2"/>
            <w:hideMark/>
          </w:tcPr>
          <w:p w14:paraId="6A93BB32" w14:textId="61236C60"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資料番号13：採択条件にある体制整備において整備された外部の機関等を利用する場合、契約の候補となる機関等に関する資料</w:t>
            </w:r>
          </w:p>
        </w:tc>
        <w:tc>
          <w:tcPr>
            <w:tcW w:w="850" w:type="dxa"/>
            <w:vAlign w:val="center"/>
            <w:hideMark/>
          </w:tcPr>
          <w:p w14:paraId="40815F48" w14:textId="052D9777" w:rsidR="00D33436" w:rsidRPr="002F42DB"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326795041"/>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32CB2A93" w14:textId="77777777" w:rsidTr="00D33436">
        <w:trPr>
          <w:trHeight w:val="454"/>
        </w:trPr>
        <w:tc>
          <w:tcPr>
            <w:tcW w:w="470" w:type="dxa"/>
            <w:vMerge/>
            <w:vAlign w:val="center"/>
            <w:hideMark/>
          </w:tcPr>
          <w:p w14:paraId="5694E851" w14:textId="77777777" w:rsidR="00D33436" w:rsidRPr="002F42DB" w:rsidRDefault="00D33436" w:rsidP="00D33436">
            <w:pPr>
              <w:spacing w:line="240" w:lineRule="exact"/>
              <w:rPr>
                <w:rFonts w:ascii="メイリオ" w:eastAsia="メイリオ" w:hAnsi="メイリオ"/>
              </w:rPr>
            </w:pPr>
          </w:p>
        </w:tc>
        <w:tc>
          <w:tcPr>
            <w:tcW w:w="8456" w:type="dxa"/>
            <w:gridSpan w:val="2"/>
            <w:hideMark/>
          </w:tcPr>
          <w:p w14:paraId="29A14112" w14:textId="70484200"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資料番号14：開発候補物の確保状況を示す書類</w:t>
            </w:r>
          </w:p>
        </w:tc>
        <w:tc>
          <w:tcPr>
            <w:tcW w:w="850" w:type="dxa"/>
            <w:vAlign w:val="center"/>
            <w:hideMark/>
          </w:tcPr>
          <w:p w14:paraId="2A4A1A9E" w14:textId="14735162" w:rsidR="00D33436" w:rsidRPr="002F42DB"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1131060226"/>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014A12" w:rsidRPr="002F42DB" w14:paraId="2B3A6F83" w14:textId="77777777" w:rsidTr="00CB6370">
        <w:trPr>
          <w:trHeight w:val="440"/>
        </w:trPr>
        <w:tc>
          <w:tcPr>
            <w:tcW w:w="470" w:type="dxa"/>
            <w:noWrap/>
            <w:vAlign w:val="center"/>
            <w:hideMark/>
          </w:tcPr>
          <w:p w14:paraId="372D1A8D"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3</w:t>
            </w:r>
          </w:p>
        </w:tc>
        <w:tc>
          <w:tcPr>
            <w:tcW w:w="8456" w:type="dxa"/>
            <w:gridSpan w:val="2"/>
            <w:vAlign w:val="center"/>
            <w:hideMark/>
          </w:tcPr>
          <w:p w14:paraId="58606232" w14:textId="0E03EC44" w:rsidR="00014A12" w:rsidRPr="00D33436" w:rsidRDefault="00AF1B04" w:rsidP="00014A12">
            <w:pPr>
              <w:spacing w:line="240" w:lineRule="exact"/>
              <w:rPr>
                <w:rFonts w:ascii="メイリオ" w:eastAsia="メイリオ" w:hAnsi="メイリオ"/>
              </w:rPr>
            </w:pPr>
            <w:r w:rsidRPr="00AF1B04">
              <w:rPr>
                <w:rFonts w:ascii="メイリオ" w:eastAsia="メイリオ" w:hAnsi="メイリオ" w:hint="eastAsia"/>
              </w:rPr>
              <w:t>指定様式がある場合</w:t>
            </w:r>
            <w:r w:rsidR="00014A12" w:rsidRPr="00D33436">
              <w:rPr>
                <w:rFonts w:ascii="メイリオ" w:eastAsia="メイリオ" w:hAnsi="メイリオ" w:hint="eastAsia"/>
              </w:rPr>
              <w:t>は、AMEDが提供した、AMEDのホームページにある最新様式を使用しているか。</w:t>
            </w:r>
          </w:p>
        </w:tc>
        <w:tc>
          <w:tcPr>
            <w:tcW w:w="850" w:type="dxa"/>
            <w:vAlign w:val="center"/>
            <w:hideMark/>
          </w:tcPr>
          <w:p w14:paraId="04A4033E" w14:textId="582C2C51" w:rsidR="00014A12" w:rsidRPr="002F42DB" w:rsidRDefault="003E05B6" w:rsidP="00014A12">
            <w:pPr>
              <w:spacing w:line="240" w:lineRule="exact"/>
              <w:jc w:val="center"/>
              <w:rPr>
                <w:rFonts w:ascii="メイリオ" w:eastAsia="メイリオ" w:hAnsi="メイリオ"/>
              </w:rPr>
            </w:pPr>
            <w:sdt>
              <w:sdtPr>
                <w:rPr>
                  <w:rFonts w:ascii="メイリオ" w:eastAsia="メイリオ" w:hAnsi="メイリオ" w:hint="eastAsia"/>
                </w:rPr>
                <w:id w:val="-753202172"/>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5AED1CB1" w14:textId="77777777" w:rsidTr="00CB6370">
        <w:trPr>
          <w:trHeight w:val="440"/>
        </w:trPr>
        <w:tc>
          <w:tcPr>
            <w:tcW w:w="470" w:type="dxa"/>
            <w:noWrap/>
            <w:vAlign w:val="center"/>
            <w:hideMark/>
          </w:tcPr>
          <w:p w14:paraId="7BD4CC41"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4</w:t>
            </w:r>
          </w:p>
        </w:tc>
        <w:tc>
          <w:tcPr>
            <w:tcW w:w="8456" w:type="dxa"/>
            <w:gridSpan w:val="2"/>
            <w:vAlign w:val="center"/>
            <w:hideMark/>
          </w:tcPr>
          <w:p w14:paraId="2DACC762" w14:textId="511A6175" w:rsidR="00014A12" w:rsidRPr="00D33436" w:rsidRDefault="00014A12" w:rsidP="00014A12">
            <w:pPr>
              <w:spacing w:line="240" w:lineRule="exact"/>
              <w:rPr>
                <w:rFonts w:ascii="メイリオ" w:eastAsia="メイリオ" w:hAnsi="メイリオ"/>
              </w:rPr>
            </w:pPr>
            <w:r w:rsidRPr="00D33436">
              <w:rPr>
                <w:rFonts w:ascii="メイリオ" w:eastAsia="メイリオ" w:hAnsi="メイリオ" w:hint="eastAsia"/>
              </w:rPr>
              <w:t>公募要領に記載された採択条件及び留意事項を満たす研究開発提案書になっているか。</w:t>
            </w:r>
          </w:p>
        </w:tc>
        <w:tc>
          <w:tcPr>
            <w:tcW w:w="850" w:type="dxa"/>
            <w:vAlign w:val="center"/>
            <w:hideMark/>
          </w:tcPr>
          <w:p w14:paraId="5869D87C" w14:textId="732C5FAF" w:rsidR="00014A12" w:rsidRPr="002F42DB" w:rsidRDefault="003E05B6" w:rsidP="00014A12">
            <w:pPr>
              <w:spacing w:line="240" w:lineRule="exact"/>
              <w:jc w:val="center"/>
              <w:rPr>
                <w:rFonts w:ascii="メイリオ" w:eastAsia="メイリオ" w:hAnsi="メイリオ"/>
              </w:rPr>
            </w:pPr>
            <w:sdt>
              <w:sdtPr>
                <w:rPr>
                  <w:rFonts w:ascii="メイリオ" w:eastAsia="メイリオ" w:hAnsi="メイリオ" w:hint="eastAsia"/>
                </w:rPr>
                <w:id w:val="891005499"/>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709CCAE4" w14:textId="77777777" w:rsidTr="00CB6370">
        <w:trPr>
          <w:trHeight w:val="440"/>
        </w:trPr>
        <w:tc>
          <w:tcPr>
            <w:tcW w:w="470" w:type="dxa"/>
            <w:noWrap/>
            <w:vAlign w:val="center"/>
            <w:hideMark/>
          </w:tcPr>
          <w:p w14:paraId="557294D5"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5</w:t>
            </w:r>
          </w:p>
        </w:tc>
        <w:tc>
          <w:tcPr>
            <w:tcW w:w="8456" w:type="dxa"/>
            <w:gridSpan w:val="2"/>
            <w:vAlign w:val="center"/>
            <w:hideMark/>
          </w:tcPr>
          <w:p w14:paraId="27C483C0" w14:textId="7C19B31F" w:rsidR="00014A12" w:rsidRPr="00D33436" w:rsidRDefault="00014A12" w:rsidP="00014A12">
            <w:pPr>
              <w:spacing w:line="240" w:lineRule="exact"/>
              <w:rPr>
                <w:rFonts w:ascii="メイリオ" w:eastAsia="メイリオ" w:hAnsi="メイリオ"/>
              </w:rPr>
            </w:pPr>
            <w:r w:rsidRPr="00D33436">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850" w:type="dxa"/>
            <w:vAlign w:val="center"/>
            <w:hideMark/>
          </w:tcPr>
          <w:p w14:paraId="38FF2475" w14:textId="1A2980B1" w:rsidR="00014A12" w:rsidRPr="002F42DB" w:rsidRDefault="003E05B6" w:rsidP="00014A12">
            <w:pPr>
              <w:spacing w:line="240" w:lineRule="exact"/>
              <w:jc w:val="center"/>
              <w:rPr>
                <w:rFonts w:ascii="メイリオ" w:eastAsia="メイリオ" w:hAnsi="メイリオ"/>
              </w:rPr>
            </w:pPr>
            <w:sdt>
              <w:sdtPr>
                <w:rPr>
                  <w:rFonts w:ascii="メイリオ" w:eastAsia="メイリオ" w:hAnsi="メイリオ" w:hint="eastAsia"/>
                </w:rPr>
                <w:id w:val="-1002897639"/>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54FF69CE" w14:textId="77777777" w:rsidTr="00CB6370">
        <w:trPr>
          <w:trHeight w:val="440"/>
        </w:trPr>
        <w:tc>
          <w:tcPr>
            <w:tcW w:w="470" w:type="dxa"/>
            <w:vMerge w:val="restart"/>
            <w:noWrap/>
            <w:vAlign w:val="center"/>
            <w:hideMark/>
          </w:tcPr>
          <w:p w14:paraId="4A20737B"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6</w:t>
            </w:r>
          </w:p>
        </w:tc>
        <w:tc>
          <w:tcPr>
            <w:tcW w:w="8456" w:type="dxa"/>
            <w:gridSpan w:val="2"/>
            <w:vAlign w:val="center"/>
            <w:hideMark/>
          </w:tcPr>
          <w:p w14:paraId="59FB09D4" w14:textId="77777777" w:rsidR="00014A12" w:rsidRPr="00D33436" w:rsidRDefault="00014A12" w:rsidP="00014A12">
            <w:pPr>
              <w:spacing w:line="240" w:lineRule="exact"/>
              <w:rPr>
                <w:rFonts w:ascii="メイリオ" w:eastAsia="メイリオ" w:hAnsi="メイリオ"/>
              </w:rPr>
            </w:pPr>
            <w:r w:rsidRPr="00D33436">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850" w:type="dxa"/>
            <w:tcBorders>
              <w:bottom w:val="single" w:sz="4" w:space="0" w:color="auto"/>
            </w:tcBorders>
            <w:vAlign w:val="center"/>
            <w:hideMark/>
          </w:tcPr>
          <w:p w14:paraId="0EB4E32F" w14:textId="79DA9536" w:rsidR="00014A12" w:rsidRPr="002F42DB" w:rsidRDefault="003E05B6" w:rsidP="00014A12">
            <w:pPr>
              <w:spacing w:line="240" w:lineRule="exact"/>
              <w:jc w:val="center"/>
              <w:rPr>
                <w:rFonts w:ascii="メイリオ" w:eastAsia="メイリオ" w:hAnsi="メイリオ"/>
              </w:rPr>
            </w:pPr>
            <w:sdt>
              <w:sdtPr>
                <w:rPr>
                  <w:rFonts w:ascii="メイリオ" w:eastAsia="メイリオ" w:hAnsi="メイリオ" w:hint="eastAsia"/>
                </w:rPr>
                <w:id w:val="929693042"/>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2EEDC4FA" w14:textId="77777777" w:rsidTr="00CB6370">
        <w:trPr>
          <w:trHeight w:val="440"/>
        </w:trPr>
        <w:tc>
          <w:tcPr>
            <w:tcW w:w="470" w:type="dxa"/>
            <w:vMerge/>
            <w:hideMark/>
          </w:tcPr>
          <w:p w14:paraId="658AF50D" w14:textId="77777777" w:rsidR="00014A12" w:rsidRPr="002F42DB" w:rsidRDefault="00014A12" w:rsidP="00014A12">
            <w:pPr>
              <w:spacing w:line="240" w:lineRule="exact"/>
              <w:rPr>
                <w:rFonts w:ascii="メイリオ" w:eastAsia="メイリオ" w:hAnsi="メイリオ"/>
              </w:rPr>
            </w:pPr>
          </w:p>
        </w:tc>
        <w:tc>
          <w:tcPr>
            <w:tcW w:w="5195" w:type="dxa"/>
            <w:vAlign w:val="center"/>
            <w:hideMark/>
          </w:tcPr>
          <w:p w14:paraId="1EE7DF2C" w14:textId="6CBD44CA" w:rsidR="00014A12" w:rsidRPr="00E72A8E" w:rsidRDefault="00D33436" w:rsidP="00014A12">
            <w:pPr>
              <w:spacing w:line="240" w:lineRule="exact"/>
              <w:rPr>
                <w:rFonts w:ascii="メイリオ" w:eastAsia="メイリオ" w:hAnsi="メイリオ"/>
              </w:rPr>
            </w:pPr>
            <w:r w:rsidRPr="00E72A8E">
              <w:rPr>
                <w:rFonts w:ascii="メイリオ" w:eastAsia="メイリオ" w:hAnsi="メイリオ" w:hint="eastAsia"/>
              </w:rPr>
              <w:t>提出する書類</w:t>
            </w:r>
          </w:p>
        </w:tc>
        <w:tc>
          <w:tcPr>
            <w:tcW w:w="3261" w:type="dxa"/>
            <w:vAlign w:val="center"/>
            <w:hideMark/>
          </w:tcPr>
          <w:p w14:paraId="40696098" w14:textId="77777777" w:rsidR="00014A12" w:rsidRPr="00D33436" w:rsidRDefault="00014A12" w:rsidP="00014A12">
            <w:pPr>
              <w:spacing w:line="240" w:lineRule="exact"/>
              <w:rPr>
                <w:rFonts w:ascii="メイリオ" w:eastAsia="メイリオ" w:hAnsi="メイリオ"/>
              </w:rPr>
            </w:pPr>
            <w:r w:rsidRPr="00D33436">
              <w:rPr>
                <w:rFonts w:ascii="メイリオ" w:eastAsia="メイリオ" w:hAnsi="メイリオ" w:hint="eastAsia"/>
              </w:rPr>
              <w:t>アップロード時のファイル名</w:t>
            </w:r>
          </w:p>
        </w:tc>
        <w:tc>
          <w:tcPr>
            <w:tcW w:w="850" w:type="dxa"/>
            <w:tcBorders>
              <w:tl2br w:val="single" w:sz="4" w:space="0" w:color="auto"/>
            </w:tcBorders>
            <w:vAlign w:val="center"/>
            <w:hideMark/>
          </w:tcPr>
          <w:p w14:paraId="25AB773E" w14:textId="77777777" w:rsidR="00014A12" w:rsidRPr="002F42DB" w:rsidRDefault="00014A12" w:rsidP="00014A12">
            <w:pPr>
              <w:spacing w:line="240" w:lineRule="exact"/>
              <w:jc w:val="center"/>
              <w:rPr>
                <w:rFonts w:ascii="メイリオ" w:eastAsia="メイリオ" w:hAnsi="メイリオ"/>
              </w:rPr>
            </w:pPr>
            <w:r w:rsidRPr="002F42DB">
              <w:rPr>
                <w:rFonts w:ascii="メイリオ" w:eastAsia="メイリオ" w:hAnsi="メイリオ" w:hint="eastAsia"/>
              </w:rPr>
              <w:t xml:space="preserve">　</w:t>
            </w:r>
          </w:p>
        </w:tc>
      </w:tr>
      <w:tr w:rsidR="00D33436" w:rsidRPr="002F42DB" w14:paraId="0B78FF59" w14:textId="77777777" w:rsidTr="00D33436">
        <w:trPr>
          <w:trHeight w:val="640"/>
        </w:trPr>
        <w:tc>
          <w:tcPr>
            <w:tcW w:w="470" w:type="dxa"/>
            <w:vMerge/>
            <w:hideMark/>
          </w:tcPr>
          <w:p w14:paraId="72AA6E54" w14:textId="77777777" w:rsidR="00D33436" w:rsidRPr="002F42DB" w:rsidRDefault="00D33436" w:rsidP="00D33436">
            <w:pPr>
              <w:spacing w:line="240" w:lineRule="exact"/>
              <w:rPr>
                <w:rFonts w:ascii="メイリオ" w:eastAsia="メイリオ" w:hAnsi="メイリオ"/>
              </w:rPr>
            </w:pPr>
          </w:p>
        </w:tc>
        <w:tc>
          <w:tcPr>
            <w:tcW w:w="5195" w:type="dxa"/>
            <w:hideMark/>
          </w:tcPr>
          <w:p w14:paraId="0CDF2DF1" w14:textId="77777777"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【必須】</w:t>
            </w:r>
          </w:p>
          <w:p w14:paraId="0F577F9C" w14:textId="39B4B19C"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（資料番号2）研究開発提案書要約（英語及び日本語）</w:t>
            </w:r>
          </w:p>
        </w:tc>
        <w:tc>
          <w:tcPr>
            <w:tcW w:w="3261" w:type="dxa"/>
            <w:hideMark/>
          </w:tcPr>
          <w:p w14:paraId="2AC73726" w14:textId="5E5DF4B7"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資2要約.pdf</w:t>
            </w:r>
          </w:p>
        </w:tc>
        <w:tc>
          <w:tcPr>
            <w:tcW w:w="850" w:type="dxa"/>
            <w:vAlign w:val="center"/>
            <w:hideMark/>
          </w:tcPr>
          <w:p w14:paraId="379B7E7A" w14:textId="1B7C5B69" w:rsidR="00D33436" w:rsidRPr="002F42DB"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1519427854"/>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5F59896B" w14:textId="77777777" w:rsidTr="00D33436">
        <w:trPr>
          <w:trHeight w:val="640"/>
        </w:trPr>
        <w:tc>
          <w:tcPr>
            <w:tcW w:w="470" w:type="dxa"/>
            <w:vMerge/>
          </w:tcPr>
          <w:p w14:paraId="11169C73" w14:textId="77777777" w:rsidR="00D33436" w:rsidRPr="002F42DB" w:rsidRDefault="00D33436" w:rsidP="00D33436">
            <w:pPr>
              <w:spacing w:line="240" w:lineRule="exact"/>
              <w:rPr>
                <w:rFonts w:ascii="メイリオ" w:eastAsia="メイリオ" w:hAnsi="メイリオ"/>
              </w:rPr>
            </w:pPr>
          </w:p>
        </w:tc>
        <w:tc>
          <w:tcPr>
            <w:tcW w:w="5195" w:type="dxa"/>
          </w:tcPr>
          <w:p w14:paraId="0EF8B7B8" w14:textId="77777777"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【必須】</w:t>
            </w:r>
          </w:p>
          <w:p w14:paraId="76ACC6DC" w14:textId="77777777"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（資料番号３）研究開発提案書別紙（非臨床試験サマ</w:t>
            </w:r>
            <w:r w:rsidRPr="00E72A8E">
              <w:rPr>
                <w:rFonts w:ascii="メイリオ" w:eastAsia="メイリオ" w:hAnsi="メイリオ" w:hint="eastAsia"/>
              </w:rPr>
              <w:lastRenderedPageBreak/>
              <w:t>リー）、別紙（非臨床試験ガントチャート）</w:t>
            </w:r>
          </w:p>
          <w:p w14:paraId="2B7C9470" w14:textId="6602BD48"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（資料番号４）PMDA レギュラトリーサイエンス(RS)戦略相談の事前面談記録、対面助言記録及び別紙（相談内容）</w:t>
            </w:r>
          </w:p>
        </w:tc>
        <w:tc>
          <w:tcPr>
            <w:tcW w:w="3261" w:type="dxa"/>
          </w:tcPr>
          <w:p w14:paraId="65574A0D" w14:textId="44E26ED7"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lastRenderedPageBreak/>
              <w:t>資3NCサマリNCガント_資4RS相談.pdf</w:t>
            </w:r>
          </w:p>
        </w:tc>
        <w:tc>
          <w:tcPr>
            <w:tcW w:w="850" w:type="dxa"/>
            <w:vAlign w:val="center"/>
          </w:tcPr>
          <w:p w14:paraId="60C0CBDB" w14:textId="13CBB6C9" w:rsidR="00D33436"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1919933222"/>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25933C5B" w14:textId="77777777" w:rsidTr="00D33436">
        <w:trPr>
          <w:trHeight w:val="960"/>
        </w:trPr>
        <w:tc>
          <w:tcPr>
            <w:tcW w:w="470" w:type="dxa"/>
            <w:vMerge/>
          </w:tcPr>
          <w:p w14:paraId="7E91D303" w14:textId="77777777" w:rsidR="00D33436" w:rsidRPr="002F42DB" w:rsidRDefault="00D33436" w:rsidP="00D33436">
            <w:pPr>
              <w:spacing w:line="240" w:lineRule="exact"/>
              <w:rPr>
                <w:rFonts w:ascii="メイリオ" w:eastAsia="メイリオ" w:hAnsi="メイリオ"/>
              </w:rPr>
            </w:pPr>
          </w:p>
        </w:tc>
        <w:tc>
          <w:tcPr>
            <w:tcW w:w="5195" w:type="dxa"/>
          </w:tcPr>
          <w:p w14:paraId="02D3A44C" w14:textId="77777777"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【必須】</w:t>
            </w:r>
          </w:p>
          <w:p w14:paraId="0C52AC23" w14:textId="77777777"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（資料番号5）実験・臨床試験又は非臨床試験プロトコール等</w:t>
            </w:r>
          </w:p>
          <w:p w14:paraId="5AA27ADB" w14:textId="77777777"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（資料番号6）QMS省令に基づく製造管理、品質管理体制を示す資料</w:t>
            </w:r>
          </w:p>
          <w:p w14:paraId="3B592229" w14:textId="2F3E2E64"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（資料番号7）企業導出に関する同意資料</w:t>
            </w:r>
          </w:p>
        </w:tc>
        <w:tc>
          <w:tcPr>
            <w:tcW w:w="3261" w:type="dxa"/>
          </w:tcPr>
          <w:p w14:paraId="65805356" w14:textId="165BE37E" w:rsidR="00D33436" w:rsidRPr="00D33436" w:rsidRDefault="00D33436" w:rsidP="00D33436">
            <w:pPr>
              <w:spacing w:line="240" w:lineRule="exact"/>
              <w:rPr>
                <w:rFonts w:ascii="メイリオ" w:eastAsia="メイリオ" w:hAnsi="メイリオ"/>
              </w:rPr>
            </w:pPr>
            <w:r w:rsidRPr="00D33436">
              <w:rPr>
                <w:rFonts w:ascii="メイリオ" w:eastAsia="メイリオ" w:hAnsi="メイリオ" w:hint="eastAsia"/>
              </w:rPr>
              <w:t>資5プロトコル_資6製造品質_資7企業導出.pdf</w:t>
            </w:r>
          </w:p>
        </w:tc>
        <w:tc>
          <w:tcPr>
            <w:tcW w:w="850" w:type="dxa"/>
            <w:vAlign w:val="center"/>
          </w:tcPr>
          <w:p w14:paraId="0709FF49" w14:textId="457104FC" w:rsidR="00D33436"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807284824"/>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0B44D24F" w14:textId="77777777" w:rsidTr="00D33436">
        <w:trPr>
          <w:trHeight w:val="960"/>
        </w:trPr>
        <w:tc>
          <w:tcPr>
            <w:tcW w:w="470" w:type="dxa"/>
            <w:vMerge/>
            <w:hideMark/>
          </w:tcPr>
          <w:p w14:paraId="3BE89EB9" w14:textId="77777777" w:rsidR="00D33436" w:rsidRPr="002F42DB" w:rsidRDefault="00D33436" w:rsidP="00D33436">
            <w:pPr>
              <w:spacing w:line="240" w:lineRule="exact"/>
              <w:rPr>
                <w:rFonts w:ascii="メイリオ" w:eastAsia="メイリオ" w:hAnsi="メイリオ"/>
              </w:rPr>
            </w:pPr>
          </w:p>
        </w:tc>
        <w:tc>
          <w:tcPr>
            <w:tcW w:w="5195" w:type="dxa"/>
            <w:hideMark/>
          </w:tcPr>
          <w:p w14:paraId="05A724AE" w14:textId="77777777"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【必須】</w:t>
            </w:r>
          </w:p>
          <w:p w14:paraId="7836EB2B" w14:textId="77777777"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 xml:space="preserve">（資料番号8）研究内容と開発対象物に関する概要 </w:t>
            </w:r>
          </w:p>
          <w:p w14:paraId="6DE8C728" w14:textId="77777777"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（資料番号9）開発候補物に係る特許の出願・取得状況資料</w:t>
            </w:r>
          </w:p>
          <w:p w14:paraId="162D3129" w14:textId="77777777"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（資料番号10）製品開発仕様書</w:t>
            </w:r>
          </w:p>
          <w:p w14:paraId="661DEB2F" w14:textId="20D9E6BB"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（資料番号11）ヒト全ゲノムシークエンス解析プロトコール様式（該当する場合）</w:t>
            </w:r>
          </w:p>
        </w:tc>
        <w:tc>
          <w:tcPr>
            <w:tcW w:w="3261" w:type="dxa"/>
            <w:hideMark/>
          </w:tcPr>
          <w:p w14:paraId="68C1C05B" w14:textId="66D8A70A" w:rsidR="00E72A8E" w:rsidRPr="00E72A8E" w:rsidRDefault="00E72A8E" w:rsidP="00E72A8E">
            <w:pPr>
              <w:widowControl/>
              <w:rPr>
                <w:rFonts w:ascii="Meiryo UI" w:eastAsia="Meiryo UI" w:hAnsi="Meiryo UI"/>
              </w:rPr>
            </w:pPr>
            <w:r w:rsidRPr="00E72A8E">
              <w:rPr>
                <w:rFonts w:ascii="Meiryo UI" w:eastAsia="Meiryo UI" w:hAnsi="Meiryo UI" w:hint="eastAsia"/>
              </w:rPr>
              <w:t>資8開発概要_資9特許_資10仕様書_資11全ゲノム.pdf</w:t>
            </w:r>
          </w:p>
          <w:p w14:paraId="24D44AF5" w14:textId="374D382A" w:rsidR="00D33436" w:rsidRPr="00E72A8E" w:rsidRDefault="00D33436" w:rsidP="00D33436">
            <w:pPr>
              <w:spacing w:line="240" w:lineRule="exact"/>
              <w:rPr>
                <w:rFonts w:ascii="メイリオ" w:eastAsia="メイリオ" w:hAnsi="メイリオ"/>
              </w:rPr>
            </w:pPr>
          </w:p>
        </w:tc>
        <w:tc>
          <w:tcPr>
            <w:tcW w:w="850" w:type="dxa"/>
            <w:vAlign w:val="center"/>
            <w:hideMark/>
          </w:tcPr>
          <w:p w14:paraId="7F4C6D85" w14:textId="521146F8" w:rsidR="00D33436" w:rsidRPr="002F42DB"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984121453"/>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r w:rsidR="00D33436" w:rsidRPr="002F42DB" w14:paraId="4C6E42C7" w14:textId="77777777" w:rsidTr="00D33436">
        <w:trPr>
          <w:trHeight w:val="960"/>
        </w:trPr>
        <w:tc>
          <w:tcPr>
            <w:tcW w:w="470" w:type="dxa"/>
            <w:vMerge/>
            <w:hideMark/>
          </w:tcPr>
          <w:p w14:paraId="6A44DB4A" w14:textId="77777777" w:rsidR="00D33436" w:rsidRPr="002F42DB" w:rsidRDefault="00D33436" w:rsidP="00D33436">
            <w:pPr>
              <w:spacing w:line="240" w:lineRule="exact"/>
              <w:rPr>
                <w:rFonts w:ascii="メイリオ" w:eastAsia="メイリオ" w:hAnsi="メイリオ"/>
              </w:rPr>
            </w:pPr>
          </w:p>
        </w:tc>
        <w:tc>
          <w:tcPr>
            <w:tcW w:w="5195" w:type="dxa"/>
            <w:hideMark/>
          </w:tcPr>
          <w:p w14:paraId="2B5A9230" w14:textId="77777777"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【任意】</w:t>
            </w:r>
          </w:p>
          <w:p w14:paraId="4CA70086" w14:textId="77777777"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（資料番号12）論文・ガイドライン等資料</w:t>
            </w:r>
          </w:p>
          <w:p w14:paraId="3DCBE8AD" w14:textId="77777777"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（資料番号13）外部の機関等利用資料</w:t>
            </w:r>
          </w:p>
          <w:p w14:paraId="6E9DA7BB" w14:textId="585712F3" w:rsidR="00D33436" w:rsidRPr="00E72A8E" w:rsidRDefault="00D33436" w:rsidP="00D33436">
            <w:pPr>
              <w:spacing w:line="240" w:lineRule="exact"/>
              <w:rPr>
                <w:rFonts w:ascii="メイリオ" w:eastAsia="メイリオ" w:hAnsi="メイリオ"/>
              </w:rPr>
            </w:pPr>
            <w:r w:rsidRPr="00E72A8E">
              <w:rPr>
                <w:rFonts w:ascii="メイリオ" w:eastAsia="メイリオ" w:hAnsi="メイリオ" w:hint="eastAsia"/>
              </w:rPr>
              <w:t>（資料番号14）開発候補物の確保状況書類</w:t>
            </w:r>
          </w:p>
        </w:tc>
        <w:tc>
          <w:tcPr>
            <w:tcW w:w="3261" w:type="dxa"/>
            <w:hideMark/>
          </w:tcPr>
          <w:p w14:paraId="5CE248BB" w14:textId="77777777" w:rsidR="00E72A8E" w:rsidRPr="00E72A8E" w:rsidRDefault="00E72A8E" w:rsidP="00E72A8E">
            <w:pPr>
              <w:widowControl/>
              <w:rPr>
                <w:rFonts w:ascii="Meiryo UI" w:eastAsia="Meiryo UI" w:hAnsi="Meiryo UI"/>
              </w:rPr>
            </w:pPr>
            <w:r w:rsidRPr="00E72A8E">
              <w:rPr>
                <w:rFonts w:ascii="Meiryo UI" w:eastAsia="Meiryo UI" w:hAnsi="Meiryo UI" w:hint="eastAsia"/>
              </w:rPr>
              <w:t>資12論文_資13外部情報_資14候補物状況.pdf</w:t>
            </w:r>
          </w:p>
          <w:p w14:paraId="3138A8D2" w14:textId="1F7EEA71" w:rsidR="00D33436" w:rsidRPr="00E72A8E" w:rsidRDefault="00D33436" w:rsidP="00D33436">
            <w:pPr>
              <w:spacing w:line="240" w:lineRule="exact"/>
              <w:rPr>
                <w:rFonts w:ascii="メイリオ" w:eastAsia="メイリオ" w:hAnsi="メイリオ"/>
              </w:rPr>
            </w:pPr>
          </w:p>
        </w:tc>
        <w:tc>
          <w:tcPr>
            <w:tcW w:w="850" w:type="dxa"/>
            <w:vAlign w:val="center"/>
            <w:hideMark/>
          </w:tcPr>
          <w:p w14:paraId="65B14BBD" w14:textId="136F5471" w:rsidR="00D33436" w:rsidRPr="002F42DB" w:rsidRDefault="003E05B6" w:rsidP="00D33436">
            <w:pPr>
              <w:spacing w:line="240" w:lineRule="exact"/>
              <w:jc w:val="center"/>
              <w:rPr>
                <w:rFonts w:ascii="メイリオ" w:eastAsia="メイリオ" w:hAnsi="メイリオ"/>
              </w:rPr>
            </w:pPr>
            <w:sdt>
              <w:sdtPr>
                <w:rPr>
                  <w:rFonts w:ascii="メイリオ" w:eastAsia="メイリオ" w:hAnsi="メイリオ" w:hint="eastAsia"/>
                </w:rPr>
                <w:id w:val="-1897352983"/>
                <w14:checkbox>
                  <w14:checked w14:val="0"/>
                  <w14:checkedState w14:val="2612" w14:font="ＭＳ ゴシック"/>
                  <w14:uncheckedState w14:val="2610" w14:font="ＭＳ ゴシック"/>
                </w14:checkbox>
              </w:sdtPr>
              <w:sdtEndPr/>
              <w:sdtContent>
                <w:r w:rsidR="00D33436" w:rsidRPr="002F42DB">
                  <w:rPr>
                    <w:rFonts w:ascii="メイリオ" w:eastAsia="メイリオ" w:hAnsi="メイリオ" w:hint="eastAsia"/>
                  </w:rPr>
                  <w:t>☐</w:t>
                </w:r>
              </w:sdtContent>
            </w:sdt>
          </w:p>
        </w:tc>
      </w:tr>
    </w:tbl>
    <w:p w14:paraId="02F487F7" w14:textId="77777777" w:rsidR="00357C15" w:rsidRDefault="00357C15" w:rsidP="00B54C42">
      <w:pPr>
        <w:jc w:val="left"/>
        <w:rPr>
          <w:rFonts w:asciiTheme="majorEastAsia" w:eastAsiaTheme="majorEastAsia" w:hAnsiTheme="majorEastAsia"/>
          <w:sz w:val="22"/>
        </w:rPr>
      </w:pPr>
    </w:p>
    <w:p w14:paraId="71F9C5C7" w14:textId="77777777" w:rsidR="00357C15" w:rsidRDefault="00357C1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2AF2FEF" w14:textId="7A10CF9D"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66BFE389" w:rsidR="00DE2071" w:rsidRPr="00D64FAB"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7B2EA3" w:rsidRPr="00D64FAB">
        <w:rPr>
          <w:rFonts w:asciiTheme="majorEastAsia" w:eastAsiaTheme="majorEastAsia" w:hAnsiTheme="majorEastAsia"/>
          <w:b/>
          <w:sz w:val="24"/>
          <w:szCs w:val="24"/>
        </w:rPr>
        <w:t>4</w:t>
      </w:r>
      <w:r w:rsidR="00D00A86" w:rsidRPr="00D64FAB">
        <w:rPr>
          <w:rFonts w:asciiTheme="majorEastAsia" w:eastAsiaTheme="majorEastAsia" w:hAnsiTheme="majorEastAsia"/>
          <w:b/>
          <w:sz w:val="24"/>
          <w:szCs w:val="24"/>
        </w:rPr>
        <w:t xml:space="preserve">年度　</w:t>
      </w:r>
      <w:r w:rsidR="0093695B">
        <w:rPr>
          <w:rFonts w:asciiTheme="majorEastAsia" w:eastAsiaTheme="majorEastAsia" w:hAnsiTheme="majorEastAsia" w:hint="eastAsia"/>
          <w:b/>
          <w:sz w:val="24"/>
          <w:szCs w:val="24"/>
        </w:rPr>
        <w:t>二</w:t>
      </w:r>
      <w:r w:rsidR="00C41746" w:rsidRPr="00D64FAB">
        <w:rPr>
          <w:rFonts w:asciiTheme="majorEastAsia" w:eastAsiaTheme="majorEastAsia" w:hAnsiTheme="majorEastAsia" w:hint="eastAsia"/>
          <w:b/>
          <w:sz w:val="24"/>
          <w:szCs w:val="24"/>
        </w:rPr>
        <w:t>次公募</w:t>
      </w:r>
      <w:r w:rsidR="00D00A86" w:rsidRPr="00D64FAB">
        <w:rPr>
          <w:rFonts w:asciiTheme="majorEastAsia" w:eastAsiaTheme="majorEastAsia" w:hAnsiTheme="majorEastAsia" w:hint="eastAsia"/>
          <w:b/>
          <w:sz w:val="24"/>
          <w:szCs w:val="24"/>
        </w:rPr>
        <w:t xml:space="preserve">　</w:t>
      </w:r>
      <w:r w:rsidR="00B54C42" w:rsidRPr="00D64FAB">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1352"/>
        <w:gridCol w:w="4185"/>
      </w:tblGrid>
      <w:tr w:rsidR="004A4267" w:rsidRPr="00CF1180" w14:paraId="5D7B2407" w14:textId="77777777" w:rsidTr="00CB6370">
        <w:trPr>
          <w:trHeight w:val="247"/>
        </w:trPr>
        <w:tc>
          <w:tcPr>
            <w:tcW w:w="2112" w:type="dxa"/>
          </w:tcPr>
          <w:p w14:paraId="0239A01C" w14:textId="77777777" w:rsidR="004A4267" w:rsidRPr="00CF1180" w:rsidRDefault="002F3457" w:rsidP="006D59F8">
            <w:pPr>
              <w:jc w:val="center"/>
              <w:rPr>
                <w:rFonts w:asciiTheme="majorEastAsia" w:eastAsiaTheme="majorEastAsia" w:hAnsiTheme="majorEastAsia"/>
              </w:rPr>
            </w:pPr>
            <w:r w:rsidRPr="00CF1180">
              <w:rPr>
                <w:rFonts w:asciiTheme="majorEastAsia" w:eastAsiaTheme="majorEastAsia" w:hAnsiTheme="majorEastAsia" w:hint="eastAsia"/>
              </w:rPr>
              <w:t>研究開発</w:t>
            </w:r>
            <w:r w:rsidR="004A4267" w:rsidRPr="00CF1180">
              <w:rPr>
                <w:rFonts w:asciiTheme="majorEastAsia" w:eastAsiaTheme="majorEastAsia" w:hAnsiTheme="majorEastAsia" w:hint="eastAsia"/>
              </w:rPr>
              <w:t>課題名</w:t>
            </w:r>
          </w:p>
          <w:p w14:paraId="77BFFB4E" w14:textId="77777777" w:rsidR="004A4267" w:rsidRPr="00CF1180" w:rsidRDefault="004A4267" w:rsidP="006D59F8">
            <w:pPr>
              <w:jc w:val="left"/>
              <w:rPr>
                <w:rFonts w:asciiTheme="majorEastAsia" w:eastAsiaTheme="majorEastAsia" w:hAnsiTheme="majorEastAsia"/>
              </w:rPr>
            </w:pPr>
            <w:r w:rsidRPr="00CF1180">
              <w:rPr>
                <w:rFonts w:asciiTheme="majorEastAsia" w:eastAsiaTheme="majorEastAsia" w:hAnsiTheme="majorEastAsia" w:hint="eastAsia"/>
                <w:sz w:val="18"/>
                <w:szCs w:val="18"/>
              </w:rPr>
              <w:t>（英語表記）</w:t>
            </w:r>
          </w:p>
        </w:tc>
        <w:tc>
          <w:tcPr>
            <w:tcW w:w="7654" w:type="dxa"/>
            <w:gridSpan w:val="4"/>
          </w:tcPr>
          <w:p w14:paraId="1B18D4D4" w14:textId="27F32D47" w:rsidR="00A2241D" w:rsidRPr="00CF1180" w:rsidRDefault="00A2241D" w:rsidP="00A2241D">
            <w:pPr>
              <w:rPr>
                <w:rFonts w:asciiTheme="majorEastAsia" w:eastAsiaTheme="majorEastAsia" w:hAnsiTheme="majorEastAsia"/>
              </w:rPr>
            </w:pPr>
          </w:p>
          <w:p w14:paraId="22A98C61" w14:textId="223E81F1" w:rsidR="004A4267" w:rsidRPr="00CF1180" w:rsidRDefault="004A4267" w:rsidP="006D59F8">
            <w:pPr>
              <w:rPr>
                <w:rFonts w:asciiTheme="majorEastAsia" w:eastAsiaTheme="majorEastAsia" w:hAnsiTheme="majorEastAsia"/>
              </w:rPr>
            </w:pPr>
          </w:p>
        </w:tc>
      </w:tr>
      <w:tr w:rsidR="004A4267" w:rsidRPr="00CF1180" w14:paraId="39BBFDCB" w14:textId="77777777" w:rsidTr="00CB6370">
        <w:trPr>
          <w:trHeight w:val="238"/>
        </w:trPr>
        <w:tc>
          <w:tcPr>
            <w:tcW w:w="2112" w:type="dxa"/>
          </w:tcPr>
          <w:p w14:paraId="5822029F" w14:textId="6A88DF5A" w:rsidR="004A4267" w:rsidRPr="00CF1180" w:rsidRDefault="00D00A86" w:rsidP="006D59F8">
            <w:pPr>
              <w:jc w:val="center"/>
              <w:rPr>
                <w:rFonts w:asciiTheme="majorEastAsia" w:eastAsiaTheme="majorEastAsia" w:hAnsiTheme="majorEastAsia"/>
                <w:sz w:val="20"/>
                <w:szCs w:val="20"/>
              </w:rPr>
            </w:pPr>
            <w:r w:rsidRPr="00CF1180">
              <w:rPr>
                <w:rFonts w:asciiTheme="majorEastAsia" w:eastAsiaTheme="majorEastAsia" w:hAnsiTheme="majorEastAsia" w:hint="eastAsia"/>
                <w:sz w:val="20"/>
                <w:szCs w:val="20"/>
              </w:rPr>
              <w:t>公募名</w:t>
            </w:r>
          </w:p>
        </w:tc>
        <w:tc>
          <w:tcPr>
            <w:tcW w:w="7654" w:type="dxa"/>
            <w:gridSpan w:val="4"/>
          </w:tcPr>
          <w:p w14:paraId="2BCB850D" w14:textId="674EE2F0" w:rsidR="004A4267" w:rsidRPr="00CF1180" w:rsidRDefault="004A4267" w:rsidP="006D59F8">
            <w:pPr>
              <w:rPr>
                <w:rFonts w:asciiTheme="majorEastAsia" w:eastAsiaTheme="majorEastAsia" w:hAnsiTheme="majorEastAsia"/>
              </w:rPr>
            </w:pPr>
          </w:p>
        </w:tc>
      </w:tr>
      <w:tr w:rsidR="004A4267" w:rsidRPr="00CF1180" w14:paraId="153D7984" w14:textId="77777777" w:rsidTr="00CB6370">
        <w:trPr>
          <w:trHeight w:val="238"/>
        </w:trPr>
        <w:tc>
          <w:tcPr>
            <w:tcW w:w="2112" w:type="dxa"/>
          </w:tcPr>
          <w:p w14:paraId="7C0425D1" w14:textId="77777777" w:rsidR="004A4267" w:rsidRPr="00CF1180" w:rsidRDefault="002F3457" w:rsidP="006D59F8">
            <w:pPr>
              <w:jc w:val="center"/>
              <w:rPr>
                <w:rFonts w:asciiTheme="majorEastAsia" w:eastAsiaTheme="majorEastAsia" w:hAnsiTheme="majorEastAsia"/>
              </w:rPr>
            </w:pPr>
            <w:r w:rsidRPr="00CF1180">
              <w:rPr>
                <w:rFonts w:asciiTheme="majorEastAsia" w:eastAsiaTheme="majorEastAsia" w:hAnsiTheme="majorEastAsia" w:hint="eastAsia"/>
              </w:rPr>
              <w:t>研究開発</w:t>
            </w:r>
            <w:r w:rsidR="004A4267" w:rsidRPr="00CF1180">
              <w:rPr>
                <w:rFonts w:asciiTheme="majorEastAsia" w:eastAsiaTheme="majorEastAsia" w:hAnsiTheme="majorEastAsia" w:hint="eastAsia"/>
              </w:rPr>
              <w:t>期間</w:t>
            </w:r>
          </w:p>
        </w:tc>
        <w:tc>
          <w:tcPr>
            <w:tcW w:w="7654" w:type="dxa"/>
            <w:gridSpan w:val="4"/>
          </w:tcPr>
          <w:p w14:paraId="462BB14C" w14:textId="1FED5EB5" w:rsidR="004A4267" w:rsidRPr="00CF1180" w:rsidRDefault="006907B8" w:rsidP="00045E8E">
            <w:pPr>
              <w:rPr>
                <w:rFonts w:asciiTheme="majorEastAsia" w:eastAsiaTheme="majorEastAsia" w:hAnsiTheme="majorEastAsia"/>
              </w:rPr>
            </w:pPr>
            <w:r w:rsidRPr="00CF1180">
              <w:rPr>
                <w:rFonts w:asciiTheme="majorEastAsia" w:eastAsiaTheme="majorEastAsia" w:hAnsiTheme="majorEastAsia" w:hint="eastAsia"/>
              </w:rPr>
              <w:t>契約締結日</w:t>
            </w:r>
            <w:r w:rsidR="00D1411F" w:rsidRPr="00CF1180">
              <w:rPr>
                <w:rFonts w:asciiTheme="majorEastAsia" w:eastAsiaTheme="majorEastAsia" w:hAnsiTheme="majorEastAsia" w:hint="eastAsia"/>
              </w:rPr>
              <w:t xml:space="preserve">～　</w:t>
            </w:r>
            <w:r w:rsidR="00045E8E" w:rsidRPr="00CF1180">
              <w:rPr>
                <w:rFonts w:asciiTheme="majorEastAsia" w:eastAsiaTheme="majorEastAsia" w:hAnsiTheme="majorEastAsia" w:hint="eastAsia"/>
              </w:rPr>
              <w:t>令和</w:t>
            </w:r>
            <w:r w:rsidR="00045E8E" w:rsidRPr="00CF1180">
              <w:rPr>
                <w:rFonts w:asciiTheme="majorEastAsia" w:eastAsiaTheme="majorEastAsia" w:hAnsiTheme="majorEastAsia"/>
              </w:rPr>
              <w:t xml:space="preserve">　</w:t>
            </w:r>
            <w:r w:rsidR="007B2EA3" w:rsidRPr="00CF1180">
              <w:rPr>
                <w:rFonts w:asciiTheme="majorEastAsia" w:eastAsiaTheme="majorEastAsia" w:hAnsiTheme="majorEastAsia"/>
              </w:rPr>
              <w:t>7</w:t>
            </w:r>
            <w:r w:rsidR="00045E8E" w:rsidRPr="00CF1180">
              <w:rPr>
                <w:rFonts w:asciiTheme="majorEastAsia" w:eastAsiaTheme="majorEastAsia" w:hAnsiTheme="majorEastAsia" w:hint="eastAsia"/>
              </w:rPr>
              <w:t>年</w:t>
            </w:r>
            <w:r w:rsidR="00D1411F" w:rsidRPr="00CF1180">
              <w:rPr>
                <w:rFonts w:asciiTheme="majorEastAsia" w:eastAsiaTheme="majorEastAsia" w:hAnsiTheme="majorEastAsia" w:hint="eastAsia"/>
              </w:rPr>
              <w:t xml:space="preserve">　</w:t>
            </w:r>
            <w:r w:rsidR="00045E8E" w:rsidRPr="00CF1180">
              <w:rPr>
                <w:rFonts w:asciiTheme="majorEastAsia" w:eastAsiaTheme="majorEastAsia" w:hAnsiTheme="majorEastAsia"/>
              </w:rPr>
              <w:t>3</w:t>
            </w:r>
            <w:r w:rsidR="00D1411F" w:rsidRPr="00CF1180">
              <w:rPr>
                <w:rFonts w:asciiTheme="majorEastAsia" w:eastAsiaTheme="majorEastAsia" w:hAnsiTheme="majorEastAsia" w:hint="eastAsia"/>
              </w:rPr>
              <w:t xml:space="preserve">月　</w:t>
            </w:r>
            <w:r w:rsidR="00045E8E" w:rsidRPr="00CF1180">
              <w:rPr>
                <w:rFonts w:asciiTheme="majorEastAsia" w:eastAsiaTheme="majorEastAsia" w:hAnsiTheme="majorEastAsia"/>
              </w:rPr>
              <w:t>31日（</w:t>
            </w:r>
            <w:r w:rsidR="00495454" w:rsidRPr="00CF1180">
              <w:rPr>
                <w:rFonts w:asciiTheme="majorEastAsia" w:eastAsiaTheme="majorEastAsia" w:hAnsiTheme="majorEastAsia"/>
              </w:rPr>
              <w:t>2.5</w:t>
            </w:r>
            <w:r w:rsidR="00D1411F" w:rsidRPr="00CF1180">
              <w:rPr>
                <w:rFonts w:asciiTheme="majorEastAsia" w:eastAsiaTheme="majorEastAsia" w:hAnsiTheme="majorEastAsia" w:hint="eastAsia"/>
              </w:rPr>
              <w:t>年間）</w:t>
            </w:r>
          </w:p>
        </w:tc>
      </w:tr>
      <w:tr w:rsidR="006908AF" w:rsidRPr="00CF1180" w14:paraId="759B244D" w14:textId="77777777" w:rsidTr="0012356B">
        <w:trPr>
          <w:trHeight w:val="486"/>
        </w:trPr>
        <w:tc>
          <w:tcPr>
            <w:tcW w:w="2112" w:type="dxa"/>
            <w:tcBorders>
              <w:bottom w:val="single" w:sz="4" w:space="0" w:color="auto"/>
            </w:tcBorders>
            <w:shd w:val="clear" w:color="auto" w:fill="FFFF00"/>
            <w:vAlign w:val="center"/>
          </w:tcPr>
          <w:p w14:paraId="155B5E0C" w14:textId="3F07ED13" w:rsidR="006908AF" w:rsidRPr="00CF1180" w:rsidRDefault="006908AF" w:rsidP="006908AF">
            <w:pPr>
              <w:jc w:val="center"/>
              <w:rPr>
                <w:rFonts w:asciiTheme="majorEastAsia" w:eastAsiaTheme="majorEastAsia" w:hAnsiTheme="majorEastAsia"/>
                <w:szCs w:val="21"/>
              </w:rPr>
            </w:pPr>
            <w:r w:rsidRPr="00CF1180">
              <w:rPr>
                <w:rFonts w:asciiTheme="majorEastAsia" w:eastAsiaTheme="majorEastAsia" w:hAnsiTheme="majorEastAsia" w:hint="eastAsia"/>
                <w:szCs w:val="21"/>
              </w:rPr>
              <w:t>ヒト全ゲノムシークエンス解析</w:t>
            </w:r>
          </w:p>
        </w:tc>
        <w:tc>
          <w:tcPr>
            <w:tcW w:w="7654" w:type="dxa"/>
            <w:gridSpan w:val="4"/>
            <w:tcBorders>
              <w:top w:val="single" w:sz="8" w:space="0" w:color="auto"/>
              <w:bottom w:val="single" w:sz="4" w:space="0" w:color="auto"/>
              <w:tr2bl w:val="nil"/>
            </w:tcBorders>
            <w:shd w:val="clear" w:color="auto" w:fill="FFFF00"/>
            <w:vAlign w:val="center"/>
          </w:tcPr>
          <w:p w14:paraId="2E1EC094" w14:textId="6DE1EDFD" w:rsidR="006908AF" w:rsidRPr="00CF1180" w:rsidRDefault="003E05B6" w:rsidP="006908AF">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0"/>
                  <w14:checkedState w14:val="2611" w14:font="ＭＳ Ｐゴシック"/>
                  <w14:uncheckedState w14:val="2610" w14:font="ＭＳ ゴシック"/>
                </w14:checkbox>
              </w:sdtPr>
              <w:sdtEndPr/>
              <w:sdtContent>
                <w:r w:rsidR="00133205">
                  <w:rPr>
                    <w:rFonts w:ascii="ＭＳ ゴシック" w:eastAsia="ＭＳ ゴシック" w:hAnsi="ＭＳ ゴシック" w:hint="eastAsia"/>
                  </w:rPr>
                  <w:t>☐</w:t>
                </w:r>
              </w:sdtContent>
            </w:sdt>
            <w:r w:rsidR="006908AF" w:rsidRPr="00CF1180">
              <w:rPr>
                <w:rFonts w:asciiTheme="majorEastAsia" w:eastAsiaTheme="majorEastAsia" w:hAnsiTheme="majorEastAsia" w:cs="ＭＳ Ｐゴシック"/>
                <w:kern w:val="0"/>
                <w:szCs w:val="21"/>
              </w:rPr>
              <w:t xml:space="preserve"> 実施する </w:t>
            </w:r>
            <w:r w:rsidR="006908AF" w:rsidRPr="00CF1180">
              <w:rPr>
                <w:rFonts w:ascii="メイリオ" w:eastAsia="メイリオ" w:hAnsi="メイリオ"/>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133205">
                  <w:rPr>
                    <w:rFonts w:ascii="ＭＳ ゴシック" w:eastAsia="ＭＳ ゴシック" w:hAnsi="ＭＳ ゴシック" w:hint="eastAsia"/>
                  </w:rPr>
                  <w:t>☐</w:t>
                </w:r>
              </w:sdtContent>
            </w:sdt>
            <w:r w:rsidR="006908AF" w:rsidRPr="00CF1180">
              <w:rPr>
                <w:rFonts w:asciiTheme="majorEastAsia" w:eastAsiaTheme="majorEastAsia" w:hAnsiTheme="majorEastAsia" w:cs="ＭＳ Ｐゴシック"/>
                <w:kern w:val="0"/>
                <w:szCs w:val="21"/>
              </w:rPr>
              <w:t xml:space="preserve"> 実施しない</w:t>
            </w:r>
          </w:p>
          <w:p w14:paraId="6D33C1B5" w14:textId="6CCEBCF6" w:rsidR="006908AF" w:rsidRPr="00CF1180" w:rsidRDefault="006908AF" w:rsidP="006908AF">
            <w:pPr>
              <w:rPr>
                <w:rFonts w:asciiTheme="majorEastAsia" w:eastAsiaTheme="majorEastAsia" w:hAnsiTheme="majorEastAsia"/>
                <w:color w:val="0070C0"/>
              </w:rPr>
            </w:pPr>
            <w:r w:rsidRPr="00CF1180">
              <w:rPr>
                <w:rFonts w:asciiTheme="majorEastAsia" w:eastAsiaTheme="majorEastAsia" w:hAnsiTheme="majorEastAsia" w:cs="ＭＳ Ｐゴシック" w:hint="eastAsia"/>
                <w:kern w:val="0"/>
                <w:sz w:val="20"/>
                <w:szCs w:val="20"/>
              </w:rPr>
              <w:t>※いずれかに</w:t>
            </w:r>
            <w:r w:rsidRPr="00CF1180">
              <w:rPr>
                <w:rFonts w:asciiTheme="majorEastAsia" w:eastAsiaTheme="majorEastAsia" w:hAnsiTheme="majorEastAsia" w:cs="Segoe UI Emoji"/>
                <w:kern w:val="0"/>
                <w:sz w:val="20"/>
                <w:szCs w:val="20"/>
              </w:rPr>
              <w:t>☑</w:t>
            </w:r>
            <w:r w:rsidRPr="00CF1180">
              <w:rPr>
                <w:rFonts w:asciiTheme="majorEastAsia" w:eastAsiaTheme="majorEastAsia" w:hAnsiTheme="majorEastAsia" w:cs="Segoe UI Emoji" w:hint="eastAsia"/>
                <w:kern w:val="0"/>
                <w:sz w:val="20"/>
                <w:szCs w:val="20"/>
              </w:rPr>
              <w:t>。実施する場合、ヒト全ゲノムシークエンス解析プロトコール様式を提出</w:t>
            </w:r>
            <w:r w:rsidRPr="00CF1180">
              <w:rPr>
                <w:rFonts w:asciiTheme="majorEastAsia" w:eastAsiaTheme="majorEastAsia" w:hAnsiTheme="majorEastAsia" w:cs="Segoe UI Emoji" w:hint="eastAsia"/>
                <w:kern w:val="0"/>
                <w:sz w:val="16"/>
                <w:szCs w:val="16"/>
              </w:rPr>
              <w:t>。</w:t>
            </w:r>
          </w:p>
        </w:tc>
      </w:tr>
      <w:tr w:rsidR="004A4267" w:rsidRPr="00CF1180" w14:paraId="7C7CBE89" w14:textId="77777777" w:rsidTr="00CB6370">
        <w:trPr>
          <w:trHeight w:val="486"/>
        </w:trPr>
        <w:tc>
          <w:tcPr>
            <w:tcW w:w="2112" w:type="dxa"/>
          </w:tcPr>
          <w:p w14:paraId="72E14B60" w14:textId="526C8685" w:rsidR="004A4267" w:rsidRPr="00CF1180" w:rsidRDefault="00045E8E" w:rsidP="00045E8E">
            <w:pPr>
              <w:jc w:val="center"/>
              <w:rPr>
                <w:rFonts w:asciiTheme="majorEastAsia" w:eastAsiaTheme="majorEastAsia" w:hAnsiTheme="majorEastAsia"/>
              </w:rPr>
            </w:pPr>
            <w:r w:rsidRPr="00CF1180">
              <w:rPr>
                <w:rFonts w:asciiTheme="majorEastAsia" w:eastAsiaTheme="majorEastAsia" w:hAnsiTheme="majorEastAsia"/>
              </w:rPr>
              <w:t>e-Rad研究分野（主）</w:t>
            </w:r>
            <w:r w:rsidR="004A4267" w:rsidRPr="00CF1180">
              <w:rPr>
                <w:rFonts w:asciiTheme="majorEastAsia" w:eastAsiaTheme="majorEastAsia" w:hAnsiTheme="majorEastAsia" w:hint="eastAsia"/>
              </w:rPr>
              <w:t>キーワード</w:t>
            </w:r>
          </w:p>
        </w:tc>
        <w:tc>
          <w:tcPr>
            <w:tcW w:w="7654" w:type="dxa"/>
            <w:gridSpan w:val="4"/>
          </w:tcPr>
          <w:p w14:paraId="4815842E" w14:textId="5864F690" w:rsidR="004A4267" w:rsidRPr="00CF1180" w:rsidRDefault="004A4267" w:rsidP="00045E8E">
            <w:pPr>
              <w:rPr>
                <w:rFonts w:asciiTheme="majorEastAsia" w:eastAsiaTheme="majorEastAsia" w:hAnsiTheme="majorEastAsia"/>
                <w:color w:val="0070C0"/>
              </w:rPr>
            </w:pPr>
          </w:p>
        </w:tc>
      </w:tr>
      <w:tr w:rsidR="004A4267" w:rsidRPr="00CF1180" w14:paraId="7B53616F" w14:textId="77777777" w:rsidTr="00CB6370">
        <w:trPr>
          <w:trHeight w:val="238"/>
        </w:trPr>
        <w:tc>
          <w:tcPr>
            <w:tcW w:w="2112" w:type="dxa"/>
            <w:vMerge w:val="restart"/>
            <w:tcBorders>
              <w:top w:val="single" w:sz="12" w:space="0" w:color="auto"/>
              <w:bottom w:val="single" w:sz="8" w:space="0" w:color="auto"/>
            </w:tcBorders>
          </w:tcPr>
          <w:p w14:paraId="1F453EFA" w14:textId="77777777" w:rsidR="004A4267" w:rsidRPr="00CF1180" w:rsidRDefault="002F3457" w:rsidP="006D59F8">
            <w:pPr>
              <w:jc w:val="center"/>
              <w:rPr>
                <w:rFonts w:asciiTheme="majorEastAsia" w:eastAsiaTheme="majorEastAsia" w:hAnsiTheme="majorEastAsia"/>
              </w:rPr>
            </w:pPr>
            <w:r w:rsidRPr="00CF1180">
              <w:rPr>
                <w:rFonts w:asciiTheme="majorEastAsia" w:eastAsiaTheme="majorEastAsia" w:hAnsiTheme="majorEastAsia" w:hint="eastAsia"/>
              </w:rPr>
              <w:t>研究開発</w:t>
            </w:r>
            <w:r w:rsidR="004A4267" w:rsidRPr="00CF1180">
              <w:rPr>
                <w:rFonts w:asciiTheme="majorEastAsia" w:eastAsiaTheme="majorEastAsia" w:hAnsiTheme="majorEastAsia" w:hint="eastAsia"/>
              </w:rPr>
              <w:t>代表者</w:t>
            </w:r>
          </w:p>
          <w:p w14:paraId="3E8DCF77" w14:textId="77777777" w:rsidR="004A4267" w:rsidRPr="00CF1180" w:rsidRDefault="004A4267" w:rsidP="006D59F8">
            <w:pPr>
              <w:jc w:val="center"/>
              <w:rPr>
                <w:rFonts w:asciiTheme="majorEastAsia" w:eastAsiaTheme="majorEastAsia" w:hAnsiTheme="majorEastAsia"/>
              </w:rPr>
            </w:pPr>
            <w:r w:rsidRPr="00CF1180">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615CEF7B" w14:textId="77777777" w:rsidR="004A4267" w:rsidRPr="00CF1180" w:rsidRDefault="004A4267" w:rsidP="006D59F8">
            <w:pPr>
              <w:rPr>
                <w:rFonts w:asciiTheme="majorEastAsia" w:eastAsiaTheme="majorEastAsia" w:hAnsiTheme="majorEastAsia"/>
                <w:sz w:val="20"/>
                <w:szCs w:val="20"/>
              </w:rPr>
            </w:pPr>
            <w:r w:rsidRPr="00CF1180">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455C2710" w14:textId="1229F389" w:rsidR="004A4267" w:rsidRPr="00CF1180" w:rsidRDefault="004A4267" w:rsidP="006D59F8">
            <w:pPr>
              <w:rPr>
                <w:rFonts w:asciiTheme="majorEastAsia" w:eastAsiaTheme="majorEastAsia" w:hAnsiTheme="majorEastAsia"/>
                <w:color w:val="0070C0"/>
              </w:rPr>
            </w:pPr>
          </w:p>
        </w:tc>
      </w:tr>
      <w:tr w:rsidR="004A4267" w:rsidRPr="00CF1180" w14:paraId="6EB6818A" w14:textId="77777777" w:rsidTr="00CB6370">
        <w:trPr>
          <w:trHeight w:val="256"/>
        </w:trPr>
        <w:tc>
          <w:tcPr>
            <w:tcW w:w="2112" w:type="dxa"/>
            <w:vMerge/>
            <w:tcBorders>
              <w:top w:val="single" w:sz="8" w:space="0" w:color="auto"/>
              <w:bottom w:val="single" w:sz="8" w:space="0" w:color="auto"/>
            </w:tcBorders>
          </w:tcPr>
          <w:p w14:paraId="48CDCA3F" w14:textId="77777777" w:rsidR="004A4267" w:rsidRPr="00CF1180" w:rsidRDefault="004A4267" w:rsidP="006D59F8">
            <w:pPr>
              <w:rPr>
                <w:rFonts w:asciiTheme="majorEastAsia" w:eastAsiaTheme="majorEastAsia" w:hAnsiTheme="majorEastAsia"/>
              </w:rPr>
            </w:pPr>
          </w:p>
        </w:tc>
        <w:tc>
          <w:tcPr>
            <w:tcW w:w="1395" w:type="dxa"/>
            <w:tcBorders>
              <w:top w:val="single" w:sz="8" w:space="0" w:color="auto"/>
              <w:bottom w:val="single" w:sz="8" w:space="0" w:color="auto"/>
            </w:tcBorders>
          </w:tcPr>
          <w:p w14:paraId="19D4B485" w14:textId="17E01591" w:rsidR="004A4267" w:rsidRPr="00CF1180" w:rsidRDefault="004A4267" w:rsidP="00CB6370">
            <w:pPr>
              <w:jc w:val="left"/>
              <w:rPr>
                <w:rFonts w:asciiTheme="majorEastAsia" w:eastAsiaTheme="majorEastAsia" w:hAnsiTheme="majorEastAsia"/>
                <w:sz w:val="20"/>
                <w:szCs w:val="20"/>
              </w:rPr>
            </w:pPr>
            <w:r w:rsidRPr="00CF1180">
              <w:rPr>
                <w:rFonts w:asciiTheme="majorEastAsia" w:eastAsiaTheme="majorEastAsia" w:hAnsiTheme="majorEastAsia" w:hint="eastAsia"/>
                <w:sz w:val="20"/>
                <w:szCs w:val="20"/>
              </w:rPr>
              <w:t>（漢字</w:t>
            </w:r>
            <w:r w:rsidR="00EB575B" w:rsidRPr="00CF1180">
              <w:rPr>
                <w:rFonts w:asciiTheme="majorEastAsia" w:eastAsiaTheme="majorEastAsia" w:hAnsiTheme="majorEastAsia" w:hint="eastAsia"/>
                <w:sz w:val="20"/>
                <w:szCs w:val="20"/>
              </w:rPr>
              <w:t>、ローマ字</w:t>
            </w:r>
            <w:r w:rsidRPr="00CF1180">
              <w:rPr>
                <w:rFonts w:asciiTheme="majorEastAsia" w:eastAsiaTheme="majorEastAsia" w:hAnsiTheme="majorEastAsia" w:hint="eastAsia"/>
                <w:sz w:val="20"/>
                <w:szCs w:val="20"/>
              </w:rPr>
              <w:t>等）</w:t>
            </w:r>
          </w:p>
        </w:tc>
        <w:tc>
          <w:tcPr>
            <w:tcW w:w="6259" w:type="dxa"/>
            <w:gridSpan w:val="3"/>
            <w:tcBorders>
              <w:top w:val="single" w:sz="8" w:space="0" w:color="auto"/>
              <w:bottom w:val="single" w:sz="8" w:space="0" w:color="auto"/>
            </w:tcBorders>
          </w:tcPr>
          <w:p w14:paraId="101E1FCC" w14:textId="6E7089F6" w:rsidR="004A4267" w:rsidRPr="00CF1180" w:rsidRDefault="004A4267" w:rsidP="006D59F8">
            <w:pPr>
              <w:rPr>
                <w:rFonts w:asciiTheme="majorEastAsia" w:eastAsiaTheme="majorEastAsia" w:hAnsiTheme="majorEastAsia"/>
                <w:color w:val="0070C0"/>
              </w:rPr>
            </w:pPr>
          </w:p>
        </w:tc>
      </w:tr>
      <w:tr w:rsidR="004A4267" w:rsidRPr="00CF1180" w14:paraId="000FA379" w14:textId="77777777" w:rsidTr="00CB6370">
        <w:trPr>
          <w:trHeight w:val="247"/>
        </w:trPr>
        <w:tc>
          <w:tcPr>
            <w:tcW w:w="2112" w:type="dxa"/>
            <w:tcBorders>
              <w:top w:val="single" w:sz="8" w:space="0" w:color="auto"/>
              <w:bottom w:val="single" w:sz="8" w:space="0" w:color="auto"/>
            </w:tcBorders>
          </w:tcPr>
          <w:p w14:paraId="6A948052" w14:textId="7093E207" w:rsidR="004A4267" w:rsidRPr="00CF1180" w:rsidRDefault="004A4267" w:rsidP="006D59F8">
            <w:pPr>
              <w:jc w:val="center"/>
              <w:rPr>
                <w:rFonts w:asciiTheme="majorEastAsia" w:eastAsiaTheme="majorEastAsia" w:hAnsiTheme="majorEastAsia"/>
              </w:rPr>
            </w:pPr>
            <w:r w:rsidRPr="00CF1180">
              <w:rPr>
                <w:rFonts w:asciiTheme="majorEastAsia" w:eastAsiaTheme="majorEastAsia" w:hAnsiTheme="majorEastAsia" w:hint="eastAsia"/>
              </w:rPr>
              <w:t>所属機関</w:t>
            </w:r>
            <w:r w:rsidR="00F46D4F" w:rsidRPr="00CF1180">
              <w:rPr>
                <w:rFonts w:asciiTheme="majorEastAsia" w:eastAsiaTheme="majorEastAsia" w:hAnsiTheme="majorEastAsia" w:hint="eastAsia"/>
              </w:rPr>
              <w:t>（正式名称）</w:t>
            </w:r>
          </w:p>
        </w:tc>
        <w:tc>
          <w:tcPr>
            <w:tcW w:w="7654" w:type="dxa"/>
            <w:gridSpan w:val="4"/>
            <w:tcBorders>
              <w:top w:val="single" w:sz="8" w:space="0" w:color="auto"/>
              <w:bottom w:val="single" w:sz="8" w:space="0" w:color="auto"/>
            </w:tcBorders>
          </w:tcPr>
          <w:p w14:paraId="5E0BA6EC" w14:textId="62A8EE26" w:rsidR="004A4267" w:rsidRPr="00CF1180" w:rsidRDefault="004A4267" w:rsidP="006D59F8">
            <w:pPr>
              <w:rPr>
                <w:rFonts w:asciiTheme="majorEastAsia" w:eastAsiaTheme="majorEastAsia" w:hAnsiTheme="majorEastAsia"/>
              </w:rPr>
            </w:pPr>
          </w:p>
        </w:tc>
      </w:tr>
      <w:tr w:rsidR="004A4267" w:rsidRPr="00CF1180" w14:paraId="16EFBE2A" w14:textId="77777777" w:rsidTr="00CB6370">
        <w:trPr>
          <w:trHeight w:val="247"/>
        </w:trPr>
        <w:tc>
          <w:tcPr>
            <w:tcW w:w="2112" w:type="dxa"/>
            <w:tcBorders>
              <w:top w:val="single" w:sz="8" w:space="0" w:color="auto"/>
              <w:bottom w:val="single" w:sz="8" w:space="0" w:color="auto"/>
            </w:tcBorders>
          </w:tcPr>
          <w:p w14:paraId="72FF1678" w14:textId="77777777" w:rsidR="004A4267" w:rsidRPr="00CF1180" w:rsidRDefault="004A4267" w:rsidP="006D59F8">
            <w:pPr>
              <w:jc w:val="center"/>
              <w:rPr>
                <w:rFonts w:asciiTheme="majorEastAsia" w:eastAsiaTheme="majorEastAsia" w:hAnsiTheme="majorEastAsia"/>
              </w:rPr>
            </w:pPr>
            <w:r w:rsidRPr="00CF1180">
              <w:rPr>
                <w:rFonts w:asciiTheme="majorEastAsia" w:eastAsiaTheme="majorEastAsia" w:hAnsiTheme="majorEastAsia" w:hint="eastAsia"/>
              </w:rPr>
              <w:t>住所</w:t>
            </w:r>
          </w:p>
        </w:tc>
        <w:tc>
          <w:tcPr>
            <w:tcW w:w="7654" w:type="dxa"/>
            <w:gridSpan w:val="4"/>
            <w:tcBorders>
              <w:top w:val="single" w:sz="8" w:space="0" w:color="auto"/>
              <w:bottom w:val="single" w:sz="8" w:space="0" w:color="auto"/>
            </w:tcBorders>
          </w:tcPr>
          <w:p w14:paraId="3F0DFEAB" w14:textId="76F5EDE5" w:rsidR="004A4267" w:rsidRPr="00CF1180" w:rsidRDefault="004A4267" w:rsidP="006D59F8">
            <w:pPr>
              <w:rPr>
                <w:rFonts w:asciiTheme="majorEastAsia" w:eastAsiaTheme="majorEastAsia" w:hAnsiTheme="majorEastAsia"/>
              </w:rPr>
            </w:pPr>
            <w:r w:rsidRPr="00CF1180">
              <w:rPr>
                <w:rFonts w:asciiTheme="majorEastAsia" w:eastAsiaTheme="majorEastAsia" w:hAnsiTheme="majorEastAsia" w:hint="eastAsia"/>
              </w:rPr>
              <w:t>〒</w:t>
            </w:r>
          </w:p>
        </w:tc>
      </w:tr>
      <w:tr w:rsidR="00D4352C" w:rsidRPr="00CF1180" w14:paraId="0B149F13" w14:textId="77777777" w:rsidTr="00CB6370">
        <w:trPr>
          <w:trHeight w:val="247"/>
        </w:trPr>
        <w:tc>
          <w:tcPr>
            <w:tcW w:w="2112" w:type="dxa"/>
            <w:tcBorders>
              <w:top w:val="single" w:sz="8" w:space="0" w:color="auto"/>
              <w:bottom w:val="single" w:sz="8" w:space="0" w:color="auto"/>
            </w:tcBorders>
          </w:tcPr>
          <w:p w14:paraId="02F8F1EC" w14:textId="0AA822C9" w:rsidR="00D4352C" w:rsidRPr="00CF1180" w:rsidRDefault="00D4352C" w:rsidP="006D59F8">
            <w:pPr>
              <w:jc w:val="center"/>
              <w:rPr>
                <w:rFonts w:asciiTheme="majorEastAsia" w:eastAsiaTheme="majorEastAsia" w:hAnsiTheme="majorEastAsia"/>
              </w:rPr>
            </w:pPr>
            <w:r w:rsidRPr="00CF1180">
              <w:rPr>
                <w:rFonts w:asciiTheme="majorEastAsia" w:eastAsiaTheme="majorEastAsia" w:hAnsiTheme="majorEastAsia" w:hint="eastAsia"/>
              </w:rPr>
              <w:t>電話番号</w:t>
            </w:r>
            <w:r w:rsidRPr="00CF1180">
              <w:rPr>
                <w:rFonts w:asciiTheme="majorEastAsia" w:eastAsiaTheme="majorEastAsia" w:hAnsiTheme="majorEastAsia" w:hint="eastAsia"/>
                <w:szCs w:val="21"/>
                <w:vertAlign w:val="superscript"/>
              </w:rPr>
              <w:t>※</w:t>
            </w:r>
            <w:r w:rsidR="0093695B" w:rsidRPr="00CF1180">
              <w:rPr>
                <w:rFonts w:asciiTheme="majorEastAsia" w:eastAsiaTheme="majorEastAsia" w:hAnsiTheme="majorEastAsia"/>
                <w:szCs w:val="21"/>
                <w:vertAlign w:val="superscript"/>
              </w:rPr>
              <w:t>2</w:t>
            </w:r>
          </w:p>
        </w:tc>
        <w:tc>
          <w:tcPr>
            <w:tcW w:w="7654" w:type="dxa"/>
            <w:gridSpan w:val="4"/>
            <w:tcBorders>
              <w:top w:val="single" w:sz="8" w:space="0" w:color="auto"/>
              <w:bottom w:val="single" w:sz="8" w:space="0" w:color="auto"/>
            </w:tcBorders>
          </w:tcPr>
          <w:p w14:paraId="23659512" w14:textId="77777777" w:rsidR="00D4352C" w:rsidRPr="00CF1180" w:rsidRDefault="00D4352C" w:rsidP="006D59F8">
            <w:pPr>
              <w:rPr>
                <w:rFonts w:asciiTheme="majorEastAsia" w:eastAsiaTheme="majorEastAsia" w:hAnsiTheme="majorEastAsia"/>
              </w:rPr>
            </w:pPr>
          </w:p>
        </w:tc>
      </w:tr>
      <w:tr w:rsidR="004A4267" w:rsidRPr="00CF1180" w14:paraId="629A82FC" w14:textId="77777777" w:rsidTr="00CB6370">
        <w:trPr>
          <w:trHeight w:val="247"/>
        </w:trPr>
        <w:tc>
          <w:tcPr>
            <w:tcW w:w="2112" w:type="dxa"/>
            <w:tcBorders>
              <w:top w:val="single" w:sz="8" w:space="0" w:color="auto"/>
              <w:bottom w:val="single" w:sz="8" w:space="0" w:color="auto"/>
            </w:tcBorders>
          </w:tcPr>
          <w:p w14:paraId="6E10A38F" w14:textId="6F4B3AF4" w:rsidR="004A4267" w:rsidRPr="00CF1180" w:rsidRDefault="004A4267" w:rsidP="006D59F8">
            <w:pPr>
              <w:jc w:val="center"/>
              <w:rPr>
                <w:rFonts w:asciiTheme="majorEastAsia" w:eastAsiaTheme="majorEastAsia" w:hAnsiTheme="majorEastAsia"/>
              </w:rPr>
            </w:pPr>
            <w:r w:rsidRPr="00CF1180">
              <w:rPr>
                <w:rFonts w:asciiTheme="majorEastAsia" w:eastAsiaTheme="majorEastAsia" w:hAnsiTheme="majorEastAsia"/>
              </w:rPr>
              <w:t>E-mail</w:t>
            </w:r>
            <w:r w:rsidR="00B13DF4" w:rsidRPr="00CF1180">
              <w:rPr>
                <w:rFonts w:asciiTheme="majorEastAsia" w:eastAsiaTheme="majorEastAsia" w:hAnsiTheme="majorEastAsia" w:hint="eastAsia"/>
                <w:szCs w:val="21"/>
                <w:vertAlign w:val="superscript"/>
              </w:rPr>
              <w:t>※</w:t>
            </w:r>
            <w:r w:rsidR="0093695B" w:rsidRPr="00CF1180">
              <w:rPr>
                <w:rFonts w:asciiTheme="majorEastAsia" w:eastAsiaTheme="majorEastAsia" w:hAnsiTheme="majorEastAsia"/>
                <w:szCs w:val="21"/>
                <w:vertAlign w:val="superscript"/>
              </w:rPr>
              <w:t>2</w:t>
            </w:r>
          </w:p>
        </w:tc>
        <w:tc>
          <w:tcPr>
            <w:tcW w:w="7654" w:type="dxa"/>
            <w:gridSpan w:val="4"/>
            <w:tcBorders>
              <w:top w:val="single" w:sz="8" w:space="0" w:color="auto"/>
              <w:bottom w:val="single" w:sz="8" w:space="0" w:color="auto"/>
            </w:tcBorders>
          </w:tcPr>
          <w:p w14:paraId="0F5FA06F" w14:textId="53B472C9" w:rsidR="004A4267" w:rsidRPr="00CF1180" w:rsidRDefault="004A4267" w:rsidP="006D59F8">
            <w:pPr>
              <w:rPr>
                <w:rFonts w:asciiTheme="majorEastAsia" w:eastAsiaTheme="majorEastAsia" w:hAnsiTheme="majorEastAsia"/>
                <w:color w:val="0070C0"/>
              </w:rPr>
            </w:pPr>
          </w:p>
        </w:tc>
      </w:tr>
      <w:tr w:rsidR="004A4267" w:rsidRPr="00CF1180" w14:paraId="67A7D44A" w14:textId="77777777" w:rsidTr="00CB6370">
        <w:trPr>
          <w:trHeight w:val="247"/>
        </w:trPr>
        <w:tc>
          <w:tcPr>
            <w:tcW w:w="2112" w:type="dxa"/>
            <w:tcBorders>
              <w:top w:val="single" w:sz="8" w:space="0" w:color="auto"/>
              <w:bottom w:val="single" w:sz="8" w:space="0" w:color="auto"/>
            </w:tcBorders>
          </w:tcPr>
          <w:p w14:paraId="5C9FF462" w14:textId="77777777" w:rsidR="004A4267" w:rsidRPr="00CF1180" w:rsidRDefault="004A4267" w:rsidP="006D59F8">
            <w:pPr>
              <w:jc w:val="center"/>
              <w:rPr>
                <w:rFonts w:asciiTheme="majorEastAsia" w:eastAsiaTheme="majorEastAsia" w:hAnsiTheme="majorEastAsia"/>
              </w:rPr>
            </w:pPr>
            <w:r w:rsidRPr="00CF1180">
              <w:rPr>
                <w:rFonts w:asciiTheme="majorEastAsia" w:eastAsiaTheme="majorEastAsia" w:hAnsiTheme="majorEastAsia" w:hint="eastAsia"/>
              </w:rPr>
              <w:t>部局</w:t>
            </w:r>
          </w:p>
        </w:tc>
        <w:tc>
          <w:tcPr>
            <w:tcW w:w="7654" w:type="dxa"/>
            <w:gridSpan w:val="4"/>
            <w:tcBorders>
              <w:top w:val="single" w:sz="8" w:space="0" w:color="auto"/>
              <w:bottom w:val="single" w:sz="8" w:space="0" w:color="auto"/>
            </w:tcBorders>
          </w:tcPr>
          <w:p w14:paraId="7F6F3096" w14:textId="5A34DACC" w:rsidR="004A4267" w:rsidRPr="00CF1180" w:rsidRDefault="004A4267" w:rsidP="006D59F8">
            <w:pPr>
              <w:rPr>
                <w:rFonts w:asciiTheme="majorEastAsia" w:eastAsiaTheme="majorEastAsia" w:hAnsiTheme="majorEastAsia"/>
                <w:color w:val="0070C0"/>
              </w:rPr>
            </w:pPr>
          </w:p>
        </w:tc>
      </w:tr>
      <w:tr w:rsidR="004A4267" w:rsidRPr="00CF1180" w14:paraId="7A643472" w14:textId="77777777" w:rsidTr="00CB6370">
        <w:trPr>
          <w:trHeight w:val="238"/>
        </w:trPr>
        <w:tc>
          <w:tcPr>
            <w:tcW w:w="2112" w:type="dxa"/>
            <w:tcBorders>
              <w:top w:val="single" w:sz="8" w:space="0" w:color="auto"/>
              <w:bottom w:val="single" w:sz="8" w:space="0" w:color="auto"/>
            </w:tcBorders>
          </w:tcPr>
          <w:p w14:paraId="2C880701" w14:textId="34219CDA" w:rsidR="004A4267" w:rsidRPr="00CF1180" w:rsidRDefault="008C59CE" w:rsidP="006D59F8">
            <w:pPr>
              <w:jc w:val="center"/>
              <w:rPr>
                <w:rFonts w:asciiTheme="majorEastAsia" w:eastAsiaTheme="majorEastAsia" w:hAnsiTheme="majorEastAsia"/>
              </w:rPr>
            </w:pPr>
            <w:r w:rsidRPr="00CF1180">
              <w:rPr>
                <w:rFonts w:asciiTheme="majorEastAsia" w:eastAsiaTheme="majorEastAsia" w:hAnsiTheme="majorEastAsia" w:hint="eastAsia"/>
              </w:rPr>
              <w:t>役職</w:t>
            </w:r>
          </w:p>
        </w:tc>
        <w:tc>
          <w:tcPr>
            <w:tcW w:w="7654" w:type="dxa"/>
            <w:gridSpan w:val="4"/>
            <w:tcBorders>
              <w:top w:val="single" w:sz="8" w:space="0" w:color="auto"/>
              <w:bottom w:val="single" w:sz="8" w:space="0" w:color="auto"/>
            </w:tcBorders>
          </w:tcPr>
          <w:p w14:paraId="79818F52" w14:textId="0288BD67" w:rsidR="004A4267" w:rsidRPr="00CF1180" w:rsidRDefault="004A4267" w:rsidP="006D59F8">
            <w:pPr>
              <w:rPr>
                <w:rFonts w:asciiTheme="majorEastAsia" w:eastAsiaTheme="majorEastAsia" w:hAnsiTheme="majorEastAsia"/>
                <w:color w:val="0070C0"/>
              </w:rPr>
            </w:pPr>
          </w:p>
        </w:tc>
      </w:tr>
      <w:tr w:rsidR="004A4267" w:rsidRPr="00CF1180" w14:paraId="23DE0529" w14:textId="77777777" w:rsidTr="00CB6370">
        <w:trPr>
          <w:trHeight w:val="496"/>
        </w:trPr>
        <w:tc>
          <w:tcPr>
            <w:tcW w:w="2112" w:type="dxa"/>
            <w:tcBorders>
              <w:top w:val="single" w:sz="8" w:space="0" w:color="auto"/>
              <w:bottom w:val="single" w:sz="12" w:space="0" w:color="auto"/>
            </w:tcBorders>
          </w:tcPr>
          <w:p w14:paraId="713CFCC3" w14:textId="77777777" w:rsidR="004A4267" w:rsidRPr="00CF1180" w:rsidRDefault="004A4267" w:rsidP="006D59F8">
            <w:pPr>
              <w:jc w:val="center"/>
              <w:rPr>
                <w:rFonts w:asciiTheme="majorEastAsia" w:eastAsiaTheme="majorEastAsia" w:hAnsiTheme="majorEastAsia"/>
              </w:rPr>
            </w:pPr>
            <w:r w:rsidRPr="00CF1180">
              <w:rPr>
                <w:rFonts w:asciiTheme="majorEastAsia" w:eastAsiaTheme="majorEastAsia" w:hAnsiTheme="majorEastAsia" w:hint="eastAsia"/>
              </w:rPr>
              <w:t>経理事務</w:t>
            </w:r>
          </w:p>
          <w:p w14:paraId="4BB9AEB7" w14:textId="77777777" w:rsidR="004A4267" w:rsidRPr="00CF1180" w:rsidRDefault="004A4267" w:rsidP="006D59F8">
            <w:pPr>
              <w:jc w:val="center"/>
              <w:rPr>
                <w:rFonts w:asciiTheme="majorEastAsia" w:eastAsiaTheme="majorEastAsia" w:hAnsiTheme="majorEastAsia"/>
              </w:rPr>
            </w:pPr>
            <w:r w:rsidRPr="00CF1180">
              <w:rPr>
                <w:rFonts w:asciiTheme="majorEastAsia" w:eastAsiaTheme="majorEastAsia" w:hAnsiTheme="majorEastAsia" w:hint="eastAsia"/>
              </w:rPr>
              <w:t>担当者氏名</w:t>
            </w:r>
          </w:p>
        </w:tc>
        <w:tc>
          <w:tcPr>
            <w:tcW w:w="2117" w:type="dxa"/>
            <w:gridSpan w:val="2"/>
            <w:tcBorders>
              <w:top w:val="single" w:sz="8" w:space="0" w:color="auto"/>
              <w:bottom w:val="single" w:sz="12" w:space="0" w:color="auto"/>
            </w:tcBorders>
          </w:tcPr>
          <w:p w14:paraId="2D706F49" w14:textId="77777777" w:rsidR="004A4267" w:rsidRPr="00CF1180" w:rsidRDefault="004A4267" w:rsidP="006D59F8">
            <w:pPr>
              <w:rPr>
                <w:rFonts w:asciiTheme="majorEastAsia" w:eastAsiaTheme="majorEastAsia" w:hAnsiTheme="majorEastAsia"/>
                <w:color w:val="0070C0"/>
              </w:rPr>
            </w:pPr>
          </w:p>
          <w:p w14:paraId="4D69FDF7" w14:textId="16055A1C" w:rsidR="004A4267" w:rsidRPr="00CF1180" w:rsidRDefault="004A4267" w:rsidP="006D59F8">
            <w:pPr>
              <w:rPr>
                <w:rFonts w:asciiTheme="majorEastAsia" w:eastAsiaTheme="majorEastAsia" w:hAnsiTheme="majorEastAsia"/>
              </w:rPr>
            </w:pPr>
          </w:p>
        </w:tc>
        <w:tc>
          <w:tcPr>
            <w:tcW w:w="1352" w:type="dxa"/>
            <w:tcBorders>
              <w:top w:val="single" w:sz="8" w:space="0" w:color="auto"/>
              <w:bottom w:val="single" w:sz="12" w:space="0" w:color="auto"/>
            </w:tcBorders>
          </w:tcPr>
          <w:p w14:paraId="7640BA47" w14:textId="77777777" w:rsidR="004A4267" w:rsidRPr="00CF1180" w:rsidRDefault="004A4267" w:rsidP="006D59F8">
            <w:pPr>
              <w:rPr>
                <w:rFonts w:asciiTheme="majorEastAsia" w:eastAsiaTheme="majorEastAsia" w:hAnsiTheme="majorEastAsia"/>
              </w:rPr>
            </w:pPr>
            <w:r w:rsidRPr="00CF1180">
              <w:rPr>
                <w:rFonts w:asciiTheme="majorEastAsia" w:eastAsiaTheme="majorEastAsia" w:hAnsiTheme="majorEastAsia" w:hint="eastAsia"/>
                <w:sz w:val="18"/>
                <w:szCs w:val="18"/>
              </w:rPr>
              <w:t>経理担当部局名・連絡先等</w:t>
            </w:r>
          </w:p>
        </w:tc>
        <w:tc>
          <w:tcPr>
            <w:tcW w:w="4185" w:type="dxa"/>
            <w:tcBorders>
              <w:top w:val="single" w:sz="8" w:space="0" w:color="auto"/>
              <w:bottom w:val="single" w:sz="12" w:space="0" w:color="auto"/>
            </w:tcBorders>
          </w:tcPr>
          <w:p w14:paraId="2C3735EC" w14:textId="60FD5E3A" w:rsidR="004A4267" w:rsidRPr="00CF1180" w:rsidRDefault="004A4267" w:rsidP="006D59F8">
            <w:pPr>
              <w:rPr>
                <w:rFonts w:asciiTheme="majorEastAsia" w:eastAsiaTheme="majorEastAsia" w:hAnsiTheme="majorEastAsia"/>
                <w:color w:val="0070C0"/>
                <w:sz w:val="16"/>
                <w:szCs w:val="16"/>
              </w:rPr>
            </w:pPr>
          </w:p>
          <w:p w14:paraId="5D1C6996" w14:textId="222D1716" w:rsidR="004A4267" w:rsidRPr="00CF1180" w:rsidRDefault="004A4267" w:rsidP="006D59F8">
            <w:pPr>
              <w:rPr>
                <w:rFonts w:asciiTheme="majorEastAsia" w:eastAsiaTheme="majorEastAsia" w:hAnsiTheme="majorEastAsia"/>
                <w:color w:val="000000" w:themeColor="text1"/>
                <w:sz w:val="16"/>
                <w:szCs w:val="16"/>
              </w:rPr>
            </w:pPr>
            <w:r w:rsidRPr="00CF1180">
              <w:rPr>
                <w:rFonts w:asciiTheme="majorEastAsia" w:eastAsiaTheme="majorEastAsia" w:hAnsiTheme="majorEastAsia" w:hint="eastAsia"/>
                <w:color w:val="000000" w:themeColor="text1"/>
                <w:sz w:val="16"/>
                <w:szCs w:val="16"/>
              </w:rPr>
              <w:t>電話番号：</w:t>
            </w:r>
            <w:r w:rsidRPr="00CF1180">
              <w:rPr>
                <w:rFonts w:asciiTheme="majorEastAsia" w:eastAsiaTheme="majorEastAsia" w:hAnsiTheme="majorEastAsia"/>
                <w:color w:val="000000" w:themeColor="text1"/>
                <w:sz w:val="16"/>
                <w:szCs w:val="16"/>
              </w:rPr>
              <w:t xml:space="preserve"> </w:t>
            </w:r>
          </w:p>
          <w:p w14:paraId="260B8AF1" w14:textId="77777777" w:rsidR="004A4267" w:rsidRPr="00CF1180" w:rsidRDefault="004A4267" w:rsidP="006D59F8">
            <w:pPr>
              <w:rPr>
                <w:rFonts w:asciiTheme="majorEastAsia" w:eastAsiaTheme="majorEastAsia" w:hAnsiTheme="majorEastAsia"/>
              </w:rPr>
            </w:pPr>
            <w:r w:rsidRPr="00CF1180">
              <w:rPr>
                <w:rFonts w:asciiTheme="majorEastAsia" w:eastAsiaTheme="majorEastAsia" w:hAnsiTheme="majorEastAsia"/>
                <w:color w:val="000000" w:themeColor="text1"/>
                <w:sz w:val="16"/>
                <w:szCs w:val="16"/>
              </w:rPr>
              <w:t>E-mailアドレス：</w:t>
            </w:r>
          </w:p>
        </w:tc>
      </w:tr>
      <w:tr w:rsidR="004A4267" w:rsidRPr="00CF1180" w14:paraId="76BC55D7" w14:textId="77777777" w:rsidTr="00CB6370">
        <w:trPr>
          <w:trHeight w:val="242"/>
        </w:trPr>
        <w:tc>
          <w:tcPr>
            <w:tcW w:w="2112" w:type="dxa"/>
            <w:vMerge w:val="restart"/>
            <w:tcBorders>
              <w:top w:val="single" w:sz="12" w:space="0" w:color="auto"/>
            </w:tcBorders>
          </w:tcPr>
          <w:p w14:paraId="1778C5EC" w14:textId="77777777" w:rsidR="004A4267" w:rsidRPr="00CF1180" w:rsidRDefault="002F3457" w:rsidP="006D59F8">
            <w:pPr>
              <w:jc w:val="center"/>
              <w:rPr>
                <w:rFonts w:asciiTheme="majorEastAsia" w:eastAsiaTheme="majorEastAsia" w:hAnsiTheme="majorEastAsia"/>
              </w:rPr>
            </w:pPr>
            <w:r w:rsidRPr="00CF1180">
              <w:rPr>
                <w:rFonts w:asciiTheme="majorEastAsia" w:eastAsiaTheme="majorEastAsia" w:hAnsiTheme="majorEastAsia" w:hint="eastAsia"/>
              </w:rPr>
              <w:t>研究開発</w:t>
            </w:r>
            <w:r w:rsidR="004A4267" w:rsidRPr="00CF1180">
              <w:rPr>
                <w:rFonts w:asciiTheme="majorEastAsia" w:eastAsiaTheme="majorEastAsia" w:hAnsiTheme="majorEastAsia" w:hint="eastAsia"/>
              </w:rPr>
              <w:t>分担者</w:t>
            </w:r>
          </w:p>
          <w:p w14:paraId="0F4DA1EA" w14:textId="795F7030" w:rsidR="004A4267" w:rsidRPr="00CF1180" w:rsidRDefault="004A4267" w:rsidP="006D59F8">
            <w:pPr>
              <w:jc w:val="center"/>
              <w:rPr>
                <w:rFonts w:asciiTheme="majorEastAsia" w:eastAsiaTheme="majorEastAsia" w:hAnsiTheme="majorEastAsia"/>
              </w:rPr>
            </w:pPr>
            <w:r w:rsidRPr="00CF1180">
              <w:rPr>
                <w:rFonts w:asciiTheme="majorEastAsia" w:eastAsiaTheme="majorEastAsia" w:hAnsiTheme="majorEastAsia" w:hint="eastAsia"/>
              </w:rPr>
              <w:t>氏名</w:t>
            </w:r>
            <w:r w:rsidRPr="00CF1180">
              <w:rPr>
                <w:rFonts w:asciiTheme="majorEastAsia" w:eastAsiaTheme="majorEastAsia" w:hAnsiTheme="majorEastAsia" w:hint="eastAsia"/>
                <w:vertAlign w:val="superscript"/>
              </w:rPr>
              <w:t>※</w:t>
            </w:r>
            <w:r w:rsidR="008E7D56" w:rsidRPr="00CF1180">
              <w:rPr>
                <w:rFonts w:asciiTheme="majorEastAsia" w:eastAsiaTheme="majorEastAsia" w:hAnsiTheme="majorEastAsia"/>
                <w:vertAlign w:val="superscript"/>
              </w:rPr>
              <w:t>1</w:t>
            </w:r>
          </w:p>
        </w:tc>
        <w:tc>
          <w:tcPr>
            <w:tcW w:w="1395" w:type="dxa"/>
            <w:tcBorders>
              <w:top w:val="single" w:sz="12" w:space="0" w:color="auto"/>
              <w:bottom w:val="single" w:sz="8" w:space="0" w:color="auto"/>
            </w:tcBorders>
          </w:tcPr>
          <w:p w14:paraId="304943CF" w14:textId="77777777" w:rsidR="004A4267" w:rsidRPr="00CF1180" w:rsidRDefault="004A4267" w:rsidP="006D59F8">
            <w:pPr>
              <w:rPr>
                <w:rFonts w:asciiTheme="majorEastAsia" w:eastAsiaTheme="majorEastAsia" w:hAnsiTheme="majorEastAsia"/>
              </w:rPr>
            </w:pPr>
            <w:r w:rsidRPr="00CF1180">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05BB1FB7" w14:textId="7E2F5128" w:rsidR="004A4267" w:rsidRPr="00CF1180" w:rsidRDefault="004A4267" w:rsidP="006D59F8">
            <w:pPr>
              <w:rPr>
                <w:rFonts w:asciiTheme="majorEastAsia" w:eastAsiaTheme="majorEastAsia" w:hAnsiTheme="majorEastAsia"/>
                <w:color w:val="0070C0"/>
              </w:rPr>
            </w:pPr>
          </w:p>
        </w:tc>
      </w:tr>
      <w:tr w:rsidR="004A4267" w:rsidRPr="00CF1180" w14:paraId="1364DC09" w14:textId="77777777" w:rsidTr="00CB6370">
        <w:trPr>
          <w:trHeight w:val="242"/>
        </w:trPr>
        <w:tc>
          <w:tcPr>
            <w:tcW w:w="2112" w:type="dxa"/>
            <w:vMerge/>
            <w:tcBorders>
              <w:bottom w:val="single" w:sz="8" w:space="0" w:color="auto"/>
            </w:tcBorders>
          </w:tcPr>
          <w:p w14:paraId="3236194F" w14:textId="77777777" w:rsidR="004A4267" w:rsidRPr="00CF1180" w:rsidRDefault="004A4267" w:rsidP="006D59F8">
            <w:pPr>
              <w:jc w:val="center"/>
              <w:rPr>
                <w:rFonts w:asciiTheme="majorEastAsia" w:eastAsiaTheme="majorEastAsia" w:hAnsiTheme="majorEastAsia"/>
              </w:rPr>
            </w:pPr>
          </w:p>
        </w:tc>
        <w:tc>
          <w:tcPr>
            <w:tcW w:w="1395" w:type="dxa"/>
            <w:tcBorders>
              <w:top w:val="single" w:sz="8" w:space="0" w:color="auto"/>
              <w:bottom w:val="single" w:sz="8" w:space="0" w:color="auto"/>
            </w:tcBorders>
          </w:tcPr>
          <w:p w14:paraId="6075BD72" w14:textId="088B1491" w:rsidR="004A4267" w:rsidRPr="00CF1180" w:rsidRDefault="004A4267" w:rsidP="00CB6370">
            <w:pPr>
              <w:jc w:val="left"/>
              <w:rPr>
                <w:rFonts w:asciiTheme="majorEastAsia" w:eastAsiaTheme="majorEastAsia" w:hAnsiTheme="majorEastAsia"/>
              </w:rPr>
            </w:pPr>
            <w:r w:rsidRPr="00CF1180">
              <w:rPr>
                <w:rFonts w:asciiTheme="majorEastAsia" w:eastAsiaTheme="majorEastAsia" w:hAnsiTheme="majorEastAsia" w:hint="eastAsia"/>
                <w:sz w:val="20"/>
                <w:szCs w:val="20"/>
              </w:rPr>
              <w:t>（漢字</w:t>
            </w:r>
            <w:r w:rsidR="00EB575B" w:rsidRPr="00CF1180">
              <w:rPr>
                <w:rFonts w:asciiTheme="majorEastAsia" w:eastAsiaTheme="majorEastAsia" w:hAnsiTheme="majorEastAsia" w:hint="eastAsia"/>
                <w:sz w:val="20"/>
                <w:szCs w:val="20"/>
              </w:rPr>
              <w:t>、ローマ字等</w:t>
            </w:r>
            <w:r w:rsidRPr="00CF1180">
              <w:rPr>
                <w:rFonts w:asciiTheme="majorEastAsia" w:eastAsiaTheme="majorEastAsia" w:hAnsiTheme="majorEastAsia" w:hint="eastAsia"/>
                <w:sz w:val="20"/>
                <w:szCs w:val="20"/>
              </w:rPr>
              <w:t>）</w:t>
            </w:r>
          </w:p>
        </w:tc>
        <w:tc>
          <w:tcPr>
            <w:tcW w:w="6259" w:type="dxa"/>
            <w:gridSpan w:val="3"/>
            <w:tcBorders>
              <w:top w:val="single" w:sz="8" w:space="0" w:color="auto"/>
              <w:bottom w:val="single" w:sz="8" w:space="0" w:color="auto"/>
            </w:tcBorders>
          </w:tcPr>
          <w:p w14:paraId="1FF19EC6" w14:textId="306F82CF" w:rsidR="004A4267" w:rsidRPr="00CF1180" w:rsidRDefault="004A4267" w:rsidP="006D59F8">
            <w:pPr>
              <w:rPr>
                <w:rFonts w:asciiTheme="majorEastAsia" w:eastAsiaTheme="majorEastAsia" w:hAnsiTheme="majorEastAsia"/>
                <w:color w:val="0070C0"/>
              </w:rPr>
            </w:pPr>
          </w:p>
        </w:tc>
      </w:tr>
      <w:tr w:rsidR="004A4267" w:rsidRPr="00CF1180" w14:paraId="6A1CF3DD" w14:textId="77777777" w:rsidTr="00CB6370">
        <w:trPr>
          <w:trHeight w:val="392"/>
        </w:trPr>
        <w:tc>
          <w:tcPr>
            <w:tcW w:w="2112" w:type="dxa"/>
            <w:tcBorders>
              <w:top w:val="single" w:sz="8" w:space="0" w:color="auto"/>
              <w:bottom w:val="single" w:sz="8" w:space="0" w:color="auto"/>
            </w:tcBorders>
          </w:tcPr>
          <w:p w14:paraId="1F5A1166" w14:textId="36DB6901" w:rsidR="004A4267" w:rsidRPr="00CF1180" w:rsidRDefault="00F46D4F" w:rsidP="006D59F8">
            <w:pPr>
              <w:jc w:val="center"/>
              <w:rPr>
                <w:rFonts w:asciiTheme="majorEastAsia" w:eastAsiaTheme="majorEastAsia" w:hAnsiTheme="majorEastAsia"/>
              </w:rPr>
            </w:pPr>
            <w:r w:rsidRPr="00CF1180">
              <w:rPr>
                <w:rFonts w:asciiTheme="majorEastAsia" w:eastAsiaTheme="majorEastAsia" w:hAnsiTheme="majorEastAsia" w:hint="eastAsia"/>
              </w:rPr>
              <w:t>所属機関（正式名称）</w:t>
            </w:r>
          </w:p>
        </w:tc>
        <w:tc>
          <w:tcPr>
            <w:tcW w:w="7654" w:type="dxa"/>
            <w:gridSpan w:val="4"/>
            <w:tcBorders>
              <w:top w:val="single" w:sz="8" w:space="0" w:color="auto"/>
              <w:bottom w:val="single" w:sz="8" w:space="0" w:color="auto"/>
            </w:tcBorders>
          </w:tcPr>
          <w:p w14:paraId="5D5A3E82" w14:textId="40FA075B" w:rsidR="004A4267" w:rsidRPr="00CF1180" w:rsidRDefault="004A4267" w:rsidP="006D59F8">
            <w:pPr>
              <w:rPr>
                <w:rFonts w:asciiTheme="majorEastAsia" w:eastAsiaTheme="majorEastAsia" w:hAnsiTheme="majorEastAsia"/>
                <w:color w:val="0070C0"/>
              </w:rPr>
            </w:pPr>
          </w:p>
        </w:tc>
      </w:tr>
      <w:tr w:rsidR="004A4267" w:rsidRPr="00CF1180" w14:paraId="12917E0D" w14:textId="77777777" w:rsidTr="00CB6370">
        <w:trPr>
          <w:trHeight w:val="247"/>
        </w:trPr>
        <w:tc>
          <w:tcPr>
            <w:tcW w:w="2112" w:type="dxa"/>
            <w:tcBorders>
              <w:top w:val="single" w:sz="8" w:space="0" w:color="auto"/>
              <w:bottom w:val="single" w:sz="8" w:space="0" w:color="auto"/>
            </w:tcBorders>
            <w:shd w:val="clear" w:color="auto" w:fill="auto"/>
          </w:tcPr>
          <w:p w14:paraId="73C4620A" w14:textId="77777777" w:rsidR="004A4267" w:rsidRPr="00CF1180" w:rsidRDefault="004A4267" w:rsidP="006D59F8">
            <w:pPr>
              <w:jc w:val="center"/>
              <w:rPr>
                <w:rFonts w:asciiTheme="majorEastAsia" w:eastAsiaTheme="majorEastAsia" w:hAnsiTheme="majorEastAsia"/>
              </w:rPr>
            </w:pPr>
            <w:r w:rsidRPr="00CF1180">
              <w:rPr>
                <w:rFonts w:asciiTheme="majorEastAsia" w:eastAsiaTheme="majorEastAsia" w:hAnsiTheme="majorEastAsia" w:hint="eastAsia"/>
              </w:rPr>
              <w:t>住所</w:t>
            </w:r>
          </w:p>
        </w:tc>
        <w:tc>
          <w:tcPr>
            <w:tcW w:w="7654" w:type="dxa"/>
            <w:gridSpan w:val="4"/>
            <w:tcBorders>
              <w:top w:val="single" w:sz="8" w:space="0" w:color="auto"/>
              <w:bottom w:val="single" w:sz="8" w:space="0" w:color="auto"/>
            </w:tcBorders>
            <w:shd w:val="clear" w:color="auto" w:fill="auto"/>
          </w:tcPr>
          <w:p w14:paraId="4FF20408" w14:textId="363AF988" w:rsidR="00C208E6" w:rsidRPr="00CF1180" w:rsidRDefault="00156F36" w:rsidP="006D59F8">
            <w:pPr>
              <w:rPr>
                <w:rFonts w:asciiTheme="majorEastAsia" w:eastAsiaTheme="majorEastAsia" w:hAnsiTheme="majorEastAsia"/>
                <w:color w:val="0070C0"/>
              </w:rPr>
            </w:pPr>
            <w:r w:rsidRPr="00CF1180">
              <w:rPr>
                <w:rFonts w:asciiTheme="majorEastAsia" w:eastAsiaTheme="majorEastAsia" w:hAnsiTheme="majorEastAsia" w:hint="eastAsia"/>
              </w:rPr>
              <w:t>〒</w:t>
            </w:r>
          </w:p>
        </w:tc>
      </w:tr>
      <w:tr w:rsidR="008E7D56" w:rsidRPr="00CF1180" w14:paraId="29536B17" w14:textId="77777777" w:rsidTr="00CB6370">
        <w:trPr>
          <w:trHeight w:val="247"/>
        </w:trPr>
        <w:tc>
          <w:tcPr>
            <w:tcW w:w="2112" w:type="dxa"/>
            <w:tcBorders>
              <w:top w:val="single" w:sz="8" w:space="0" w:color="auto"/>
              <w:bottom w:val="single" w:sz="8" w:space="0" w:color="auto"/>
            </w:tcBorders>
            <w:shd w:val="clear" w:color="auto" w:fill="auto"/>
          </w:tcPr>
          <w:p w14:paraId="729D75B6" w14:textId="5D5FDC52" w:rsidR="008E7D56" w:rsidRPr="00CF1180" w:rsidRDefault="008E7D56" w:rsidP="006D59F8">
            <w:pPr>
              <w:jc w:val="center"/>
              <w:rPr>
                <w:rFonts w:asciiTheme="majorEastAsia" w:eastAsiaTheme="majorEastAsia" w:hAnsiTheme="majorEastAsia"/>
              </w:rPr>
            </w:pPr>
            <w:r w:rsidRPr="00CF1180">
              <w:rPr>
                <w:rFonts w:asciiTheme="majorEastAsia" w:eastAsiaTheme="majorEastAsia" w:hAnsiTheme="majorEastAsia" w:hint="eastAsia"/>
              </w:rPr>
              <w:t>電話番号</w:t>
            </w:r>
            <w:r w:rsidRPr="00CF1180">
              <w:rPr>
                <w:rFonts w:asciiTheme="majorEastAsia" w:eastAsiaTheme="majorEastAsia" w:hAnsiTheme="majorEastAsia" w:hint="eastAsia"/>
                <w:szCs w:val="21"/>
                <w:vertAlign w:val="superscript"/>
              </w:rPr>
              <w:t>※</w:t>
            </w:r>
            <w:r w:rsidRPr="00CF1180">
              <w:rPr>
                <w:rFonts w:asciiTheme="majorEastAsia" w:eastAsiaTheme="majorEastAsia" w:hAnsiTheme="majorEastAsia"/>
                <w:szCs w:val="21"/>
                <w:vertAlign w:val="superscript"/>
              </w:rPr>
              <w:t>2</w:t>
            </w:r>
          </w:p>
        </w:tc>
        <w:tc>
          <w:tcPr>
            <w:tcW w:w="7654" w:type="dxa"/>
            <w:gridSpan w:val="4"/>
            <w:tcBorders>
              <w:top w:val="single" w:sz="8" w:space="0" w:color="auto"/>
              <w:bottom w:val="single" w:sz="8" w:space="0" w:color="auto"/>
            </w:tcBorders>
            <w:shd w:val="clear" w:color="auto" w:fill="auto"/>
          </w:tcPr>
          <w:p w14:paraId="44AFDA38" w14:textId="0F8398F2" w:rsidR="008E7D56" w:rsidRPr="00CF1180" w:rsidRDefault="008E7D56" w:rsidP="008E7D56">
            <w:pPr>
              <w:rPr>
                <w:rFonts w:asciiTheme="majorEastAsia" w:eastAsiaTheme="majorEastAsia" w:hAnsiTheme="majorEastAsia"/>
                <w:color w:val="0070C0"/>
              </w:rPr>
            </w:pPr>
          </w:p>
        </w:tc>
      </w:tr>
      <w:tr w:rsidR="009C6855" w:rsidRPr="00CF1180" w14:paraId="1EEAD6BC" w14:textId="77777777" w:rsidTr="00CB6370">
        <w:trPr>
          <w:trHeight w:val="247"/>
        </w:trPr>
        <w:tc>
          <w:tcPr>
            <w:tcW w:w="2112" w:type="dxa"/>
            <w:tcBorders>
              <w:top w:val="single" w:sz="8" w:space="0" w:color="auto"/>
              <w:bottom w:val="single" w:sz="8" w:space="0" w:color="auto"/>
            </w:tcBorders>
            <w:shd w:val="clear" w:color="auto" w:fill="auto"/>
          </w:tcPr>
          <w:p w14:paraId="0040158B" w14:textId="25EFBB7A" w:rsidR="009C6855" w:rsidRPr="00CF1180" w:rsidRDefault="009C6855" w:rsidP="006D59F8">
            <w:pPr>
              <w:jc w:val="center"/>
              <w:rPr>
                <w:rFonts w:asciiTheme="majorEastAsia" w:eastAsiaTheme="majorEastAsia" w:hAnsiTheme="majorEastAsia"/>
              </w:rPr>
            </w:pPr>
            <w:r w:rsidRPr="00CF1180">
              <w:rPr>
                <w:rFonts w:asciiTheme="majorEastAsia" w:eastAsiaTheme="majorEastAsia" w:hAnsiTheme="majorEastAsia"/>
              </w:rPr>
              <w:t>E-mail</w:t>
            </w:r>
            <w:r w:rsidR="00B13DF4" w:rsidRPr="00CF1180">
              <w:rPr>
                <w:rFonts w:asciiTheme="majorEastAsia" w:eastAsiaTheme="majorEastAsia" w:hAnsiTheme="majorEastAsia" w:hint="eastAsia"/>
                <w:szCs w:val="21"/>
                <w:vertAlign w:val="superscript"/>
              </w:rPr>
              <w:t>※</w:t>
            </w:r>
            <w:r w:rsidR="008E7D56" w:rsidRPr="00CF1180">
              <w:rPr>
                <w:rFonts w:asciiTheme="majorEastAsia" w:eastAsiaTheme="majorEastAsia" w:hAnsiTheme="majorEastAsia"/>
                <w:szCs w:val="21"/>
                <w:vertAlign w:val="superscript"/>
              </w:rPr>
              <w:t>2</w:t>
            </w:r>
          </w:p>
        </w:tc>
        <w:tc>
          <w:tcPr>
            <w:tcW w:w="7654" w:type="dxa"/>
            <w:gridSpan w:val="4"/>
            <w:tcBorders>
              <w:top w:val="single" w:sz="8" w:space="0" w:color="auto"/>
              <w:bottom w:val="single" w:sz="8" w:space="0" w:color="auto"/>
            </w:tcBorders>
            <w:shd w:val="clear" w:color="auto" w:fill="auto"/>
          </w:tcPr>
          <w:p w14:paraId="35873436" w14:textId="468F3AC7" w:rsidR="009C6855" w:rsidRPr="00CF1180" w:rsidRDefault="009C6855" w:rsidP="006D59F8">
            <w:pPr>
              <w:rPr>
                <w:rFonts w:asciiTheme="majorEastAsia" w:eastAsiaTheme="majorEastAsia" w:hAnsiTheme="majorEastAsia"/>
                <w:color w:val="0070C0"/>
              </w:rPr>
            </w:pPr>
          </w:p>
        </w:tc>
      </w:tr>
      <w:tr w:rsidR="009C6855" w:rsidRPr="00CF1180" w14:paraId="3FD68D57" w14:textId="77777777" w:rsidTr="00CB6370">
        <w:trPr>
          <w:trHeight w:val="247"/>
        </w:trPr>
        <w:tc>
          <w:tcPr>
            <w:tcW w:w="2112" w:type="dxa"/>
            <w:tcBorders>
              <w:top w:val="single" w:sz="8" w:space="0" w:color="auto"/>
              <w:bottom w:val="single" w:sz="8" w:space="0" w:color="auto"/>
            </w:tcBorders>
            <w:shd w:val="clear" w:color="auto" w:fill="auto"/>
          </w:tcPr>
          <w:p w14:paraId="323CA75D" w14:textId="77777777" w:rsidR="009C6855" w:rsidRPr="00CF1180" w:rsidRDefault="009C6855" w:rsidP="006D59F8">
            <w:pPr>
              <w:jc w:val="center"/>
              <w:rPr>
                <w:rFonts w:asciiTheme="majorEastAsia" w:eastAsiaTheme="majorEastAsia" w:hAnsiTheme="majorEastAsia"/>
              </w:rPr>
            </w:pPr>
            <w:r w:rsidRPr="00CF1180">
              <w:rPr>
                <w:rFonts w:asciiTheme="majorEastAsia" w:eastAsiaTheme="majorEastAsia" w:hAnsiTheme="majorEastAsia" w:hint="eastAsia"/>
              </w:rPr>
              <w:t>部局</w:t>
            </w:r>
          </w:p>
        </w:tc>
        <w:tc>
          <w:tcPr>
            <w:tcW w:w="7654" w:type="dxa"/>
            <w:gridSpan w:val="4"/>
            <w:tcBorders>
              <w:top w:val="single" w:sz="8" w:space="0" w:color="auto"/>
              <w:bottom w:val="single" w:sz="8" w:space="0" w:color="auto"/>
            </w:tcBorders>
            <w:shd w:val="clear" w:color="auto" w:fill="auto"/>
          </w:tcPr>
          <w:p w14:paraId="5BED760C" w14:textId="3BA875C5" w:rsidR="009C6855" w:rsidRPr="00CF1180" w:rsidRDefault="009C6855" w:rsidP="006D59F8">
            <w:pPr>
              <w:rPr>
                <w:rFonts w:asciiTheme="majorEastAsia" w:eastAsiaTheme="majorEastAsia" w:hAnsiTheme="majorEastAsia"/>
                <w:color w:val="0070C0"/>
              </w:rPr>
            </w:pPr>
          </w:p>
        </w:tc>
      </w:tr>
      <w:tr w:rsidR="009C6855" w:rsidRPr="00CF1180" w14:paraId="190CE156" w14:textId="77777777" w:rsidTr="00CB6370">
        <w:trPr>
          <w:trHeight w:val="238"/>
        </w:trPr>
        <w:tc>
          <w:tcPr>
            <w:tcW w:w="2112" w:type="dxa"/>
            <w:tcBorders>
              <w:top w:val="single" w:sz="8" w:space="0" w:color="auto"/>
            </w:tcBorders>
            <w:shd w:val="clear" w:color="auto" w:fill="auto"/>
          </w:tcPr>
          <w:p w14:paraId="24F91A6C" w14:textId="5AA0A915" w:rsidR="009C6855" w:rsidRPr="00CF1180" w:rsidRDefault="008C59CE" w:rsidP="006D59F8">
            <w:pPr>
              <w:jc w:val="center"/>
              <w:rPr>
                <w:rFonts w:asciiTheme="majorEastAsia" w:eastAsiaTheme="majorEastAsia" w:hAnsiTheme="majorEastAsia"/>
              </w:rPr>
            </w:pPr>
            <w:r w:rsidRPr="00CF1180">
              <w:rPr>
                <w:rFonts w:asciiTheme="majorEastAsia" w:eastAsiaTheme="majorEastAsia" w:hAnsiTheme="majorEastAsia" w:hint="eastAsia"/>
              </w:rPr>
              <w:t>役職</w:t>
            </w:r>
          </w:p>
        </w:tc>
        <w:tc>
          <w:tcPr>
            <w:tcW w:w="7654" w:type="dxa"/>
            <w:gridSpan w:val="4"/>
            <w:tcBorders>
              <w:top w:val="single" w:sz="8" w:space="0" w:color="auto"/>
            </w:tcBorders>
            <w:shd w:val="clear" w:color="auto" w:fill="auto"/>
          </w:tcPr>
          <w:p w14:paraId="03777695" w14:textId="5BAE6840" w:rsidR="009C6855" w:rsidRPr="00CF1180" w:rsidRDefault="009C6855" w:rsidP="006D59F8">
            <w:pPr>
              <w:rPr>
                <w:rFonts w:asciiTheme="majorEastAsia" w:eastAsiaTheme="majorEastAsia" w:hAnsiTheme="majorEastAsia"/>
                <w:color w:val="0070C0"/>
              </w:rPr>
            </w:pPr>
          </w:p>
        </w:tc>
      </w:tr>
      <w:tr w:rsidR="004A4267" w:rsidRPr="00D64FAB" w14:paraId="2AB9D222" w14:textId="77777777" w:rsidTr="00CB6370">
        <w:trPr>
          <w:trHeight w:val="496"/>
        </w:trPr>
        <w:tc>
          <w:tcPr>
            <w:tcW w:w="2112" w:type="dxa"/>
            <w:tcBorders>
              <w:top w:val="single" w:sz="8" w:space="0" w:color="auto"/>
            </w:tcBorders>
            <w:shd w:val="clear" w:color="auto" w:fill="auto"/>
          </w:tcPr>
          <w:p w14:paraId="1E2D645B" w14:textId="77777777" w:rsidR="004A4267" w:rsidRPr="00CF1180" w:rsidRDefault="004A4267" w:rsidP="006D59F8">
            <w:pPr>
              <w:jc w:val="center"/>
              <w:rPr>
                <w:rFonts w:asciiTheme="majorEastAsia" w:eastAsiaTheme="majorEastAsia" w:hAnsiTheme="majorEastAsia"/>
              </w:rPr>
            </w:pPr>
            <w:r w:rsidRPr="00CF1180">
              <w:rPr>
                <w:rFonts w:asciiTheme="majorEastAsia" w:eastAsiaTheme="majorEastAsia" w:hAnsiTheme="majorEastAsia" w:hint="eastAsia"/>
              </w:rPr>
              <w:t>経理事務</w:t>
            </w:r>
          </w:p>
          <w:p w14:paraId="4E6FAECE" w14:textId="77777777" w:rsidR="004A4267" w:rsidRPr="00CF1180" w:rsidRDefault="004A4267" w:rsidP="006D59F8">
            <w:pPr>
              <w:jc w:val="center"/>
              <w:rPr>
                <w:rFonts w:asciiTheme="majorEastAsia" w:eastAsiaTheme="majorEastAsia" w:hAnsiTheme="majorEastAsia"/>
              </w:rPr>
            </w:pPr>
            <w:r w:rsidRPr="00CF1180">
              <w:rPr>
                <w:rFonts w:asciiTheme="majorEastAsia" w:eastAsiaTheme="majorEastAsia" w:hAnsiTheme="majorEastAsia" w:hint="eastAsia"/>
              </w:rPr>
              <w:t>担当者氏名</w:t>
            </w:r>
          </w:p>
        </w:tc>
        <w:tc>
          <w:tcPr>
            <w:tcW w:w="2117" w:type="dxa"/>
            <w:gridSpan w:val="2"/>
            <w:tcBorders>
              <w:top w:val="single" w:sz="8" w:space="0" w:color="auto"/>
            </w:tcBorders>
            <w:shd w:val="clear" w:color="auto" w:fill="auto"/>
          </w:tcPr>
          <w:p w14:paraId="2D91F412" w14:textId="77777777" w:rsidR="004A4267" w:rsidRPr="00CF1180" w:rsidRDefault="004A4267" w:rsidP="006D59F8">
            <w:pPr>
              <w:rPr>
                <w:rFonts w:asciiTheme="majorEastAsia" w:eastAsiaTheme="majorEastAsia" w:hAnsiTheme="majorEastAsia"/>
                <w:color w:val="0070C0"/>
              </w:rPr>
            </w:pPr>
          </w:p>
          <w:p w14:paraId="534D2B35" w14:textId="68462CC8" w:rsidR="004A4267" w:rsidRPr="00CF1180" w:rsidRDefault="004A4267" w:rsidP="006D59F8">
            <w:pPr>
              <w:rPr>
                <w:rFonts w:asciiTheme="majorEastAsia" w:eastAsiaTheme="majorEastAsia" w:hAnsiTheme="majorEastAsia"/>
                <w:color w:val="0070C0"/>
              </w:rPr>
            </w:pPr>
          </w:p>
        </w:tc>
        <w:tc>
          <w:tcPr>
            <w:tcW w:w="1352" w:type="dxa"/>
            <w:tcBorders>
              <w:top w:val="single" w:sz="8" w:space="0" w:color="auto"/>
            </w:tcBorders>
            <w:shd w:val="clear" w:color="auto" w:fill="auto"/>
          </w:tcPr>
          <w:p w14:paraId="527F73D5" w14:textId="77777777" w:rsidR="004A4267" w:rsidRPr="00CF1180" w:rsidRDefault="004A4267" w:rsidP="006D59F8">
            <w:pPr>
              <w:rPr>
                <w:rFonts w:asciiTheme="majorEastAsia" w:eastAsiaTheme="majorEastAsia" w:hAnsiTheme="majorEastAsia"/>
                <w:color w:val="0070C0"/>
              </w:rPr>
            </w:pPr>
            <w:r w:rsidRPr="00CF1180">
              <w:rPr>
                <w:rFonts w:asciiTheme="majorEastAsia" w:eastAsiaTheme="majorEastAsia" w:hAnsiTheme="majorEastAsia" w:hint="eastAsia"/>
                <w:sz w:val="18"/>
                <w:szCs w:val="18"/>
              </w:rPr>
              <w:t>経理担当部局名・連絡先等</w:t>
            </w:r>
          </w:p>
        </w:tc>
        <w:tc>
          <w:tcPr>
            <w:tcW w:w="4185" w:type="dxa"/>
            <w:tcBorders>
              <w:top w:val="single" w:sz="8" w:space="0" w:color="auto"/>
            </w:tcBorders>
            <w:shd w:val="clear" w:color="auto" w:fill="auto"/>
          </w:tcPr>
          <w:p w14:paraId="5A0F2609" w14:textId="77777777" w:rsidR="00A2241D" w:rsidRPr="00CF1180" w:rsidRDefault="00A2241D" w:rsidP="006D59F8">
            <w:pPr>
              <w:rPr>
                <w:rFonts w:asciiTheme="majorEastAsia" w:eastAsiaTheme="majorEastAsia" w:hAnsiTheme="majorEastAsia" w:cs="ＭＳ Ｐゴシック"/>
                <w:color w:val="0070C0"/>
                <w:kern w:val="0"/>
                <w:sz w:val="16"/>
                <w:szCs w:val="16"/>
              </w:rPr>
            </w:pPr>
          </w:p>
          <w:p w14:paraId="4CDC5781" w14:textId="6730E6B2" w:rsidR="009C6855" w:rsidRPr="00CF1180" w:rsidRDefault="009C6855" w:rsidP="006D59F8">
            <w:pPr>
              <w:rPr>
                <w:rFonts w:asciiTheme="majorEastAsia" w:eastAsiaTheme="majorEastAsia" w:hAnsiTheme="majorEastAsia"/>
                <w:color w:val="000000" w:themeColor="text1"/>
                <w:sz w:val="16"/>
                <w:szCs w:val="16"/>
              </w:rPr>
            </w:pPr>
            <w:r w:rsidRPr="00CF1180">
              <w:rPr>
                <w:rFonts w:asciiTheme="majorEastAsia" w:eastAsiaTheme="majorEastAsia" w:hAnsiTheme="majorEastAsia" w:hint="eastAsia"/>
                <w:color w:val="000000" w:themeColor="text1"/>
                <w:sz w:val="16"/>
                <w:szCs w:val="16"/>
              </w:rPr>
              <w:t>電話番号：</w:t>
            </w:r>
          </w:p>
          <w:p w14:paraId="3C15C881" w14:textId="77777777" w:rsidR="004A4267" w:rsidRPr="00D64FAB" w:rsidRDefault="009C6855" w:rsidP="006D59F8">
            <w:pPr>
              <w:rPr>
                <w:rFonts w:asciiTheme="majorEastAsia" w:eastAsiaTheme="majorEastAsia" w:hAnsiTheme="majorEastAsia"/>
                <w:color w:val="0070C0"/>
              </w:rPr>
            </w:pPr>
            <w:r w:rsidRPr="00CF1180">
              <w:rPr>
                <w:rFonts w:asciiTheme="majorEastAsia" w:eastAsiaTheme="majorEastAsia" w:hAnsiTheme="majorEastAsia"/>
                <w:color w:val="000000" w:themeColor="text1"/>
                <w:sz w:val="16"/>
                <w:szCs w:val="16"/>
              </w:rPr>
              <w:t>E-mailアドレス：</w:t>
            </w:r>
          </w:p>
        </w:tc>
      </w:tr>
    </w:tbl>
    <w:p w14:paraId="6A8A34CA" w14:textId="678EF1D6" w:rsidR="00B13DF4" w:rsidRPr="00740FF6" w:rsidRDefault="00B13DF4" w:rsidP="00465998">
      <w:pPr>
        <w:ind w:left="420" w:hangingChars="200" w:hanging="420"/>
        <w:jc w:val="left"/>
        <w:rPr>
          <w:rFonts w:asciiTheme="majorEastAsia" w:eastAsiaTheme="majorEastAsia" w:hAnsiTheme="majorEastAsia"/>
          <w:szCs w:val="21"/>
        </w:rPr>
      </w:pPr>
      <w:r w:rsidRPr="00D64FAB">
        <w:rPr>
          <w:rFonts w:asciiTheme="majorEastAsia" w:eastAsiaTheme="majorEastAsia" w:hAnsiTheme="majorEastAsia" w:hint="eastAsia"/>
          <w:szCs w:val="21"/>
        </w:rPr>
        <w:t xml:space="preserve">※1　</w:t>
      </w:r>
      <w:r w:rsidR="008E7D56" w:rsidRPr="00D64FAB">
        <w:rPr>
          <w:rFonts w:asciiTheme="majorEastAsia" w:eastAsiaTheme="majorEastAsia" w:hAnsiTheme="majorEastAsia" w:hint="eastAsia"/>
          <w:szCs w:val="21"/>
        </w:rPr>
        <w:t>研究開発分担者氏名等は全ての分担者について記載、また、人数に応じて</w:t>
      </w:r>
      <w:r w:rsidR="008E7D56" w:rsidRPr="00740FF6">
        <w:rPr>
          <w:rFonts w:asciiTheme="majorEastAsia" w:eastAsiaTheme="majorEastAsia" w:hAnsiTheme="majorEastAsia" w:hint="eastAsia"/>
          <w:szCs w:val="21"/>
        </w:rPr>
        <w:t>適宜記入欄を追加してください。</w:t>
      </w:r>
    </w:p>
    <w:p w14:paraId="70B4D530" w14:textId="72157F5D" w:rsidR="00465998" w:rsidRPr="00740FF6" w:rsidRDefault="00465998"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lastRenderedPageBreak/>
        <w:t>※</w:t>
      </w:r>
      <w:r w:rsidR="00B13DF4" w:rsidRPr="00740FF6">
        <w:rPr>
          <w:rFonts w:asciiTheme="majorEastAsia" w:eastAsiaTheme="majorEastAsia" w:hAnsiTheme="majorEastAsia" w:hint="eastAsia"/>
          <w:szCs w:val="21"/>
        </w:rPr>
        <w:t>2</w:t>
      </w:r>
      <w:r w:rsidRPr="00740FF6">
        <w:rPr>
          <w:rFonts w:asciiTheme="majorEastAsia" w:eastAsiaTheme="majorEastAsia" w:hAnsiTheme="majorEastAsia" w:hint="eastAsia"/>
          <w:szCs w:val="21"/>
        </w:rPr>
        <w:t xml:space="preserve">　</w:t>
      </w:r>
      <w:r w:rsidR="008E7D56" w:rsidRPr="00740FF6">
        <w:rPr>
          <w:rFonts w:asciiTheme="majorEastAsia" w:eastAsiaTheme="majorEastAsia" w:hAnsiTheme="majorEastAsia" w:hint="eastAsia"/>
          <w:szCs w:val="21"/>
        </w:rPr>
        <w:t>電話番号及びE-mailは迅速に連絡可能なものを記載してください。</w:t>
      </w: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D64FAB" w14:paraId="714923BC" w14:textId="77777777" w:rsidTr="001E0F09">
        <w:tc>
          <w:tcPr>
            <w:tcW w:w="2143" w:type="dxa"/>
            <w:gridSpan w:val="2"/>
            <w:tcBorders>
              <w:top w:val="single" w:sz="12" w:space="0" w:color="auto"/>
              <w:bottom w:val="single" w:sz="8" w:space="0" w:color="auto"/>
            </w:tcBorders>
          </w:tcPr>
          <w:p w14:paraId="5C1BE8E2"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70D4B794" w14:textId="4F03F618" w:rsidR="00C72CC7" w:rsidRPr="00D64FAB" w:rsidRDefault="00C72CC7" w:rsidP="00811449">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0E654DFA"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2B93A393" w14:textId="6604C8C3"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7C4E457B"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59F70D27" w14:textId="6096DD12"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4" w:type="dxa"/>
            <w:tcBorders>
              <w:top w:val="single" w:sz="12" w:space="0" w:color="auto"/>
              <w:bottom w:val="single" w:sz="8" w:space="0" w:color="auto"/>
            </w:tcBorders>
          </w:tcPr>
          <w:p w14:paraId="75C06755"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計</w:t>
            </w:r>
          </w:p>
        </w:tc>
      </w:tr>
      <w:tr w:rsidR="003B233F" w:rsidRPr="00D64FAB" w14:paraId="2F98F2F0" w14:textId="77777777" w:rsidTr="001E0F09">
        <w:tc>
          <w:tcPr>
            <w:tcW w:w="656" w:type="dxa"/>
            <w:vMerge w:val="restart"/>
            <w:tcBorders>
              <w:top w:val="single" w:sz="8" w:space="0" w:color="auto"/>
            </w:tcBorders>
          </w:tcPr>
          <w:p w14:paraId="1DECC6E1" w14:textId="77777777" w:rsidR="003B233F" w:rsidRPr="00D64FAB" w:rsidRDefault="003B233F" w:rsidP="003B233F">
            <w:pPr>
              <w:rPr>
                <w:rFonts w:asciiTheme="majorEastAsia" w:eastAsiaTheme="majorEastAsia" w:hAnsiTheme="majorEastAsia"/>
                <w:sz w:val="20"/>
                <w:szCs w:val="20"/>
              </w:rPr>
            </w:pPr>
          </w:p>
          <w:p w14:paraId="1F9668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w:t>
            </w:r>
          </w:p>
          <w:p w14:paraId="68398A0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接</w:t>
            </w:r>
          </w:p>
          <w:p w14:paraId="0270698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経</w:t>
            </w:r>
          </w:p>
          <w:p w14:paraId="2D8D7B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D0822F" w:rsidR="003B233F" w:rsidRPr="00D64FA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E87D48A" w:rsidR="003B233F" w:rsidRPr="00D64FAB" w:rsidRDefault="003B233F" w:rsidP="00A2241D">
            <w:pPr>
              <w:ind w:right="800"/>
              <w:rPr>
                <w:rFonts w:asciiTheme="majorEastAsia" w:eastAsiaTheme="majorEastAsia" w:hAnsiTheme="majorEastAsia"/>
                <w:sz w:val="20"/>
                <w:szCs w:val="20"/>
              </w:rPr>
            </w:pPr>
          </w:p>
        </w:tc>
        <w:tc>
          <w:tcPr>
            <w:tcW w:w="1487" w:type="dxa"/>
            <w:tcBorders>
              <w:top w:val="single" w:sz="8" w:space="0" w:color="auto"/>
            </w:tcBorders>
          </w:tcPr>
          <w:p w14:paraId="6343609D" w14:textId="7B97727A" w:rsidR="003B233F" w:rsidRPr="00D64FAB"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1C62F143"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E776CAA" w14:textId="77777777" w:rsidTr="001E0F09">
        <w:tc>
          <w:tcPr>
            <w:tcW w:w="656" w:type="dxa"/>
            <w:vMerge/>
          </w:tcPr>
          <w:p w14:paraId="19ACBC14"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D64FAB" w:rsidRDefault="003B233F" w:rsidP="003B233F">
            <w:pPr>
              <w:rPr>
                <w:rFonts w:asciiTheme="majorEastAsia" w:eastAsiaTheme="majorEastAsia" w:hAnsiTheme="majorEastAsia"/>
                <w:sz w:val="20"/>
                <w:szCs w:val="20"/>
              </w:rPr>
            </w:pPr>
          </w:p>
        </w:tc>
        <w:tc>
          <w:tcPr>
            <w:tcW w:w="1623" w:type="dxa"/>
          </w:tcPr>
          <w:p w14:paraId="399A5AD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消耗品費</w:t>
            </w:r>
          </w:p>
        </w:tc>
        <w:tc>
          <w:tcPr>
            <w:tcW w:w="1487" w:type="dxa"/>
          </w:tcPr>
          <w:p w14:paraId="719BBD93" w14:textId="79E6C62C" w:rsidR="003B233F" w:rsidRPr="00D64FAB" w:rsidRDefault="003B233F" w:rsidP="00566505">
            <w:pPr>
              <w:jc w:val="right"/>
              <w:rPr>
                <w:rFonts w:asciiTheme="majorEastAsia" w:eastAsiaTheme="majorEastAsia" w:hAnsiTheme="majorEastAsia"/>
                <w:sz w:val="20"/>
                <w:szCs w:val="20"/>
              </w:rPr>
            </w:pPr>
          </w:p>
        </w:tc>
        <w:tc>
          <w:tcPr>
            <w:tcW w:w="1487" w:type="dxa"/>
          </w:tcPr>
          <w:p w14:paraId="7EC49793" w14:textId="7F236FDF" w:rsidR="003B233F" w:rsidRPr="00D64FAB" w:rsidRDefault="003B233F" w:rsidP="003B233F">
            <w:pPr>
              <w:jc w:val="right"/>
              <w:rPr>
                <w:rFonts w:asciiTheme="majorEastAsia" w:eastAsiaTheme="majorEastAsia" w:hAnsiTheme="majorEastAsia"/>
                <w:sz w:val="20"/>
                <w:szCs w:val="20"/>
              </w:rPr>
            </w:pPr>
          </w:p>
        </w:tc>
        <w:tc>
          <w:tcPr>
            <w:tcW w:w="1487" w:type="dxa"/>
          </w:tcPr>
          <w:p w14:paraId="56F7E740" w14:textId="4937C543" w:rsidR="003B233F" w:rsidRPr="00D64FAB" w:rsidRDefault="003B233F" w:rsidP="003B233F">
            <w:pPr>
              <w:jc w:val="right"/>
              <w:rPr>
                <w:rFonts w:asciiTheme="majorEastAsia" w:eastAsiaTheme="majorEastAsia" w:hAnsiTheme="majorEastAsia"/>
                <w:sz w:val="20"/>
                <w:szCs w:val="20"/>
              </w:rPr>
            </w:pPr>
          </w:p>
        </w:tc>
        <w:tc>
          <w:tcPr>
            <w:tcW w:w="1554" w:type="dxa"/>
          </w:tcPr>
          <w:p w14:paraId="7F6F5E09" w14:textId="49CF35A3" w:rsidR="003B233F" w:rsidRPr="00D64FAB" w:rsidRDefault="003B233F" w:rsidP="00566505">
            <w:pPr>
              <w:jc w:val="right"/>
              <w:rPr>
                <w:rFonts w:asciiTheme="majorEastAsia" w:eastAsiaTheme="majorEastAsia" w:hAnsiTheme="majorEastAsia"/>
                <w:color w:val="0070C0"/>
                <w:sz w:val="20"/>
                <w:szCs w:val="20"/>
              </w:rPr>
            </w:pPr>
          </w:p>
        </w:tc>
      </w:tr>
      <w:tr w:rsidR="003B233F" w:rsidRPr="00D64FAB" w14:paraId="1336BB55" w14:textId="77777777" w:rsidTr="001E0F09">
        <w:tc>
          <w:tcPr>
            <w:tcW w:w="656" w:type="dxa"/>
            <w:vMerge/>
          </w:tcPr>
          <w:p w14:paraId="76909716" w14:textId="77777777" w:rsidR="003B233F" w:rsidRPr="00D64FAB" w:rsidRDefault="003B233F" w:rsidP="003B233F">
            <w:pPr>
              <w:rPr>
                <w:rFonts w:asciiTheme="majorEastAsia" w:eastAsiaTheme="majorEastAsia" w:hAnsiTheme="majorEastAsia"/>
                <w:sz w:val="20"/>
                <w:szCs w:val="20"/>
              </w:rPr>
            </w:pPr>
          </w:p>
        </w:tc>
        <w:tc>
          <w:tcPr>
            <w:tcW w:w="1487" w:type="dxa"/>
          </w:tcPr>
          <w:p w14:paraId="24012566"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2.旅　費</w:t>
            </w:r>
          </w:p>
        </w:tc>
        <w:tc>
          <w:tcPr>
            <w:tcW w:w="1623" w:type="dxa"/>
          </w:tcPr>
          <w:p w14:paraId="5B047E03"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旅　費</w:t>
            </w:r>
          </w:p>
        </w:tc>
        <w:tc>
          <w:tcPr>
            <w:tcW w:w="1487" w:type="dxa"/>
          </w:tcPr>
          <w:p w14:paraId="56632FA0" w14:textId="5A3B4187" w:rsidR="003B233F" w:rsidRPr="00D64FAB" w:rsidRDefault="003B233F" w:rsidP="003B233F">
            <w:pPr>
              <w:jc w:val="right"/>
              <w:rPr>
                <w:rFonts w:asciiTheme="majorEastAsia" w:eastAsiaTheme="majorEastAsia" w:hAnsiTheme="majorEastAsia"/>
                <w:sz w:val="20"/>
                <w:szCs w:val="20"/>
              </w:rPr>
            </w:pPr>
          </w:p>
        </w:tc>
        <w:tc>
          <w:tcPr>
            <w:tcW w:w="1487" w:type="dxa"/>
          </w:tcPr>
          <w:p w14:paraId="3626F49A" w14:textId="344CE179" w:rsidR="003B233F" w:rsidRPr="00D64FAB" w:rsidRDefault="003B233F" w:rsidP="003B233F">
            <w:pPr>
              <w:jc w:val="right"/>
              <w:rPr>
                <w:rFonts w:asciiTheme="majorEastAsia" w:eastAsiaTheme="majorEastAsia" w:hAnsiTheme="majorEastAsia"/>
                <w:sz w:val="20"/>
                <w:szCs w:val="20"/>
              </w:rPr>
            </w:pPr>
          </w:p>
        </w:tc>
        <w:tc>
          <w:tcPr>
            <w:tcW w:w="1487" w:type="dxa"/>
          </w:tcPr>
          <w:p w14:paraId="0F828BDE" w14:textId="038C85E2" w:rsidR="003B233F" w:rsidRPr="00D64FAB" w:rsidRDefault="003B233F" w:rsidP="003B233F">
            <w:pPr>
              <w:jc w:val="right"/>
              <w:rPr>
                <w:rFonts w:asciiTheme="majorEastAsia" w:eastAsiaTheme="majorEastAsia" w:hAnsiTheme="majorEastAsia"/>
                <w:sz w:val="20"/>
                <w:szCs w:val="20"/>
              </w:rPr>
            </w:pPr>
          </w:p>
        </w:tc>
        <w:tc>
          <w:tcPr>
            <w:tcW w:w="1554" w:type="dxa"/>
          </w:tcPr>
          <w:p w14:paraId="1E3C87E9" w14:textId="0406D289"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10716857" w14:textId="77777777" w:rsidTr="001E0F09">
        <w:tc>
          <w:tcPr>
            <w:tcW w:w="656" w:type="dxa"/>
            <w:vMerge/>
          </w:tcPr>
          <w:p w14:paraId="35BD5C82"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3.人件費</w:t>
            </w:r>
          </w:p>
          <w:p w14:paraId="645BE27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 xml:space="preserve">　・謝金</w:t>
            </w:r>
          </w:p>
        </w:tc>
        <w:tc>
          <w:tcPr>
            <w:tcW w:w="1623" w:type="dxa"/>
          </w:tcPr>
          <w:p w14:paraId="340C48AC"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人件費</w:t>
            </w:r>
          </w:p>
        </w:tc>
        <w:tc>
          <w:tcPr>
            <w:tcW w:w="1487" w:type="dxa"/>
          </w:tcPr>
          <w:p w14:paraId="564CCCF8" w14:textId="30CB8EE9" w:rsidR="003B233F" w:rsidRPr="00D64FAB" w:rsidRDefault="003B233F" w:rsidP="003B233F">
            <w:pPr>
              <w:jc w:val="right"/>
              <w:rPr>
                <w:rFonts w:asciiTheme="majorEastAsia" w:eastAsiaTheme="majorEastAsia" w:hAnsiTheme="majorEastAsia"/>
                <w:sz w:val="20"/>
                <w:szCs w:val="20"/>
              </w:rPr>
            </w:pPr>
          </w:p>
        </w:tc>
        <w:tc>
          <w:tcPr>
            <w:tcW w:w="1487" w:type="dxa"/>
          </w:tcPr>
          <w:p w14:paraId="5B6021CE" w14:textId="0A94E308" w:rsidR="003B233F" w:rsidRPr="00D64FAB" w:rsidRDefault="003B233F" w:rsidP="003B233F">
            <w:pPr>
              <w:jc w:val="right"/>
              <w:rPr>
                <w:rFonts w:asciiTheme="majorEastAsia" w:eastAsiaTheme="majorEastAsia" w:hAnsiTheme="majorEastAsia"/>
                <w:sz w:val="20"/>
                <w:szCs w:val="20"/>
              </w:rPr>
            </w:pPr>
          </w:p>
        </w:tc>
        <w:tc>
          <w:tcPr>
            <w:tcW w:w="1487" w:type="dxa"/>
          </w:tcPr>
          <w:p w14:paraId="11FDC244" w14:textId="2FEDD658" w:rsidR="003B233F" w:rsidRPr="00D64FAB" w:rsidRDefault="003B233F" w:rsidP="003B233F">
            <w:pPr>
              <w:jc w:val="right"/>
              <w:rPr>
                <w:rFonts w:asciiTheme="majorEastAsia" w:eastAsiaTheme="majorEastAsia" w:hAnsiTheme="majorEastAsia"/>
                <w:sz w:val="20"/>
                <w:szCs w:val="20"/>
              </w:rPr>
            </w:pPr>
          </w:p>
        </w:tc>
        <w:tc>
          <w:tcPr>
            <w:tcW w:w="1554" w:type="dxa"/>
          </w:tcPr>
          <w:p w14:paraId="4F1269CB" w14:textId="1F06F24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491A5CE4" w14:textId="77777777" w:rsidTr="001E0F09">
        <w:tc>
          <w:tcPr>
            <w:tcW w:w="656" w:type="dxa"/>
            <w:vMerge/>
          </w:tcPr>
          <w:p w14:paraId="69BC920B"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D64FAB" w:rsidRDefault="003B233F" w:rsidP="003B233F">
            <w:pPr>
              <w:rPr>
                <w:rFonts w:asciiTheme="majorEastAsia" w:eastAsiaTheme="majorEastAsia" w:hAnsiTheme="majorEastAsia"/>
                <w:sz w:val="20"/>
                <w:szCs w:val="20"/>
              </w:rPr>
            </w:pPr>
          </w:p>
        </w:tc>
        <w:tc>
          <w:tcPr>
            <w:tcW w:w="1623" w:type="dxa"/>
          </w:tcPr>
          <w:p w14:paraId="425A1A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謝金</w:t>
            </w:r>
          </w:p>
        </w:tc>
        <w:tc>
          <w:tcPr>
            <w:tcW w:w="1487" w:type="dxa"/>
          </w:tcPr>
          <w:p w14:paraId="15B57018" w14:textId="0C365C96" w:rsidR="003B233F" w:rsidRPr="00D64FAB" w:rsidRDefault="003B233F" w:rsidP="003B233F">
            <w:pPr>
              <w:jc w:val="right"/>
              <w:rPr>
                <w:rFonts w:asciiTheme="majorEastAsia" w:eastAsiaTheme="majorEastAsia" w:hAnsiTheme="majorEastAsia"/>
                <w:sz w:val="20"/>
                <w:szCs w:val="20"/>
              </w:rPr>
            </w:pPr>
          </w:p>
        </w:tc>
        <w:tc>
          <w:tcPr>
            <w:tcW w:w="1487" w:type="dxa"/>
          </w:tcPr>
          <w:p w14:paraId="6C9A09AE" w14:textId="0CD66913" w:rsidR="003B233F" w:rsidRPr="00D64FAB" w:rsidRDefault="003B233F" w:rsidP="003B233F">
            <w:pPr>
              <w:jc w:val="right"/>
              <w:rPr>
                <w:rFonts w:asciiTheme="majorEastAsia" w:eastAsiaTheme="majorEastAsia" w:hAnsiTheme="majorEastAsia"/>
                <w:sz w:val="20"/>
                <w:szCs w:val="20"/>
              </w:rPr>
            </w:pPr>
          </w:p>
        </w:tc>
        <w:tc>
          <w:tcPr>
            <w:tcW w:w="1487" w:type="dxa"/>
          </w:tcPr>
          <w:p w14:paraId="6C72448E" w14:textId="5244AD35" w:rsidR="003B233F" w:rsidRPr="00D64FAB" w:rsidRDefault="003B233F" w:rsidP="003B233F">
            <w:pPr>
              <w:jc w:val="right"/>
              <w:rPr>
                <w:rFonts w:asciiTheme="majorEastAsia" w:eastAsiaTheme="majorEastAsia" w:hAnsiTheme="majorEastAsia"/>
                <w:sz w:val="20"/>
                <w:szCs w:val="20"/>
              </w:rPr>
            </w:pPr>
          </w:p>
        </w:tc>
        <w:tc>
          <w:tcPr>
            <w:tcW w:w="1554" w:type="dxa"/>
          </w:tcPr>
          <w:p w14:paraId="76BCEE99" w14:textId="68885445"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A6912C9" w14:textId="77777777" w:rsidTr="001E0F09">
        <w:tc>
          <w:tcPr>
            <w:tcW w:w="656" w:type="dxa"/>
            <w:vMerge/>
          </w:tcPr>
          <w:p w14:paraId="136A73AB"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4.その他</w:t>
            </w:r>
          </w:p>
          <w:p w14:paraId="4B2ACDC3" w14:textId="77777777" w:rsidR="003B233F" w:rsidRPr="00D64FAB" w:rsidRDefault="003B233F" w:rsidP="003B233F">
            <w:pPr>
              <w:rPr>
                <w:rFonts w:asciiTheme="majorEastAsia" w:eastAsiaTheme="majorEastAsia" w:hAnsiTheme="majorEastAsia"/>
                <w:sz w:val="20"/>
                <w:szCs w:val="20"/>
              </w:rPr>
            </w:pPr>
          </w:p>
        </w:tc>
        <w:tc>
          <w:tcPr>
            <w:tcW w:w="1623" w:type="dxa"/>
          </w:tcPr>
          <w:p w14:paraId="44248F20"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外注費</w:t>
            </w:r>
          </w:p>
        </w:tc>
        <w:tc>
          <w:tcPr>
            <w:tcW w:w="1487" w:type="dxa"/>
          </w:tcPr>
          <w:p w14:paraId="49939DEF" w14:textId="1C8A951A" w:rsidR="003B233F" w:rsidRPr="00D64FAB" w:rsidRDefault="003B233F" w:rsidP="003B233F">
            <w:pPr>
              <w:jc w:val="right"/>
              <w:rPr>
                <w:rFonts w:asciiTheme="majorEastAsia" w:eastAsiaTheme="majorEastAsia" w:hAnsiTheme="majorEastAsia"/>
                <w:sz w:val="20"/>
                <w:szCs w:val="20"/>
              </w:rPr>
            </w:pPr>
          </w:p>
        </w:tc>
        <w:tc>
          <w:tcPr>
            <w:tcW w:w="1487" w:type="dxa"/>
          </w:tcPr>
          <w:p w14:paraId="3F1EB576" w14:textId="25512623" w:rsidR="003B233F" w:rsidRPr="00D64FAB" w:rsidRDefault="003B233F" w:rsidP="003B233F">
            <w:pPr>
              <w:jc w:val="right"/>
              <w:rPr>
                <w:rFonts w:asciiTheme="majorEastAsia" w:eastAsiaTheme="majorEastAsia" w:hAnsiTheme="majorEastAsia"/>
                <w:sz w:val="20"/>
                <w:szCs w:val="20"/>
              </w:rPr>
            </w:pPr>
          </w:p>
        </w:tc>
        <w:tc>
          <w:tcPr>
            <w:tcW w:w="1487" w:type="dxa"/>
          </w:tcPr>
          <w:p w14:paraId="18244F54" w14:textId="01A82BDC" w:rsidR="003B233F" w:rsidRPr="00D64FAB" w:rsidRDefault="003B233F" w:rsidP="003B233F">
            <w:pPr>
              <w:jc w:val="right"/>
              <w:rPr>
                <w:rFonts w:asciiTheme="majorEastAsia" w:eastAsiaTheme="majorEastAsia" w:hAnsiTheme="majorEastAsia"/>
                <w:sz w:val="20"/>
                <w:szCs w:val="20"/>
              </w:rPr>
            </w:pPr>
          </w:p>
        </w:tc>
        <w:tc>
          <w:tcPr>
            <w:tcW w:w="1554" w:type="dxa"/>
          </w:tcPr>
          <w:p w14:paraId="44040CBA" w14:textId="4AC564D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57FF6889" w14:textId="77777777" w:rsidTr="001E0F09">
        <w:tc>
          <w:tcPr>
            <w:tcW w:w="656" w:type="dxa"/>
            <w:vMerge/>
          </w:tcPr>
          <w:p w14:paraId="5C029357"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D64FAB" w:rsidRDefault="003B233F" w:rsidP="003B233F">
            <w:pPr>
              <w:rPr>
                <w:rFonts w:asciiTheme="majorEastAsia" w:eastAsiaTheme="majorEastAsia" w:hAnsiTheme="majorEastAsia"/>
                <w:sz w:val="20"/>
                <w:szCs w:val="20"/>
              </w:rPr>
            </w:pPr>
          </w:p>
        </w:tc>
        <w:tc>
          <w:tcPr>
            <w:tcW w:w="1623" w:type="dxa"/>
          </w:tcPr>
          <w:p w14:paraId="2110B78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その他</w:t>
            </w:r>
          </w:p>
        </w:tc>
        <w:tc>
          <w:tcPr>
            <w:tcW w:w="1487" w:type="dxa"/>
          </w:tcPr>
          <w:p w14:paraId="195E9682" w14:textId="4F57A2AE" w:rsidR="003B233F" w:rsidRPr="00D64FAB" w:rsidRDefault="003B233F" w:rsidP="00566505">
            <w:pPr>
              <w:jc w:val="right"/>
              <w:rPr>
                <w:rFonts w:asciiTheme="majorEastAsia" w:eastAsiaTheme="majorEastAsia" w:hAnsiTheme="majorEastAsia"/>
                <w:sz w:val="20"/>
                <w:szCs w:val="20"/>
              </w:rPr>
            </w:pPr>
          </w:p>
        </w:tc>
        <w:tc>
          <w:tcPr>
            <w:tcW w:w="1487" w:type="dxa"/>
          </w:tcPr>
          <w:p w14:paraId="5CC0BD7C" w14:textId="3530DF10" w:rsidR="003B233F" w:rsidRPr="00D64FAB" w:rsidRDefault="003B233F" w:rsidP="003B233F">
            <w:pPr>
              <w:jc w:val="right"/>
              <w:rPr>
                <w:rFonts w:asciiTheme="majorEastAsia" w:eastAsiaTheme="majorEastAsia" w:hAnsiTheme="majorEastAsia"/>
                <w:sz w:val="20"/>
                <w:szCs w:val="20"/>
              </w:rPr>
            </w:pPr>
          </w:p>
        </w:tc>
        <w:tc>
          <w:tcPr>
            <w:tcW w:w="1487" w:type="dxa"/>
          </w:tcPr>
          <w:p w14:paraId="69322A17" w14:textId="730776E1" w:rsidR="003B233F" w:rsidRPr="00D64FAB" w:rsidRDefault="003B233F" w:rsidP="003B233F">
            <w:pPr>
              <w:jc w:val="right"/>
              <w:rPr>
                <w:rFonts w:asciiTheme="majorEastAsia" w:eastAsiaTheme="majorEastAsia" w:hAnsiTheme="majorEastAsia"/>
                <w:sz w:val="20"/>
                <w:szCs w:val="20"/>
              </w:rPr>
            </w:pPr>
          </w:p>
        </w:tc>
        <w:tc>
          <w:tcPr>
            <w:tcW w:w="1554" w:type="dxa"/>
          </w:tcPr>
          <w:p w14:paraId="4485B1B6" w14:textId="426ED8B6" w:rsidR="003B233F" w:rsidRPr="00D64FAB" w:rsidRDefault="003B233F" w:rsidP="00566505">
            <w:pPr>
              <w:jc w:val="right"/>
              <w:rPr>
                <w:rFonts w:asciiTheme="majorEastAsia" w:eastAsiaTheme="majorEastAsia" w:hAnsiTheme="majorEastAsia"/>
                <w:color w:val="0070C0"/>
                <w:sz w:val="20"/>
                <w:szCs w:val="20"/>
              </w:rPr>
            </w:pPr>
          </w:p>
        </w:tc>
      </w:tr>
      <w:tr w:rsidR="00C72CC7" w:rsidRPr="00D64FAB" w14:paraId="07D535D9" w14:textId="77777777" w:rsidTr="001E0F09">
        <w:tc>
          <w:tcPr>
            <w:tcW w:w="3766" w:type="dxa"/>
            <w:gridSpan w:val="3"/>
            <w:tcBorders>
              <w:bottom w:val="single" w:sz="8" w:space="0" w:color="auto"/>
            </w:tcBorders>
          </w:tcPr>
          <w:p w14:paraId="04BBF973" w14:textId="48FC0D4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小計</w:t>
            </w:r>
          </w:p>
        </w:tc>
        <w:tc>
          <w:tcPr>
            <w:tcW w:w="1487" w:type="dxa"/>
            <w:tcBorders>
              <w:bottom w:val="single" w:sz="8" w:space="0" w:color="auto"/>
            </w:tcBorders>
          </w:tcPr>
          <w:p w14:paraId="3A5D59EA" w14:textId="51E5597A" w:rsidR="00C72CC7" w:rsidRPr="00D64FAB"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749ABC89"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75AB024"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6A007D43"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492D923F" w14:textId="77777777" w:rsidTr="001E0F09">
        <w:tc>
          <w:tcPr>
            <w:tcW w:w="3766" w:type="dxa"/>
            <w:gridSpan w:val="3"/>
            <w:tcBorders>
              <w:bottom w:val="single" w:sz="8" w:space="0" w:color="auto"/>
            </w:tcBorders>
          </w:tcPr>
          <w:p w14:paraId="7C5A2C4D" w14:textId="2746F8ED"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 xml:space="preserve"> </w:t>
            </w:r>
            <w:r w:rsidRPr="00D64FAB">
              <w:rPr>
                <w:rFonts w:asciiTheme="majorEastAsia" w:eastAsiaTheme="majorEastAsia" w:hAnsiTheme="majorEastAsia"/>
                <w:color w:val="0070C0"/>
                <w:sz w:val="20"/>
                <w:szCs w:val="20"/>
              </w:rPr>
              <w:t xml:space="preserve"> </w:t>
            </w:r>
            <w:r w:rsidR="00103F4B">
              <w:rPr>
                <w:rFonts w:asciiTheme="majorEastAsia" w:eastAsiaTheme="majorEastAsia" w:hAnsiTheme="majorEastAsia" w:hint="eastAsia"/>
                <w:color w:val="0070C0"/>
                <w:sz w:val="20"/>
                <w:szCs w:val="20"/>
              </w:rPr>
              <w:t xml:space="preserve">　</w:t>
            </w:r>
            <w:r w:rsidRPr="00D64FAB">
              <w:rPr>
                <w:rFonts w:asciiTheme="majorEastAsia" w:eastAsiaTheme="majorEastAsia" w:hAnsiTheme="majorEastAsia" w:hint="eastAsia"/>
                <w:sz w:val="20"/>
                <w:szCs w:val="20"/>
              </w:rPr>
              <w:t>％）</w:t>
            </w:r>
          </w:p>
          <w:p w14:paraId="2A6292B1" w14:textId="7777777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（上記経費の30%目安</w:t>
            </w:r>
            <w:r w:rsidRPr="00D64FAB">
              <w:rPr>
                <w:rFonts w:asciiTheme="majorEastAsia" w:eastAsiaTheme="majorEastAsia" w:hAnsiTheme="majorEastAsia" w:hint="eastAsia"/>
                <w:bCs/>
                <w:sz w:val="20"/>
                <w:szCs w:val="20"/>
                <w:vertAlign w:val="superscript"/>
              </w:rPr>
              <w:t>※</w:t>
            </w:r>
            <w:r w:rsidRPr="00D64FA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B1A5C35"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85B1501"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1DBC795"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1B126390"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097C487F" w14:textId="77777777" w:rsidTr="001E0F09">
        <w:tc>
          <w:tcPr>
            <w:tcW w:w="3766" w:type="dxa"/>
            <w:gridSpan w:val="3"/>
            <w:tcBorders>
              <w:top w:val="single" w:sz="8" w:space="0" w:color="auto"/>
              <w:bottom w:val="single" w:sz="12" w:space="0" w:color="auto"/>
            </w:tcBorders>
          </w:tcPr>
          <w:p w14:paraId="7450609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64EEB26" w:rsidR="00C72CC7" w:rsidRPr="00D64FA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DE24444" w:rsidR="00C72CC7" w:rsidRPr="00D64FA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7637A4C" w:rsidR="00C72CC7" w:rsidRPr="00D64FAB"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52C941F" w:rsidR="00C72CC7" w:rsidRPr="00D64FAB" w:rsidRDefault="00C72CC7" w:rsidP="000C722E">
            <w:pPr>
              <w:jc w:val="right"/>
              <w:rPr>
                <w:rFonts w:asciiTheme="majorEastAsia" w:eastAsiaTheme="majorEastAsia" w:hAnsiTheme="majorEastAsia"/>
                <w:sz w:val="20"/>
                <w:szCs w:val="20"/>
              </w:rPr>
            </w:pPr>
          </w:p>
        </w:tc>
      </w:tr>
      <w:tr w:rsidR="006D59F8" w:rsidRPr="00D64FAB" w14:paraId="179FAA68" w14:textId="77777777" w:rsidTr="001E0F09">
        <w:tc>
          <w:tcPr>
            <w:tcW w:w="9781" w:type="dxa"/>
            <w:gridSpan w:val="7"/>
            <w:tcBorders>
              <w:top w:val="single" w:sz="12" w:space="0" w:color="auto"/>
              <w:left w:val="nil"/>
              <w:bottom w:val="nil"/>
              <w:right w:val="nil"/>
            </w:tcBorders>
          </w:tcPr>
          <w:p w14:paraId="7FF5E6AE" w14:textId="77777777" w:rsidR="00C72CC7" w:rsidRPr="00D64FAB" w:rsidRDefault="00C72CC7" w:rsidP="000C722E">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6E8209F4" w14:textId="16ABDB86"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346" w:type="dxa"/>
            <w:tcBorders>
              <w:top w:val="single" w:sz="12" w:space="0" w:color="auto"/>
            </w:tcBorders>
            <w:shd w:val="clear" w:color="auto" w:fill="auto"/>
          </w:tcPr>
          <w:p w14:paraId="2CDC7B22"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533E31F0" w14:textId="5A11714E"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9" w:type="dxa"/>
            <w:tcBorders>
              <w:top w:val="single" w:sz="12" w:space="0" w:color="auto"/>
            </w:tcBorders>
            <w:shd w:val="clear" w:color="auto" w:fill="auto"/>
          </w:tcPr>
          <w:p w14:paraId="725F0CE6"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0F2D6B97" w14:textId="6A349E11"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9" w:type="dxa"/>
            <w:tcBorders>
              <w:top w:val="single" w:sz="12" w:space="0" w:color="auto"/>
              <w:right w:val="single" w:sz="12" w:space="0" w:color="auto"/>
            </w:tcBorders>
            <w:shd w:val="clear" w:color="auto" w:fill="auto"/>
            <w:vAlign w:val="center"/>
          </w:tcPr>
          <w:p w14:paraId="5C85379A"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D64FAB" w:rsidRDefault="00043075" w:rsidP="000C722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代表</w:t>
            </w:r>
            <w:r w:rsidR="00421146" w:rsidRPr="00D64FAB">
              <w:rPr>
                <w:rFonts w:asciiTheme="majorEastAsia" w:eastAsiaTheme="majorEastAsia" w:hAnsiTheme="majorEastAsia" w:hint="eastAsia"/>
                <w:sz w:val="20"/>
                <w:szCs w:val="20"/>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D64FAB"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1340208"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66C01D4"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74116C2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4EAB9E7D"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688EEA2B"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D2293DF"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4225DD93"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1537554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599C8625" w:rsidR="00B731E6" w:rsidRPr="00D64FAB"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D64FAB"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D64FAB" w:rsidRDefault="00524B44"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氏名</w:t>
            </w:r>
          </w:p>
          <w:p w14:paraId="23A5BD94" w14:textId="28669C73"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生年月日</w:t>
            </w:r>
          </w:p>
          <w:p w14:paraId="038CBEC6" w14:textId="64D32A35"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（年齢</w:t>
            </w:r>
            <w:r w:rsidRPr="00D64FAB">
              <w:rPr>
                <w:rFonts w:asciiTheme="majorEastAsia" w:eastAsiaTheme="majorEastAsia" w:hAnsiTheme="majorEastAsia"/>
                <w:sz w:val="20"/>
                <w:szCs w:val="20"/>
              </w:rPr>
              <w:t>：令和</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年4月1日時点）</w:t>
            </w:r>
          </w:p>
          <w:p w14:paraId="27959996" w14:textId="66805596" w:rsidR="0002594C" w:rsidRPr="00D64FAB" w:rsidRDefault="0002594C"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研究者番号</w:t>
            </w:r>
          </w:p>
        </w:tc>
        <w:tc>
          <w:tcPr>
            <w:tcW w:w="2528" w:type="dxa"/>
          </w:tcPr>
          <w:p w14:paraId="3131E12B"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所属研究機関</w:t>
            </w:r>
          </w:p>
          <w:p w14:paraId="6197F008"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部局</w:t>
            </w:r>
          </w:p>
          <w:p w14:paraId="0D044381" w14:textId="30582BBA" w:rsidR="00524B44" w:rsidRPr="00D64FAB" w:rsidRDefault="008C59CE" w:rsidP="00A35C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役職</w:t>
            </w:r>
          </w:p>
          <w:p w14:paraId="1CE052B4" w14:textId="3F743D5C" w:rsidR="00905C7A" w:rsidRPr="00D64FAB" w:rsidRDefault="00905C7A"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現在の専門</w:t>
            </w:r>
          </w:p>
          <w:p w14:paraId="2A69A2C2" w14:textId="658F7E24" w:rsidR="0082568E" w:rsidRPr="00D64FAB" w:rsidRDefault="00524B44"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00AB6485" w:rsidRPr="00D64FAB">
              <w:rPr>
                <w:rFonts w:asciiTheme="majorEastAsia" w:eastAsiaTheme="majorEastAsia" w:hAnsiTheme="majorEastAsia" w:hint="eastAsia"/>
                <w:sz w:val="18"/>
                <w:szCs w:val="18"/>
              </w:rPr>
              <w:t>（</w:t>
            </w:r>
            <w:r w:rsidR="00596807" w:rsidRPr="00D64FAB">
              <w:rPr>
                <w:rFonts w:asciiTheme="majorEastAsia" w:eastAsiaTheme="majorEastAsia" w:hAnsiTheme="majorEastAsia" w:hint="eastAsia"/>
                <w:sz w:val="18"/>
                <w:szCs w:val="18"/>
              </w:rPr>
              <w:t>最終学歴</w:t>
            </w:r>
            <w:r w:rsidR="00AB6485" w:rsidRPr="00D64FAB">
              <w:rPr>
                <w:rFonts w:asciiTheme="majorEastAsia" w:eastAsiaTheme="majorEastAsia" w:hAnsiTheme="majorEastAsia" w:hint="eastAsia"/>
                <w:sz w:val="18"/>
                <w:szCs w:val="18"/>
              </w:rPr>
              <w:t>）</w:t>
            </w:r>
          </w:p>
          <w:p w14:paraId="52D573CD" w14:textId="74600BE0" w:rsidR="00524B44" w:rsidRPr="00D64FAB" w:rsidRDefault="00596807"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Pr="00D64FAB">
              <w:rPr>
                <w:rFonts w:asciiTheme="majorEastAsia" w:eastAsiaTheme="majorEastAsia" w:hAnsiTheme="majorEastAsia"/>
                <w:sz w:val="18"/>
                <w:szCs w:val="18"/>
              </w:rPr>
              <w:t>取得年</w:t>
            </w:r>
          </w:p>
          <w:p w14:paraId="61C86EBD" w14:textId="1C49AD49" w:rsidR="00524B44" w:rsidRPr="00D64FAB" w:rsidRDefault="00AB6485"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本研究における</w:t>
            </w:r>
            <w:r w:rsidR="00524B44" w:rsidRPr="00D64FAB">
              <w:rPr>
                <w:rFonts w:asciiTheme="majorEastAsia" w:eastAsiaTheme="majorEastAsia" w:hAnsiTheme="majorEastAsia" w:hint="eastAsia"/>
                <w:sz w:val="20"/>
                <w:szCs w:val="20"/>
              </w:rPr>
              <w:t>役割分担</w:t>
            </w:r>
          </w:p>
        </w:tc>
        <w:tc>
          <w:tcPr>
            <w:tcW w:w="1152" w:type="dxa"/>
          </w:tcPr>
          <w:p w14:paraId="614D3EBF" w14:textId="12C5CAB4" w:rsidR="00524B44" w:rsidRPr="00D64FAB" w:rsidRDefault="008763FA"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w:t>
            </w:r>
            <w:r w:rsidR="00A35C63" w:rsidRPr="00D64FAB">
              <w:rPr>
                <w:rFonts w:asciiTheme="majorEastAsia" w:eastAsiaTheme="majorEastAsia" w:hAnsiTheme="majorEastAsia" w:hint="eastAsia"/>
                <w:sz w:val="20"/>
                <w:szCs w:val="20"/>
              </w:rPr>
              <w:t>年度</w:t>
            </w:r>
          </w:p>
          <w:p w14:paraId="7A348210" w14:textId="14071B42" w:rsidR="005E3E1E" w:rsidRPr="00D64FAB" w:rsidRDefault="005E3E1E"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p>
          <w:p w14:paraId="6B6D096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研究経費</w:t>
            </w:r>
          </w:p>
          <w:p w14:paraId="510F1427"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（千円）</w:t>
            </w:r>
          </w:p>
        </w:tc>
        <w:tc>
          <w:tcPr>
            <w:tcW w:w="949" w:type="dxa"/>
          </w:tcPr>
          <w:p w14:paraId="4A8504B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1A7F1312" w14:textId="54617134" w:rsidR="00A2241D" w:rsidRPr="00740FF6" w:rsidRDefault="00A2241D" w:rsidP="00A2241D">
            <w:pPr>
              <w:jc w:val="left"/>
              <w:rPr>
                <w:rFonts w:asciiTheme="majorEastAsia" w:eastAsiaTheme="majorEastAsia" w:hAnsiTheme="majorEastAsia"/>
                <w:color w:val="0070C0"/>
                <w:sz w:val="20"/>
                <w:szCs w:val="20"/>
              </w:rPr>
            </w:pPr>
          </w:p>
          <w:p w14:paraId="20EA1CFF" w14:textId="30098BE0"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3940AB10"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67893339"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6BD9B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03BD1CFB"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00EF501F"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294FACD6" w14:textId="14D9CE85" w:rsidR="009242D4" w:rsidRPr="00740FF6" w:rsidRDefault="009242D4" w:rsidP="00524B44">
            <w:pPr>
              <w:jc w:val="left"/>
              <w:rPr>
                <w:rFonts w:asciiTheme="majorEastAsia" w:eastAsiaTheme="majorEastAsia" w:hAnsiTheme="majorEastAsia"/>
                <w:color w:val="0070C0"/>
                <w:sz w:val="20"/>
                <w:szCs w:val="20"/>
              </w:rPr>
            </w:pPr>
          </w:p>
          <w:p w14:paraId="133989E9" w14:textId="4E099989"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349CD124"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3A58E818"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507A5BD3"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BB100D8"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5B589315"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2F1C040B"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3F15C0B7"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6229E131"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498DADFD"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1BE603BB"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700F741A"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6F26AA05"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A2241D">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0A445F1F"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5514FDBA" w:rsidR="00022C00" w:rsidRDefault="00022C00" w:rsidP="005058B8">
      <w:pPr>
        <w:snapToGrid w:val="0"/>
        <w:rPr>
          <w:rFonts w:asciiTheme="majorEastAsia" w:eastAsiaTheme="majorEastAsia" w:hAnsiTheme="majorEastAsia"/>
        </w:rPr>
      </w:pPr>
    </w:p>
    <w:p w14:paraId="2156B717" w14:textId="77777777" w:rsidR="00FB239D" w:rsidRPr="00740FF6" w:rsidRDefault="00FB239D"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6FAD6AF2"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13E85981" w:rsidR="000429CE" w:rsidRPr="00D64FAB" w:rsidRDefault="003E05B6"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551546" w:rsidRPr="00D64FAB" w:rsidDel="00551546">
              <w:rPr>
                <w:rFonts w:ascii="ＭＳ ゴシック" w:eastAsia="ＭＳ ゴシック" w:hAnsi="ＭＳ ゴシック"/>
                <w:sz w:val="20"/>
                <w:szCs w:val="20"/>
              </w:rPr>
              <w:t xml:space="preserve"> </w:t>
            </w:r>
            <w:r w:rsidR="00994506" w:rsidRPr="00D64FAB">
              <w:rPr>
                <w:rFonts w:ascii="ＭＳ ゴシック" w:eastAsia="ＭＳ ゴシック" w:hAnsi="ＭＳ ゴシック"/>
                <w:sz w:val="20"/>
                <w:szCs w:val="20"/>
              </w:rPr>
              <w:t>(</w:t>
            </w:r>
            <w:r w:rsidR="00994506" w:rsidRPr="00D64FAB">
              <w:rPr>
                <w:rFonts w:ascii="ＭＳ ゴシック" w:eastAsia="ＭＳ ゴシック" w:hAnsi="ＭＳ ゴシック" w:hint="eastAsia"/>
                <w:sz w:val="20"/>
                <w:szCs w:val="20"/>
              </w:rPr>
              <w:t>医療機器ステップ</w:t>
            </w:r>
            <w:r w:rsidR="002678E6">
              <w:rPr>
                <w:rFonts w:ascii="ＭＳ ゴシック" w:eastAsia="ＭＳ ゴシック" w:hAnsi="ＭＳ ゴシック" w:hint="eastAsia"/>
                <w:sz w:val="20"/>
                <w:szCs w:val="20"/>
              </w:rPr>
              <w:t>1</w:t>
            </w:r>
            <w:r w:rsidR="00994506" w:rsidRPr="00D64FAB">
              <w:rPr>
                <w:rFonts w:ascii="ＭＳ ゴシック" w:eastAsia="ＭＳ ゴシック" w:hAnsi="ＭＳ ゴシック"/>
                <w:sz w:val="20"/>
                <w:szCs w:val="20"/>
              </w:rPr>
              <w:t>)</w:t>
            </w:r>
            <w:r w:rsidR="007B2EA3" w:rsidRPr="00D64FAB" w:rsidDel="007B2EA3">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4654497"/>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3A240A">
              <w:rPr>
                <w:rFonts w:ascii="ＭＳ ゴシック" w:eastAsia="ＭＳ ゴシック" w:hAnsi="ＭＳ ゴシック" w:hint="eastAsia"/>
                <w:sz w:val="20"/>
                <w:szCs w:val="20"/>
              </w:rPr>
              <w:t>B-1</w:t>
            </w:r>
            <w:r w:rsidR="00994506" w:rsidRPr="00D64FAB">
              <w:rPr>
                <w:rFonts w:ascii="ＭＳ ゴシック" w:eastAsia="ＭＳ ゴシック" w:hAnsi="ＭＳ ゴシック"/>
                <w:sz w:val="20"/>
                <w:szCs w:val="20"/>
              </w:rPr>
              <w:t>(</w:t>
            </w:r>
            <w:r w:rsidR="000429CE" w:rsidRPr="00D64FAB">
              <w:rPr>
                <w:rFonts w:ascii="ＭＳ ゴシック" w:eastAsia="ＭＳ ゴシック" w:hAnsi="ＭＳ ゴシック"/>
                <w:sz w:val="20"/>
                <w:szCs w:val="20"/>
              </w:rPr>
              <w:t>病態解明</w:t>
            </w:r>
            <w:r w:rsidR="003A240A">
              <w:rPr>
                <w:rFonts w:ascii="ＭＳ ゴシック" w:eastAsia="ＭＳ ゴシック" w:hAnsi="ＭＳ ゴシック" w:hint="eastAsia"/>
                <w:sz w:val="20"/>
                <w:szCs w:val="20"/>
              </w:rPr>
              <w:t>・若手</w:t>
            </w:r>
            <w:r w:rsidR="00994506" w:rsidRPr="00D64FAB">
              <w:rPr>
                <w:rFonts w:ascii="ＭＳ ゴシック" w:eastAsia="ＭＳ ゴシック" w:hAnsi="ＭＳ ゴシック"/>
                <w:sz w:val="20"/>
                <w:szCs w:val="20"/>
              </w:rPr>
              <w:t>)</w:t>
            </w:r>
            <w:r w:rsidR="003A240A">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739700658"/>
                <w14:checkbox>
                  <w14:checked w14:val="0"/>
                  <w14:checkedState w14:val="25A0" w14:font="游ゴシック Medium"/>
                  <w14:uncheckedState w14:val="2610" w14:font="ＭＳ ゴシック"/>
                </w14:checkbox>
              </w:sdtPr>
              <w:sdtEndPr/>
              <w:sdtContent>
                <w:r w:rsidR="003A240A" w:rsidRPr="00D64FAB">
                  <w:rPr>
                    <w:rFonts w:ascii="ＭＳ ゴシック" w:eastAsia="ＭＳ ゴシック" w:hAnsi="ＭＳ ゴシック"/>
                    <w:sz w:val="20"/>
                    <w:szCs w:val="20"/>
                  </w:rPr>
                  <w:t>☐</w:t>
                </w:r>
              </w:sdtContent>
            </w:sdt>
            <w:r w:rsidR="003A240A">
              <w:rPr>
                <w:rFonts w:ascii="ＭＳ ゴシック" w:eastAsia="ＭＳ ゴシック" w:hAnsi="ＭＳ ゴシック" w:hint="eastAsia"/>
                <w:sz w:val="20"/>
                <w:szCs w:val="20"/>
              </w:rPr>
              <w:t>B-2</w:t>
            </w:r>
            <w:r w:rsidR="003A240A" w:rsidRPr="00D64FAB">
              <w:rPr>
                <w:rFonts w:ascii="ＭＳ ゴシック" w:eastAsia="ＭＳ ゴシック" w:hAnsi="ＭＳ ゴシック"/>
                <w:sz w:val="20"/>
                <w:szCs w:val="20"/>
              </w:rPr>
              <w:t>(病態解明</w:t>
            </w:r>
            <w:r w:rsidR="003A240A">
              <w:rPr>
                <w:rFonts w:ascii="ＭＳ ゴシック" w:eastAsia="ＭＳ ゴシック" w:hAnsi="ＭＳ ゴシック" w:hint="eastAsia"/>
                <w:sz w:val="20"/>
                <w:szCs w:val="20"/>
              </w:rPr>
              <w:t>・異分野</w:t>
            </w:r>
            <w:r w:rsidR="003A240A" w:rsidRPr="00D64FAB">
              <w:rPr>
                <w:rFonts w:ascii="ＭＳ ゴシック" w:eastAsia="ＭＳ ゴシック" w:hAnsi="ＭＳ ゴシック"/>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3B8BC5C9"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～年月日(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31674F1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hint="eastAsia"/>
                <w:sz w:val="20"/>
                <w:szCs w:val="20"/>
              </w:rPr>
              <w:t>年度</w:t>
            </w:r>
          </w:p>
          <w:p w14:paraId="0D38E991" w14:textId="6352785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hint="eastAsia"/>
                <w:sz w:val="20"/>
                <w:szCs w:val="20"/>
              </w:rPr>
              <w:t>年度</w:t>
            </w:r>
          </w:p>
          <w:p w14:paraId="5B651792" w14:textId="6DE001B7"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（指定難病番号等）</w:t>
            </w:r>
          </w:p>
        </w:tc>
        <w:bookmarkStart w:id="1" w:name="_Hlk87019901"/>
        <w:tc>
          <w:tcPr>
            <w:tcW w:w="7229" w:type="dxa"/>
            <w:gridSpan w:val="2"/>
            <w:shd w:val="clear" w:color="auto" w:fill="auto"/>
            <w:vAlign w:val="center"/>
          </w:tcPr>
          <w:p w14:paraId="0ADABDEF" w14:textId="4196089B" w:rsidR="00ED05D5" w:rsidRPr="00D64FAB" w:rsidRDefault="003E05B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531D709F" w:rsidR="00ED05D5" w:rsidRPr="00D64FAB" w:rsidRDefault="003E05B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告知番号：　　　　　、</w:t>
            </w:r>
            <w:r w:rsidR="00ED05D5" w:rsidRPr="00D64FAB">
              <w:rPr>
                <w:rFonts w:ascii="ＭＳ ゴシック" w:eastAsia="ＭＳ ゴシック" w:hAnsi="ＭＳ ゴシック" w:hint="eastAsia"/>
                <w:sz w:val="20"/>
                <w:szCs w:val="20"/>
              </w:rPr>
              <w:t>疾患名：　　　　　　　　）</w:t>
            </w:r>
          </w:p>
          <w:p w14:paraId="36F23863" w14:textId="77777777" w:rsidR="00ED05D5" w:rsidRPr="00D64FAB" w:rsidRDefault="003E05B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4E1C4E21" w14:textId="77777777" w:rsidR="00340F5F" w:rsidRPr="00D64FAB" w:rsidRDefault="00340F5F" w:rsidP="00ED05D5">
            <w:pPr>
              <w:spacing w:line="0" w:lineRule="atLeast"/>
              <w:rPr>
                <w:rFonts w:ascii="ＭＳ ゴシック" w:eastAsia="ＭＳ ゴシック" w:hAnsi="ＭＳ ゴシック"/>
                <w:sz w:val="20"/>
                <w:szCs w:val="20"/>
              </w:rPr>
            </w:pPr>
          </w:p>
          <w:p w14:paraId="37BD6E3D" w14:textId="33933E77"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Pr="00D64FAB">
              <w:rPr>
                <w:rFonts w:ascii="ＭＳ ゴシック" w:eastAsia="ＭＳ ゴシック" w:hAnsi="ＭＳ ゴシック" w:hint="eastAsia"/>
                <w:sz w:val="20"/>
                <w:szCs w:val="20"/>
              </w:rPr>
              <w:t>る理由を記載ください</w:t>
            </w:r>
          </w:p>
          <w:bookmarkEnd w:id="1"/>
          <w:p w14:paraId="35D9D95D" w14:textId="1CDC3024"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tc>
      </w:tr>
      <w:tr w:rsidR="00ED05D5" w:rsidRPr="00740FF6" w14:paraId="45DE49A1" w14:textId="77777777" w:rsidTr="00811B5A">
        <w:trPr>
          <w:trHeight w:val="70"/>
        </w:trPr>
        <w:tc>
          <w:tcPr>
            <w:tcW w:w="2547" w:type="dxa"/>
            <w:shd w:val="clear" w:color="auto" w:fill="auto"/>
            <w:vAlign w:val="center"/>
          </w:tcPr>
          <w:p w14:paraId="70B44047" w14:textId="2043A6D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4E12E4BF" w14:textId="5C5B97D4" w:rsidR="00ED05D5" w:rsidRPr="00D64FAB" w:rsidRDefault="00ED05D5" w:rsidP="00ED05D5">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3C821625" w:rsidR="00667E55" w:rsidRPr="00D64FAB" w:rsidRDefault="003E05B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179B8470" w:rsidR="00ED05D5" w:rsidRPr="00D64FAB" w:rsidRDefault="003E05B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63426A92" w:rsidR="00ED05D5" w:rsidRPr="00D64FAB" w:rsidRDefault="003E05B6"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08E00302" w:rsidR="00ED05D5" w:rsidRPr="00740FF6" w:rsidRDefault="003E05B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2C376C22" w:rsidR="00ED05D5" w:rsidRPr="00740FF6" w:rsidRDefault="003E05B6"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08A43B12" w:rsidR="00ED05D5" w:rsidRPr="00D64FAB" w:rsidRDefault="003E05B6"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F56DCB" w:rsidRPr="00443975">
              <w:rPr>
                <w:rFonts w:asciiTheme="majorEastAsia" w:eastAsiaTheme="majorEastAsia" w:hAnsiTheme="majorEastAsia" w:hint="eastAsia"/>
                <w:sz w:val="20"/>
                <w:szCs w:val="20"/>
              </w:rPr>
              <w:t>医療機器（</w:t>
            </w:r>
            <w:sdt>
              <w:sdtPr>
                <w:rPr>
                  <w:rFonts w:asciiTheme="majorEastAsia" w:eastAsiaTheme="majorEastAsia" w:hAnsiTheme="majorEastAsia"/>
                  <w:sz w:val="20"/>
                  <w:szCs w:val="20"/>
                </w:rPr>
                <w:id w:val="154316382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新</w:t>
            </w:r>
            <w:r w:rsidR="00A139B7" w:rsidRPr="00443975">
              <w:rPr>
                <w:rFonts w:asciiTheme="majorEastAsia" w:eastAsiaTheme="majorEastAsia" w:hAnsiTheme="majorEastAsia" w:hint="eastAsia"/>
                <w:sz w:val="20"/>
                <w:szCs w:val="20"/>
              </w:rPr>
              <w:t>医療機器</w:t>
            </w:r>
            <w:r w:rsidR="00F56DCB" w:rsidRPr="00443975">
              <w:rPr>
                <w:rFonts w:asciiTheme="majorEastAsia" w:eastAsiaTheme="majorEastAsia" w:hAnsiTheme="majorEastAsia" w:hint="eastAsia"/>
                <w:sz w:val="20"/>
                <w:szCs w:val="20"/>
              </w:rPr>
              <w:t xml:space="preserve">　</w:t>
            </w:r>
            <w:sdt>
              <w:sdtPr>
                <w:rPr>
                  <w:rFonts w:asciiTheme="majorEastAsia" w:eastAsiaTheme="majorEastAsia" w:hAnsiTheme="majorEastAsia"/>
                  <w:sz w:val="20"/>
                  <w:szCs w:val="20"/>
                </w:rPr>
                <w:id w:val="402343696"/>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改良医療機器（臨床</w:t>
            </w:r>
            <w:r w:rsidR="00F56DCB" w:rsidRPr="00443975">
              <w:rPr>
                <w:rFonts w:asciiTheme="majorEastAsia" w:eastAsiaTheme="majorEastAsia" w:hAnsiTheme="majorEastAsia" w:hint="eastAsia"/>
                <w:sz w:val="20"/>
                <w:szCs w:val="20"/>
              </w:rPr>
              <w:lastRenderedPageBreak/>
              <w:t xml:space="preserve">あり）　</w:t>
            </w:r>
            <w:sdt>
              <w:sdtPr>
                <w:rPr>
                  <w:rFonts w:asciiTheme="majorEastAsia" w:eastAsiaTheme="majorEastAsia" w:hAnsiTheme="majorEastAsia"/>
                  <w:sz w:val="20"/>
                  <w:szCs w:val="20"/>
                </w:rPr>
                <w:id w:val="525520515"/>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改良医療機器（臨床なし）　</w:t>
            </w:r>
            <w:sdt>
              <w:sdtPr>
                <w:rPr>
                  <w:rFonts w:asciiTheme="majorEastAsia" w:eastAsiaTheme="majorEastAsia" w:hAnsiTheme="majorEastAsia"/>
                  <w:sz w:val="20"/>
                  <w:szCs w:val="20"/>
                </w:rPr>
                <w:id w:val="-552468843"/>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後発医療機器（承認基準なし）　　　</w:t>
            </w:r>
            <w:sdt>
              <w:sdtPr>
                <w:rPr>
                  <w:rFonts w:asciiTheme="majorEastAsia" w:eastAsiaTheme="majorEastAsia" w:hAnsiTheme="majorEastAsia"/>
                  <w:sz w:val="20"/>
                  <w:szCs w:val="20"/>
                </w:rPr>
                <w:id w:val="-816031320"/>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後発医療機器（認証基準あり）　</w:t>
            </w: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3BC03F9C"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w:t>
            </w:r>
            <w:r w:rsidR="008F090D" w:rsidRPr="008F090D">
              <w:rPr>
                <w:rFonts w:ascii="ＭＳ ゴシック" w:eastAsia="ＭＳ ゴシック" w:hAnsi="ＭＳ ゴシック" w:hint="eastAsia"/>
                <w:sz w:val="20"/>
                <w:szCs w:val="20"/>
              </w:rPr>
              <w:t>用途（検査、治療等）と</w:t>
            </w:r>
            <w:r w:rsidR="00D4352C" w:rsidRPr="00D64FAB">
              <w:rPr>
                <w:rFonts w:ascii="ＭＳ ゴシック" w:eastAsia="ＭＳ ゴシック" w:hAnsi="ＭＳ ゴシック" w:hint="eastAsia"/>
                <w:sz w:val="20"/>
                <w:szCs w:val="20"/>
              </w:rPr>
              <w:t>クラス分類</w:t>
            </w:r>
            <w:r w:rsidR="008F090D" w:rsidRPr="008F090D">
              <w:rPr>
                <w:rFonts w:ascii="ＭＳ ゴシック" w:eastAsia="ＭＳ ゴシック" w:hAnsi="ＭＳ ゴシック" w:hint="eastAsia"/>
                <w:sz w:val="20"/>
                <w:szCs w:val="20"/>
              </w:rPr>
              <w:t>［審査前の場合はそのように考える理由を記載］）</w:t>
            </w:r>
            <w:r w:rsidR="00D4352C" w:rsidRPr="00D64FAB">
              <w:rPr>
                <w:rFonts w:ascii="ＭＳ ゴシック" w:eastAsia="ＭＳ ゴシック" w:hAnsi="ＭＳ ゴシック" w:hint="eastAsia"/>
                <w:sz w:val="20"/>
                <w:szCs w:val="20"/>
              </w:rPr>
              <w:t>）：</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717D21F6" w14:textId="77777777" w:rsidR="00A139B7" w:rsidRPr="00E85BD0" w:rsidRDefault="00ED05D5" w:rsidP="00A139B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A139B7" w:rsidRPr="00E85BD0">
              <w:rPr>
                <w:rFonts w:ascii="ＭＳ ゴシック" w:eastAsia="ＭＳ ゴシック" w:hAnsi="ＭＳ ゴシック" w:hint="eastAsia"/>
                <w:sz w:val="20"/>
                <w:szCs w:val="20"/>
              </w:rPr>
              <w:t>（医療機器の場合は、品質・耐久性・信頼性等機器の性</w:t>
            </w:r>
          </w:p>
          <w:p w14:paraId="685FA519" w14:textId="0EBBCA97" w:rsidR="00ED05D5" w:rsidRPr="00740FF6" w:rsidRDefault="00A139B7" w:rsidP="00A139B7">
            <w:pPr>
              <w:spacing w:line="0" w:lineRule="atLeast"/>
              <w:ind w:left="200" w:hangingChars="100" w:hanging="20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能に関する課題の有無に</w:t>
            </w:r>
            <w:r w:rsidR="008F090D" w:rsidRPr="008F090D">
              <w:rPr>
                <w:rFonts w:ascii="ＭＳ ゴシック" w:eastAsia="ＭＳ ゴシック" w:hAnsi="ＭＳ ゴシック" w:hint="eastAsia"/>
                <w:sz w:val="20"/>
                <w:szCs w:val="20"/>
              </w:rPr>
              <w:t>加え、QMS省令に適合して製造するための準備状況、今後の計画</w:t>
            </w:r>
            <w:r w:rsidRPr="00E85BD0">
              <w:rPr>
                <w:rFonts w:ascii="ＭＳ ゴシック" w:eastAsia="ＭＳ ゴシック" w:hAnsi="ＭＳ ゴシック" w:hint="eastAsia"/>
                <w:sz w:val="20"/>
                <w:szCs w:val="20"/>
              </w:rPr>
              <w:t>ついても記載）</w:t>
            </w:r>
            <w:r w:rsidR="00ED05D5"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6A2D013A" w:rsidR="00ED05D5" w:rsidRPr="00740FF6" w:rsidRDefault="003E05B6"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3B15B52E" w:rsidR="00ED05D5" w:rsidRPr="00740FF6" w:rsidRDefault="003E05B6"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4839E61D" w14:textId="77777777" w:rsidR="00EB575B" w:rsidRDefault="00EB575B" w:rsidP="00E27E9B">
      <w:pPr>
        <w:rPr>
          <w:rFonts w:asciiTheme="majorEastAsia" w:eastAsiaTheme="majorEastAsia" w:hAnsiTheme="majorEastAsia" w:cs="Times New Roman"/>
          <w:b/>
          <w:sz w:val="22"/>
          <w:szCs w:val="20"/>
        </w:rPr>
        <w:sectPr w:rsidR="00EB575B"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21D3C956" w14:textId="185677AD"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776778A2" w14:textId="77777777" w:rsidR="00031E4A" w:rsidRPr="00CB6370" w:rsidRDefault="00031E4A" w:rsidP="00031E4A">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【研究の背景・必要性】</w:t>
            </w:r>
          </w:p>
          <w:p w14:paraId="578BC56D" w14:textId="4B6BEF54" w:rsidR="00031E4A" w:rsidRDefault="00031E4A" w:rsidP="00031E4A">
            <w:pPr>
              <w:spacing w:line="0" w:lineRule="atLeast"/>
              <w:rPr>
                <w:rFonts w:ascii="ＭＳ ゴシック" w:eastAsia="ＭＳ ゴシック" w:hAnsi="ＭＳ ゴシック"/>
                <w:color w:val="000000" w:themeColor="text1"/>
                <w:sz w:val="20"/>
                <w:szCs w:val="20"/>
              </w:rPr>
            </w:pPr>
          </w:p>
          <w:p w14:paraId="06C93D97" w14:textId="77777777" w:rsidR="00FB239D" w:rsidRPr="00CB6370" w:rsidRDefault="00FB239D" w:rsidP="00031E4A">
            <w:pPr>
              <w:spacing w:line="0" w:lineRule="atLeast"/>
              <w:rPr>
                <w:rFonts w:ascii="ＭＳ ゴシック" w:eastAsia="ＭＳ ゴシック" w:hAnsi="ＭＳ ゴシック"/>
                <w:color w:val="000000" w:themeColor="text1"/>
                <w:sz w:val="20"/>
                <w:szCs w:val="20"/>
              </w:rPr>
            </w:pPr>
          </w:p>
          <w:p w14:paraId="2821DA10" w14:textId="77777777" w:rsidR="00031E4A" w:rsidRPr="00CB6370" w:rsidRDefault="00031E4A" w:rsidP="00031E4A">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【目的・ねらい】</w:t>
            </w:r>
          </w:p>
          <w:p w14:paraId="35B76E21" w14:textId="714C75B0" w:rsidR="00031E4A" w:rsidRDefault="00031E4A" w:rsidP="00031E4A">
            <w:pPr>
              <w:spacing w:line="0" w:lineRule="atLeast"/>
              <w:rPr>
                <w:rFonts w:ascii="ＭＳ ゴシック" w:eastAsia="ＭＳ ゴシック" w:hAnsi="ＭＳ ゴシック"/>
                <w:color w:val="000000" w:themeColor="text1"/>
                <w:sz w:val="20"/>
                <w:szCs w:val="20"/>
              </w:rPr>
            </w:pPr>
          </w:p>
          <w:p w14:paraId="1D4BC4BF" w14:textId="77777777" w:rsidR="00FB239D" w:rsidRPr="00CB6370" w:rsidRDefault="00FB239D" w:rsidP="00031E4A">
            <w:pPr>
              <w:spacing w:line="0" w:lineRule="atLeast"/>
              <w:rPr>
                <w:rFonts w:ascii="ＭＳ ゴシック" w:eastAsia="ＭＳ ゴシック" w:hAnsi="ＭＳ ゴシック"/>
                <w:color w:val="000000" w:themeColor="text1"/>
                <w:sz w:val="20"/>
                <w:szCs w:val="20"/>
              </w:rPr>
            </w:pPr>
          </w:p>
          <w:p w14:paraId="5908CB6B" w14:textId="77777777" w:rsidR="00031E4A" w:rsidRPr="00CB6370" w:rsidRDefault="00031E4A" w:rsidP="00031E4A">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【特色・独創性</w:t>
            </w:r>
            <w:r w:rsidRPr="00CB6370">
              <w:rPr>
                <w:rFonts w:ascii="ＭＳ ゴシック" w:eastAsia="ＭＳ ゴシック" w:hAnsi="ＭＳ ゴシック"/>
                <w:color w:val="000000" w:themeColor="text1"/>
                <w:sz w:val="20"/>
                <w:szCs w:val="20"/>
              </w:rPr>
              <w:t xml:space="preserve"> </w:t>
            </w:r>
            <w:r w:rsidRPr="00CB6370">
              <w:rPr>
                <w:rFonts w:ascii="ＭＳ ゴシック" w:eastAsia="ＭＳ ゴシック" w:hAnsi="ＭＳ ゴシック" w:hint="eastAsia"/>
                <w:color w:val="000000" w:themeColor="text1"/>
                <w:sz w:val="20"/>
                <w:szCs w:val="20"/>
              </w:rPr>
              <w:t>】</w:t>
            </w:r>
          </w:p>
          <w:p w14:paraId="4170A322" w14:textId="7EC784C3" w:rsidR="00031E4A" w:rsidRDefault="00031E4A" w:rsidP="00031E4A">
            <w:pPr>
              <w:spacing w:line="0" w:lineRule="atLeast"/>
              <w:rPr>
                <w:rFonts w:ascii="ＭＳ ゴシック" w:eastAsia="ＭＳ ゴシック" w:hAnsi="ＭＳ ゴシック"/>
                <w:color w:val="000000" w:themeColor="text1"/>
                <w:sz w:val="20"/>
                <w:szCs w:val="20"/>
              </w:rPr>
            </w:pPr>
          </w:p>
          <w:p w14:paraId="473D2194" w14:textId="77777777" w:rsidR="00FB239D" w:rsidRPr="00CB6370" w:rsidRDefault="00FB239D" w:rsidP="00031E4A">
            <w:pPr>
              <w:spacing w:line="0" w:lineRule="atLeast"/>
              <w:rPr>
                <w:rFonts w:ascii="ＭＳ ゴシック" w:eastAsia="ＭＳ ゴシック" w:hAnsi="ＭＳ ゴシック"/>
                <w:color w:val="000000" w:themeColor="text1"/>
                <w:sz w:val="20"/>
                <w:szCs w:val="20"/>
              </w:rPr>
            </w:pPr>
          </w:p>
          <w:p w14:paraId="192F3256" w14:textId="77777777" w:rsidR="00031E4A" w:rsidRPr="00CB6370" w:rsidRDefault="00031E4A" w:rsidP="00031E4A">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【疾患モデル生物の妥当性（疾患モデル生物を使用する場合のみ記載</w:t>
            </w:r>
            <w:r w:rsidRPr="00CB6370">
              <w:rPr>
                <w:rFonts w:ascii="ＭＳ ゴシック" w:eastAsia="ＭＳ ゴシック" w:hAnsi="ＭＳ ゴシック"/>
                <w:color w:val="000000" w:themeColor="text1"/>
                <w:sz w:val="20"/>
                <w:szCs w:val="20"/>
              </w:rPr>
              <w:t xml:space="preserve"> </w:t>
            </w:r>
            <w:r w:rsidRPr="00CB6370">
              <w:rPr>
                <w:rFonts w:ascii="ＭＳ ゴシック" w:eastAsia="ＭＳ ゴシック" w:hAnsi="ＭＳ ゴシック" w:hint="eastAsia"/>
                <w:color w:val="000000" w:themeColor="text1"/>
                <w:sz w:val="20"/>
                <w:szCs w:val="20"/>
              </w:rPr>
              <w:t>）】</w:t>
            </w:r>
          </w:p>
          <w:p w14:paraId="42AABEB2" w14:textId="0F3E049C" w:rsidR="00031E4A" w:rsidRDefault="00031E4A" w:rsidP="00031E4A">
            <w:pPr>
              <w:spacing w:line="0" w:lineRule="atLeast"/>
              <w:rPr>
                <w:rFonts w:ascii="ＭＳ ゴシック" w:eastAsia="ＭＳ ゴシック" w:hAnsi="ＭＳ ゴシック"/>
                <w:color w:val="000000" w:themeColor="text1"/>
                <w:sz w:val="20"/>
                <w:szCs w:val="20"/>
              </w:rPr>
            </w:pPr>
          </w:p>
          <w:p w14:paraId="59437FFB" w14:textId="77777777" w:rsidR="00FB239D" w:rsidRPr="00CB6370" w:rsidRDefault="00FB239D" w:rsidP="00031E4A">
            <w:pPr>
              <w:spacing w:line="0" w:lineRule="atLeast"/>
              <w:rPr>
                <w:rFonts w:ascii="ＭＳ ゴシック" w:eastAsia="ＭＳ ゴシック" w:hAnsi="ＭＳ ゴシック"/>
                <w:color w:val="000000" w:themeColor="text1"/>
                <w:sz w:val="20"/>
                <w:szCs w:val="20"/>
              </w:rPr>
            </w:pPr>
          </w:p>
          <w:p w14:paraId="2B628802" w14:textId="77777777" w:rsidR="00031E4A" w:rsidRPr="00CB6370" w:rsidRDefault="00031E4A" w:rsidP="00031E4A">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【類似研究・競合に対する有意点・国際的に見た研究の立ち位置】</w:t>
            </w:r>
          </w:p>
          <w:p w14:paraId="7E088A4B" w14:textId="0D919994" w:rsidR="00031E4A" w:rsidRDefault="00031E4A" w:rsidP="00031E4A">
            <w:pPr>
              <w:spacing w:line="0" w:lineRule="atLeast"/>
              <w:rPr>
                <w:rFonts w:ascii="ＭＳ ゴシック" w:eastAsia="ＭＳ ゴシック" w:hAnsi="ＭＳ ゴシック"/>
                <w:color w:val="000000" w:themeColor="text1"/>
                <w:sz w:val="20"/>
                <w:szCs w:val="20"/>
              </w:rPr>
            </w:pPr>
          </w:p>
          <w:p w14:paraId="25BD6AA1" w14:textId="77777777" w:rsidR="00FB239D" w:rsidRPr="00CB6370" w:rsidRDefault="00FB239D" w:rsidP="00031E4A">
            <w:pPr>
              <w:spacing w:line="0" w:lineRule="atLeast"/>
              <w:rPr>
                <w:rFonts w:ascii="ＭＳ ゴシック" w:eastAsia="ＭＳ ゴシック" w:hAnsi="ＭＳ ゴシック"/>
                <w:color w:val="000000" w:themeColor="text1"/>
                <w:sz w:val="20"/>
                <w:szCs w:val="20"/>
              </w:rPr>
            </w:pPr>
          </w:p>
          <w:p w14:paraId="28AE49B9" w14:textId="77777777" w:rsidR="00031E4A" w:rsidRPr="00CB6370" w:rsidRDefault="00031E4A" w:rsidP="00031E4A">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【本研究課題終了時に期待される成果</w:t>
            </w:r>
            <w:r w:rsidRPr="00CB6370">
              <w:rPr>
                <w:rFonts w:ascii="ＭＳ ゴシック" w:eastAsia="ＭＳ ゴシック" w:hAnsi="ＭＳ ゴシック"/>
                <w:color w:val="000000" w:themeColor="text1"/>
                <w:sz w:val="20"/>
                <w:szCs w:val="20"/>
              </w:rPr>
              <w:t xml:space="preserve"> </w:t>
            </w:r>
            <w:r w:rsidRPr="00CB6370">
              <w:rPr>
                <w:rFonts w:ascii="ＭＳ ゴシック" w:eastAsia="ＭＳ ゴシック" w:hAnsi="ＭＳ ゴシック" w:hint="eastAsia"/>
                <w:color w:val="000000" w:themeColor="text1"/>
                <w:sz w:val="20"/>
                <w:szCs w:val="20"/>
              </w:rPr>
              <w:t>】</w:t>
            </w:r>
          </w:p>
          <w:p w14:paraId="414EF607" w14:textId="6EB06E3D" w:rsidR="00031E4A" w:rsidRDefault="00031E4A" w:rsidP="00031E4A">
            <w:pPr>
              <w:spacing w:line="0" w:lineRule="atLeast"/>
              <w:rPr>
                <w:rFonts w:ascii="ＭＳ ゴシック" w:eastAsia="ＭＳ ゴシック" w:hAnsi="ＭＳ ゴシック"/>
                <w:color w:val="000000" w:themeColor="text1"/>
                <w:sz w:val="20"/>
                <w:szCs w:val="20"/>
              </w:rPr>
            </w:pPr>
          </w:p>
          <w:p w14:paraId="01820C81" w14:textId="77777777" w:rsidR="00FB239D" w:rsidRPr="00CB6370" w:rsidRDefault="00FB239D" w:rsidP="00031E4A">
            <w:pPr>
              <w:spacing w:line="0" w:lineRule="atLeast"/>
              <w:rPr>
                <w:rFonts w:ascii="ＭＳ ゴシック" w:eastAsia="ＭＳ ゴシック" w:hAnsi="ＭＳ ゴシック"/>
                <w:color w:val="000000" w:themeColor="text1"/>
                <w:sz w:val="20"/>
                <w:szCs w:val="20"/>
              </w:rPr>
            </w:pPr>
          </w:p>
          <w:p w14:paraId="303BB040" w14:textId="4286CB7B" w:rsidR="00A2241D" w:rsidRDefault="00031E4A" w:rsidP="00A2241D">
            <w:pPr>
              <w:spacing w:line="0" w:lineRule="atLeast"/>
              <w:rPr>
                <w:rFonts w:ascii="ＭＳ ゴシック" w:eastAsia="ＭＳ ゴシック" w:hAnsi="ＭＳ ゴシック"/>
                <w:color w:val="2E74B5"/>
                <w:sz w:val="20"/>
                <w:szCs w:val="20"/>
              </w:rPr>
            </w:pPr>
            <w:r w:rsidRPr="00CB6370">
              <w:rPr>
                <w:rFonts w:ascii="ＭＳ ゴシック" w:eastAsia="ＭＳ ゴシック" w:hAnsi="ＭＳ ゴシック" w:hint="eastAsia"/>
                <w:color w:val="000000" w:themeColor="text1"/>
                <w:sz w:val="20"/>
                <w:szCs w:val="20"/>
              </w:rPr>
              <w:t>【将来展望</w:t>
            </w:r>
            <w:r w:rsidRPr="00CB6370">
              <w:rPr>
                <w:rFonts w:ascii="ＭＳ ゴシック" w:eastAsia="ＭＳ ゴシック" w:hAnsi="ＭＳ ゴシック"/>
                <w:color w:val="000000" w:themeColor="text1"/>
                <w:sz w:val="20"/>
                <w:szCs w:val="20"/>
              </w:rPr>
              <w:t xml:space="preserve"> </w:t>
            </w:r>
            <w:r w:rsidRPr="00031E4A">
              <w:rPr>
                <w:rFonts w:ascii="ＭＳ ゴシック" w:eastAsia="ＭＳ ゴシック" w:hAnsi="ＭＳ ゴシック" w:hint="eastAsia"/>
                <w:color w:val="2E74B5"/>
                <w:sz w:val="20"/>
                <w:szCs w:val="20"/>
              </w:rPr>
              <w:t>】</w:t>
            </w: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5E18AA" w14:paraId="5F385D76" w14:textId="77777777" w:rsidTr="00D268CB">
        <w:trPr>
          <w:trHeight w:val="323"/>
        </w:trPr>
        <w:tc>
          <w:tcPr>
            <w:tcW w:w="9781" w:type="dxa"/>
            <w:tcBorders>
              <w:top w:val="single" w:sz="4" w:space="0" w:color="auto"/>
              <w:bottom w:val="single" w:sz="4" w:space="0" w:color="auto"/>
            </w:tcBorders>
          </w:tcPr>
          <w:p w14:paraId="4904FBB0" w14:textId="209CE637" w:rsidR="005E18AA" w:rsidRDefault="005E18AA" w:rsidP="00CB6370">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3A240A">
              <w:rPr>
                <w:rFonts w:ascii="ＭＳ ゴシック" w:eastAsia="ＭＳ ゴシック" w:hAnsi="ＭＳ ゴシック" w:hint="eastAsia"/>
                <w:sz w:val="20"/>
                <w:szCs w:val="20"/>
              </w:rPr>
              <w:t>異分野融合によって病態解明を目指す研究開発であ</w:t>
            </w:r>
            <w:r>
              <w:rPr>
                <w:rFonts w:ascii="ＭＳ ゴシック" w:eastAsia="ＭＳ ゴシック" w:hAnsi="ＭＳ ゴシック" w:hint="eastAsia"/>
                <w:sz w:val="20"/>
                <w:szCs w:val="20"/>
              </w:rPr>
              <w:t>るか</w:t>
            </w:r>
            <w:r w:rsidRPr="003A240A">
              <w:rPr>
                <w:rFonts w:ascii="ＭＳ ゴシック" w:eastAsia="ＭＳ ゴシック" w:hAnsi="ＭＳ ゴシック" w:hint="eastAsia"/>
                <w:sz w:val="20"/>
                <w:szCs w:val="20"/>
              </w:rPr>
              <w:t>（病態解明・異分野融合</w:t>
            </w:r>
            <w:r>
              <w:rPr>
                <w:rFonts w:ascii="ＭＳ ゴシック" w:eastAsia="ＭＳ ゴシック" w:hAnsi="ＭＳ ゴシック" w:hint="eastAsia"/>
                <w:sz w:val="20"/>
                <w:szCs w:val="20"/>
              </w:rPr>
              <w:t>のみ記載</w:t>
            </w:r>
            <w:r w:rsidRPr="003A240A">
              <w:rPr>
                <w:rFonts w:ascii="ＭＳ ゴシック" w:eastAsia="ＭＳ ゴシック" w:hAnsi="ＭＳ ゴシック" w:hint="eastAsia"/>
                <w:sz w:val="20"/>
                <w:szCs w:val="20"/>
              </w:rPr>
              <w:t>）</w:t>
            </w:r>
          </w:p>
        </w:tc>
      </w:tr>
      <w:tr w:rsidR="005E18AA" w:rsidRPr="003A240A" w14:paraId="379CB35C" w14:textId="77777777" w:rsidTr="00D268CB">
        <w:trPr>
          <w:trHeight w:val="1830"/>
        </w:trPr>
        <w:tc>
          <w:tcPr>
            <w:tcW w:w="9781" w:type="dxa"/>
            <w:tcBorders>
              <w:top w:val="single" w:sz="4" w:space="0" w:color="auto"/>
            </w:tcBorders>
          </w:tcPr>
          <w:p w14:paraId="10665F7F" w14:textId="4839081F" w:rsidR="005E18AA" w:rsidRDefault="00031E4A" w:rsidP="00D268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E18AA" w:rsidRPr="003A240A">
              <w:rPr>
                <w:rFonts w:ascii="ＭＳ ゴシック" w:eastAsia="ＭＳ ゴシック" w:hAnsi="ＭＳ ゴシック" w:hint="eastAsia"/>
                <w:sz w:val="20"/>
                <w:szCs w:val="20"/>
              </w:rPr>
              <w:t>研究代表者の研究専門分野</w:t>
            </w:r>
            <w:r>
              <w:rPr>
                <w:rFonts w:ascii="ＭＳ ゴシック" w:eastAsia="ＭＳ ゴシック" w:hAnsi="ＭＳ ゴシック" w:hint="eastAsia"/>
                <w:sz w:val="20"/>
                <w:szCs w:val="20"/>
              </w:rPr>
              <w:t>】</w:t>
            </w:r>
          </w:p>
          <w:p w14:paraId="617F45BC" w14:textId="77777777" w:rsidR="00031E4A" w:rsidRPr="003A240A" w:rsidRDefault="00031E4A" w:rsidP="00D268CB">
            <w:pPr>
              <w:ind w:firstLineChars="100" w:firstLine="200"/>
              <w:rPr>
                <w:rFonts w:ascii="ＭＳ ゴシック" w:eastAsia="ＭＳ ゴシック" w:hAnsi="ＭＳ ゴシック"/>
                <w:sz w:val="20"/>
                <w:szCs w:val="20"/>
              </w:rPr>
            </w:pPr>
          </w:p>
          <w:p w14:paraId="426A46A1" w14:textId="5256B236" w:rsidR="005E18AA" w:rsidRPr="003A240A" w:rsidRDefault="00031E4A" w:rsidP="00D268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00C13" w:rsidRPr="00E00C13">
              <w:rPr>
                <w:rFonts w:ascii="ＭＳ ゴシック" w:eastAsia="ＭＳ ゴシック" w:hAnsi="ＭＳ ゴシック" w:hint="eastAsia"/>
                <w:sz w:val="20"/>
                <w:szCs w:val="20"/>
              </w:rPr>
              <w:t>新技術を使って何をパラダイムシフトするのか</w:t>
            </w:r>
            <w:r>
              <w:rPr>
                <w:rFonts w:ascii="ＭＳ ゴシック" w:eastAsia="ＭＳ ゴシック" w:hAnsi="ＭＳ ゴシック" w:hint="eastAsia"/>
                <w:sz w:val="20"/>
                <w:szCs w:val="20"/>
              </w:rPr>
              <w:t>】</w:t>
            </w:r>
          </w:p>
          <w:p w14:paraId="0F145BDF" w14:textId="77777777" w:rsidR="00031E4A" w:rsidRDefault="00031E4A" w:rsidP="00D268CB">
            <w:pPr>
              <w:ind w:firstLineChars="100" w:firstLine="200"/>
              <w:rPr>
                <w:rFonts w:ascii="ＭＳ ゴシック" w:eastAsia="ＭＳ ゴシック" w:hAnsi="ＭＳ ゴシック"/>
                <w:sz w:val="20"/>
                <w:szCs w:val="20"/>
              </w:rPr>
            </w:pPr>
          </w:p>
          <w:p w14:paraId="022470E0" w14:textId="01B1180D" w:rsidR="005E18AA" w:rsidRDefault="00031E4A" w:rsidP="00D268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E18AA" w:rsidRPr="003A240A">
              <w:rPr>
                <w:rFonts w:ascii="ＭＳ ゴシック" w:eastAsia="ＭＳ ゴシック" w:hAnsi="ＭＳ ゴシック" w:hint="eastAsia"/>
                <w:sz w:val="20"/>
                <w:szCs w:val="20"/>
              </w:rPr>
              <w:t>異分野</w:t>
            </w:r>
            <w:r w:rsidR="005E18AA">
              <w:rPr>
                <w:rFonts w:ascii="ＭＳ ゴシック" w:eastAsia="ＭＳ ゴシック" w:hAnsi="ＭＳ ゴシック" w:hint="eastAsia"/>
                <w:sz w:val="20"/>
                <w:szCs w:val="20"/>
              </w:rPr>
              <w:t>融合することで</w:t>
            </w:r>
            <w:r w:rsidR="00E00C13">
              <w:rPr>
                <w:rFonts w:ascii="ＭＳ ゴシック" w:eastAsia="ＭＳ ゴシック" w:hAnsi="ＭＳ ゴシック" w:hint="eastAsia"/>
                <w:sz w:val="20"/>
                <w:szCs w:val="20"/>
              </w:rPr>
              <w:t>何が生み出せ、</w:t>
            </w:r>
            <w:r w:rsidR="005E18AA">
              <w:rPr>
                <w:rFonts w:ascii="ＭＳ ゴシック" w:eastAsia="ＭＳ ゴシック" w:hAnsi="ＭＳ ゴシック" w:hint="eastAsia"/>
                <w:sz w:val="20"/>
                <w:szCs w:val="20"/>
              </w:rPr>
              <w:t>なぜ対象となる疾患の</w:t>
            </w:r>
            <w:r w:rsidR="005E18AA" w:rsidRPr="003A240A">
              <w:rPr>
                <w:rFonts w:ascii="ＭＳ ゴシック" w:eastAsia="ＭＳ ゴシック" w:hAnsi="ＭＳ ゴシック" w:hint="eastAsia"/>
                <w:sz w:val="20"/>
                <w:szCs w:val="20"/>
              </w:rPr>
              <w:t>病態</w:t>
            </w:r>
            <w:r w:rsidR="005E18AA">
              <w:rPr>
                <w:rFonts w:ascii="ＭＳ ゴシック" w:eastAsia="ＭＳ ゴシック" w:hAnsi="ＭＳ ゴシック" w:hint="eastAsia"/>
                <w:sz w:val="20"/>
                <w:szCs w:val="20"/>
              </w:rPr>
              <w:t>が解明できるのか</w:t>
            </w:r>
            <w:r>
              <w:rPr>
                <w:rFonts w:ascii="ＭＳ ゴシック" w:eastAsia="ＭＳ ゴシック" w:hAnsi="ＭＳ ゴシック" w:hint="eastAsia"/>
                <w:sz w:val="20"/>
                <w:szCs w:val="20"/>
              </w:rPr>
              <w:t>】</w:t>
            </w:r>
            <w:r w:rsidR="005E18AA" w:rsidRPr="003A240A">
              <w:rPr>
                <w:rFonts w:ascii="ＭＳ ゴシック" w:eastAsia="ＭＳ ゴシック" w:hAnsi="ＭＳ ゴシック"/>
                <w:sz w:val="20"/>
                <w:szCs w:val="20"/>
              </w:rPr>
              <w:t xml:space="preserve"> </w:t>
            </w:r>
          </w:p>
          <w:p w14:paraId="170E9F9E" w14:textId="77777777" w:rsidR="00031E4A" w:rsidRDefault="00031E4A" w:rsidP="00D268CB">
            <w:pPr>
              <w:ind w:firstLineChars="100" w:firstLine="200"/>
              <w:rPr>
                <w:rFonts w:ascii="ＭＳ ゴシック" w:eastAsia="ＭＳ ゴシック" w:hAnsi="ＭＳ ゴシック"/>
                <w:sz w:val="20"/>
                <w:szCs w:val="20"/>
              </w:rPr>
            </w:pPr>
          </w:p>
          <w:p w14:paraId="4B0AE172" w14:textId="01F46B51" w:rsidR="005E18AA" w:rsidRDefault="00031E4A" w:rsidP="00D268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E18AA">
              <w:rPr>
                <w:rFonts w:ascii="ＭＳ ゴシック" w:eastAsia="ＭＳ ゴシック" w:hAnsi="ＭＳ ゴシック" w:hint="eastAsia"/>
                <w:sz w:val="20"/>
                <w:szCs w:val="20"/>
              </w:rPr>
              <w:t>異分野の研究者とどのような取り組みを行い、研究を進めるのか</w:t>
            </w:r>
            <w:r>
              <w:rPr>
                <w:rFonts w:ascii="ＭＳ ゴシック" w:eastAsia="ＭＳ ゴシック" w:hAnsi="ＭＳ ゴシック" w:hint="eastAsia"/>
                <w:sz w:val="20"/>
                <w:szCs w:val="20"/>
              </w:rPr>
              <w:t>】</w:t>
            </w:r>
          </w:p>
          <w:p w14:paraId="680F712E" w14:textId="77777777" w:rsidR="00031E4A" w:rsidRDefault="00031E4A" w:rsidP="00D268CB">
            <w:pPr>
              <w:ind w:firstLineChars="100" w:firstLine="200"/>
              <w:rPr>
                <w:rFonts w:ascii="ＭＳ ゴシック" w:eastAsia="ＭＳ ゴシック" w:hAnsi="ＭＳ ゴシック"/>
                <w:sz w:val="20"/>
                <w:szCs w:val="20"/>
              </w:rPr>
            </w:pPr>
          </w:p>
          <w:p w14:paraId="636525FE" w14:textId="18C5A592" w:rsidR="005E18AA" w:rsidRDefault="00031E4A" w:rsidP="00D268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E18AA">
              <w:rPr>
                <w:rFonts w:ascii="ＭＳ ゴシック" w:eastAsia="ＭＳ ゴシック" w:hAnsi="ＭＳ ゴシック" w:hint="eastAsia"/>
                <w:sz w:val="20"/>
                <w:szCs w:val="20"/>
              </w:rPr>
              <w:t>目指す破壊的イノベーションとは（医歯薬系研究者の応募のみ）</w:t>
            </w:r>
            <w:r>
              <w:rPr>
                <w:rFonts w:ascii="ＭＳ ゴシック" w:eastAsia="ＭＳ ゴシック" w:hAnsi="ＭＳ ゴシック" w:hint="eastAsia"/>
                <w:sz w:val="20"/>
                <w:szCs w:val="20"/>
              </w:rPr>
              <w:t>】</w:t>
            </w:r>
          </w:p>
          <w:p w14:paraId="7B77A25D" w14:textId="7719B0FB" w:rsidR="00FB239D" w:rsidRPr="003A240A" w:rsidRDefault="00FB239D" w:rsidP="005E7757">
            <w:pPr>
              <w:rPr>
                <w:rFonts w:ascii="ＭＳ ゴシック" w:eastAsia="ＭＳ ゴシック" w:hAnsi="ＭＳ ゴシック"/>
                <w:sz w:val="20"/>
                <w:szCs w:val="20"/>
              </w:rPr>
            </w:pPr>
          </w:p>
        </w:tc>
      </w:tr>
      <w:tr w:rsidR="00FB239D" w:rsidRPr="003A240A" w14:paraId="0291E79E" w14:textId="77777777" w:rsidTr="005E7757">
        <w:trPr>
          <w:trHeight w:val="369"/>
        </w:trPr>
        <w:tc>
          <w:tcPr>
            <w:tcW w:w="9781" w:type="dxa"/>
            <w:tcBorders>
              <w:top w:val="single" w:sz="4" w:space="0" w:color="auto"/>
            </w:tcBorders>
          </w:tcPr>
          <w:p w14:paraId="1602C024" w14:textId="74174975" w:rsidR="00FB239D" w:rsidRDefault="00FB239D" w:rsidP="005E7757">
            <w:pPr>
              <w:ind w:leftChars="-1" w:left="-2" w:firstLine="1"/>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導出予定企業及び研究開発費の内訳について（医療機器のみ記載）</w:t>
            </w:r>
          </w:p>
        </w:tc>
      </w:tr>
      <w:tr w:rsidR="00FB239D" w:rsidRPr="003A240A" w14:paraId="102A7623" w14:textId="77777777" w:rsidTr="00D268CB">
        <w:trPr>
          <w:trHeight w:val="1830"/>
        </w:trPr>
        <w:tc>
          <w:tcPr>
            <w:tcW w:w="9781" w:type="dxa"/>
            <w:tcBorders>
              <w:top w:val="single" w:sz="4" w:space="0" w:color="auto"/>
            </w:tcBorders>
          </w:tcPr>
          <w:p w14:paraId="0825BE98" w14:textId="77777777" w:rsidR="00FB239D" w:rsidRDefault="00FB239D" w:rsidP="00FB239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A22A5">
              <w:rPr>
                <w:rFonts w:ascii="ＭＳ ゴシック" w:eastAsia="ＭＳ ゴシック" w:hAnsi="ＭＳ ゴシック" w:hint="eastAsia"/>
                <w:sz w:val="20"/>
                <w:szCs w:val="20"/>
              </w:rPr>
              <w:t>導出予定企業の支援内容</w:t>
            </w:r>
            <w:r>
              <w:rPr>
                <w:rFonts w:ascii="ＭＳ ゴシック" w:eastAsia="ＭＳ ゴシック" w:hAnsi="ＭＳ ゴシック" w:hint="eastAsia"/>
                <w:sz w:val="20"/>
                <w:szCs w:val="20"/>
              </w:rPr>
              <w:t>】</w:t>
            </w:r>
          </w:p>
          <w:p w14:paraId="31AE44EF" w14:textId="77777777" w:rsidR="00FB239D" w:rsidRPr="00914FB1" w:rsidRDefault="00FB239D" w:rsidP="00FB239D">
            <w:pPr>
              <w:rPr>
                <w:rFonts w:ascii="ＭＳ ゴシック" w:eastAsia="ＭＳ ゴシック" w:hAnsi="ＭＳ ゴシック"/>
                <w:color w:val="0070C0"/>
                <w:sz w:val="20"/>
                <w:szCs w:val="20"/>
              </w:rPr>
            </w:pPr>
          </w:p>
          <w:p w14:paraId="059754C7" w14:textId="77777777" w:rsidR="00FB239D" w:rsidRPr="009A22A5" w:rsidRDefault="00FB239D" w:rsidP="00FB239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A22A5">
              <w:rPr>
                <w:rFonts w:ascii="ＭＳ ゴシック" w:eastAsia="ＭＳ ゴシック" w:hAnsi="ＭＳ ゴシック" w:hint="eastAsia"/>
                <w:sz w:val="20"/>
                <w:szCs w:val="20"/>
              </w:rPr>
              <w:t>導出企業への譲渡条件（予定）</w:t>
            </w:r>
            <w:r>
              <w:rPr>
                <w:rFonts w:ascii="ＭＳ ゴシック" w:eastAsia="ＭＳ ゴシック" w:hAnsi="ＭＳ ゴシック" w:hint="eastAsia"/>
                <w:sz w:val="20"/>
                <w:szCs w:val="20"/>
              </w:rPr>
              <w:t>】</w:t>
            </w:r>
          </w:p>
          <w:p w14:paraId="7EDB8A27" w14:textId="77777777" w:rsidR="00FB239D" w:rsidRPr="00914FB1" w:rsidRDefault="00FB239D" w:rsidP="00FB239D">
            <w:pPr>
              <w:rPr>
                <w:rFonts w:ascii="ＭＳ ゴシック" w:eastAsia="ＭＳ ゴシック" w:hAnsi="ＭＳ ゴシック"/>
                <w:color w:val="0070C0"/>
                <w:sz w:val="20"/>
                <w:szCs w:val="20"/>
              </w:rPr>
            </w:pPr>
          </w:p>
          <w:p w14:paraId="474FF0C8" w14:textId="77777777" w:rsidR="00FB239D" w:rsidRPr="0028585F" w:rsidRDefault="00FB239D" w:rsidP="00FB239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A22A5">
              <w:rPr>
                <w:rFonts w:ascii="ＭＳ ゴシック" w:eastAsia="ＭＳ ゴシック" w:hAnsi="ＭＳ ゴシック" w:hint="eastAsia"/>
                <w:sz w:val="20"/>
                <w:szCs w:val="20"/>
              </w:rPr>
              <w:t>競争優位性、競争戦略</w:t>
            </w:r>
            <w:r>
              <w:rPr>
                <w:rFonts w:ascii="ＭＳ ゴシック" w:eastAsia="ＭＳ ゴシック" w:hAnsi="ＭＳ ゴシック" w:hint="eastAsia"/>
                <w:sz w:val="20"/>
                <w:szCs w:val="20"/>
              </w:rPr>
              <w:t>について】</w:t>
            </w:r>
          </w:p>
          <w:p w14:paraId="4EC2A764" w14:textId="77777777" w:rsidR="00FB239D" w:rsidRDefault="00FB239D" w:rsidP="00FB239D">
            <w:pPr>
              <w:rPr>
                <w:rFonts w:ascii="ＭＳ ゴシック" w:eastAsia="ＭＳ ゴシック" w:hAnsi="ＭＳ ゴシック"/>
                <w:sz w:val="20"/>
                <w:szCs w:val="20"/>
              </w:rPr>
            </w:pPr>
          </w:p>
          <w:p w14:paraId="1C9C903B" w14:textId="77777777" w:rsidR="00FB239D" w:rsidRPr="0028585F" w:rsidRDefault="00FB239D" w:rsidP="00FB239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A22A5">
              <w:rPr>
                <w:rFonts w:ascii="ＭＳ ゴシック" w:eastAsia="ＭＳ ゴシック" w:hAnsi="ＭＳ ゴシック" w:hint="eastAsia"/>
                <w:sz w:val="20"/>
                <w:szCs w:val="20"/>
              </w:rPr>
              <w:t>研究開発費の内訳について</w:t>
            </w:r>
            <w:r>
              <w:rPr>
                <w:rFonts w:ascii="ＭＳ ゴシック" w:eastAsia="ＭＳ ゴシック" w:hAnsi="ＭＳ ゴシック" w:hint="eastAsia"/>
                <w:sz w:val="20"/>
                <w:szCs w:val="20"/>
              </w:rPr>
              <w:t>】</w:t>
            </w:r>
          </w:p>
          <w:p w14:paraId="48837B30" w14:textId="77777777" w:rsidR="00FB239D" w:rsidRDefault="00FB239D" w:rsidP="00CF1180">
            <w:pPr>
              <w:ind w:firstLineChars="100" w:firstLine="200"/>
              <w:rPr>
                <w:rFonts w:ascii="ＭＳ ゴシック" w:eastAsia="ＭＳ ゴシック" w:hAnsi="ＭＳ ゴシック"/>
                <w:sz w:val="20"/>
                <w:szCs w:val="20"/>
              </w:rPr>
            </w:pPr>
          </w:p>
          <w:p w14:paraId="74738E64" w14:textId="77777777" w:rsidR="00FB239D" w:rsidRPr="00CF1180" w:rsidRDefault="00FB239D">
            <w:pPr>
              <w:ind w:firstLineChars="100" w:firstLine="200"/>
              <w:rPr>
                <w:rFonts w:ascii="ＭＳ ゴシック" w:eastAsia="ＭＳ ゴシック" w:hAnsi="ＭＳ ゴシック"/>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716DA3C7" w:rsidR="00B87EBD" w:rsidRPr="00740FF6" w:rsidRDefault="005E18AA" w:rsidP="00B87EBD">
            <w:pPr>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lastRenderedPageBreak/>
              <w:t>3</w:t>
            </w:r>
            <w:r w:rsidR="00B87EBD" w:rsidRPr="00740FF6">
              <w:rPr>
                <w:rFonts w:ascii="ＭＳ ゴシック" w:eastAsia="ＭＳ ゴシック" w:hAnsi="ＭＳ ゴシック" w:hint="eastAsia"/>
                <w:sz w:val="20"/>
                <w:szCs w:val="20"/>
              </w:rPr>
              <w:t>.</w:t>
            </w:r>
            <w:r w:rsidR="00B87EBD" w:rsidRPr="00740FF6">
              <w:rPr>
                <w:rFonts w:ascii="ＭＳ ゴシック" w:eastAsia="ＭＳ ゴシック" w:hAnsi="ＭＳ ゴシック"/>
                <w:sz w:val="20"/>
                <w:szCs w:val="20"/>
              </w:rPr>
              <w:t xml:space="preserve"> </w:t>
            </w:r>
            <w:r w:rsidR="00B87EBD"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CB6370">
        <w:trPr>
          <w:trHeight w:val="1830"/>
        </w:trPr>
        <w:tc>
          <w:tcPr>
            <w:tcW w:w="9781" w:type="dxa"/>
            <w:tcBorders>
              <w:top w:val="single" w:sz="4" w:space="0" w:color="auto"/>
              <w:bottom w:val="single" w:sz="4" w:space="0" w:color="auto"/>
            </w:tcBorders>
          </w:tcPr>
          <w:p w14:paraId="2F507392" w14:textId="325A1E70" w:rsidR="00B87EBD" w:rsidRPr="00740FF6" w:rsidRDefault="003E05B6"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AAF81EB" w:rsidR="00B87EBD" w:rsidRPr="00740FF6" w:rsidRDefault="003E05B6"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2B069E"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w:t>
            </w:r>
            <w:r w:rsidRPr="00CB6370">
              <w:rPr>
                <w:rFonts w:ascii="ＭＳ ゴシック" w:eastAsia="ＭＳ ゴシック" w:hAnsi="ＭＳ ゴシック" w:hint="eastAsia"/>
                <w:sz w:val="20"/>
                <w:szCs w:val="20"/>
              </w:rPr>
              <w:t>以下表外</w:t>
            </w:r>
            <w:r w:rsidRPr="00740FF6">
              <w:rPr>
                <w:rFonts w:ascii="ＭＳ ゴシック" w:eastAsia="ＭＳ ゴシック" w:hAnsi="ＭＳ ゴシック" w:hint="eastAsia"/>
                <w:sz w:val="20"/>
                <w:szCs w:val="20"/>
              </w:rPr>
              <w:t>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4E38139"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46E1230D"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460A7E2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133205">
          <w:pgSz w:w="11906" w:h="16838" w:code="9"/>
          <w:pgMar w:top="851" w:right="1077" w:bottom="1134" w:left="1077" w:header="851" w:footer="624" w:gutter="0"/>
          <w:pgNumType w:start="0"/>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321FB94D" w14:textId="1DC7C38E" w:rsidR="008472FE" w:rsidRPr="00740FF6" w:rsidRDefault="00C30713">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hint="eastAsia"/>
          <w:b/>
          <w:sz w:val="22"/>
          <w:szCs w:val="21"/>
        </w:rPr>
        <w:lastRenderedPageBreak/>
        <w:t>【</w:t>
      </w:r>
      <w:r w:rsidRPr="00740FF6">
        <w:rPr>
          <w:rFonts w:asciiTheme="majorEastAsia" w:eastAsiaTheme="majorEastAsia" w:hAnsiTheme="majorEastAsia" w:cs="Times New Roman" w:hint="eastAsia"/>
          <w:b/>
          <w:sz w:val="22"/>
          <w:szCs w:val="21"/>
        </w:rPr>
        <w:t>2.3体制図】</w:t>
      </w:r>
      <w:r w:rsidRPr="00740FF6">
        <w:rPr>
          <w:rFonts w:asciiTheme="majorEastAsia" w:eastAsiaTheme="majorEastAsia" w:hAnsiTheme="majorEastAsia" w:cs="Times New Roman"/>
          <w:szCs w:val="21"/>
        </w:rPr>
        <w:t>(研究開発</w:t>
      </w:r>
      <w:r w:rsidRPr="00740FF6">
        <w:rPr>
          <w:rFonts w:asciiTheme="majorEastAsia" w:eastAsiaTheme="majorEastAsia" w:hAnsiTheme="majorEastAsia" w:cs="Times New Roman" w:hint="eastAsia"/>
          <w:szCs w:val="21"/>
        </w:rPr>
        <w:t>代表者、</w:t>
      </w:r>
      <w:r w:rsidRPr="00740FF6">
        <w:rPr>
          <w:rFonts w:asciiTheme="majorEastAsia" w:eastAsiaTheme="majorEastAsia" w:hAnsiTheme="majorEastAsia" w:cs="Times New Roman"/>
          <w:szCs w:val="21"/>
        </w:rPr>
        <w:t>研究開発分担者、協力企業</w:t>
      </w:r>
      <w:r w:rsidRPr="00740FF6">
        <w:rPr>
          <w:rFonts w:asciiTheme="majorEastAsia" w:eastAsiaTheme="majorEastAsia" w:hAnsiTheme="majorEastAsia" w:cs="Times New Roman" w:hint="eastAsia"/>
          <w:szCs w:val="21"/>
        </w:rPr>
        <w:t>等の役割を具体的に</w:t>
      </w:r>
      <w:r w:rsidRPr="00740FF6">
        <w:rPr>
          <w:rFonts w:asciiTheme="majorEastAsia" w:eastAsiaTheme="majorEastAsia" w:hAnsiTheme="majorEastAsia" w:cs="Times New Roman"/>
          <w:szCs w:val="21"/>
        </w:rPr>
        <w:t>記載してください)</w:t>
      </w:r>
    </w:p>
    <w:p w14:paraId="2B1F533E" w14:textId="39A3892F" w:rsidR="00BF28C2" w:rsidRPr="00740FF6" w:rsidRDefault="008F090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Pr="00D64FAB">
        <w:rPr>
          <w:rFonts w:ascii="ＭＳ ゴシック" w:eastAsia="ＭＳ ゴシック" w:hAnsi="ＭＳ ゴシック" w:hint="eastAsia"/>
          <w:sz w:val="20"/>
          <w:szCs w:val="20"/>
        </w:rPr>
        <w:t>医療機器の場合は</w:t>
      </w:r>
      <w:r>
        <w:rPr>
          <w:sz w:val="20"/>
          <w:szCs w:val="20"/>
        </w:rPr>
        <w:t>QMS</w:t>
      </w:r>
      <w:r>
        <w:rPr>
          <w:rFonts w:hint="eastAsia"/>
          <w:sz w:val="20"/>
          <w:szCs w:val="20"/>
        </w:rPr>
        <w:t>省令に基づく製造管理、品質管理体制の構築状況も含めてください</w:t>
      </w:r>
      <w:r w:rsidR="00A2241D">
        <w:rPr>
          <w:rFonts w:asciiTheme="majorEastAsia" w:eastAsiaTheme="majorEastAsia" w:hAnsiTheme="majorEastAsia" w:cs="Times New Roman" w:hint="eastAsia"/>
          <w:b/>
          <w:noProof/>
          <w:sz w:val="22"/>
          <w:szCs w:val="21"/>
        </w:rPr>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CB6370" w:rsidRDefault="00B11D5E" w:rsidP="00940140">
      <w:pPr>
        <w:widowControl/>
        <w:jc w:val="left"/>
        <w:rPr>
          <w:rFonts w:asciiTheme="majorEastAsia" w:eastAsiaTheme="majorEastAsia" w:hAnsiTheme="majorEastAsia" w:cs="Times New Roman"/>
          <w:bCs/>
          <w:sz w:val="20"/>
          <w:szCs w:val="20"/>
        </w:rPr>
      </w:pPr>
      <w:r w:rsidRPr="00CB6370">
        <w:rPr>
          <w:rFonts w:asciiTheme="majorEastAsia" w:eastAsiaTheme="majorEastAsia" w:hAnsiTheme="majorEastAsia" w:cs="Times New Roman" w:hint="eastAsia"/>
          <w:bCs/>
          <w:sz w:val="20"/>
          <w:szCs w:val="20"/>
        </w:rPr>
        <w:t>※</w:t>
      </w:r>
      <w:r w:rsidR="00001B9F" w:rsidRPr="00CB6370">
        <w:rPr>
          <w:rFonts w:asciiTheme="majorEastAsia" w:eastAsiaTheme="majorEastAsia" w:hAnsiTheme="majorEastAsia" w:cs="Times New Roman" w:hint="eastAsia"/>
          <w:bCs/>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142F5A8E" w:rsidR="0024435D" w:rsidRPr="00740FF6" w:rsidRDefault="003E05B6"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264D74F3" w:rsidR="0024435D" w:rsidRPr="00740FF6" w:rsidRDefault="003E05B6"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03997D97" w:rsidR="00BF4D8E" w:rsidRPr="00740FF6" w:rsidRDefault="003E05B6"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244A2F7" w:rsidR="0024435D" w:rsidRPr="00740FF6" w:rsidRDefault="003E05B6"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640C48CE" w:rsidR="0024435D" w:rsidRPr="00740FF6" w:rsidRDefault="003E05B6"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7370C468" w:rsidR="0024435D" w:rsidRPr="00740FF6" w:rsidRDefault="003E05B6"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613424C4" w:rsidR="00BF4D8E" w:rsidRPr="00740FF6" w:rsidRDefault="003E05B6"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540E33CF" w:rsidR="0024435D" w:rsidRPr="00740FF6" w:rsidRDefault="003E05B6"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5AD438DC" w:rsidR="00B11D5E" w:rsidRPr="00740FF6" w:rsidRDefault="003E05B6"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A60E418" w:rsidR="00B11D5E" w:rsidRPr="00740FF6" w:rsidRDefault="003E05B6"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32E4A383" w:rsidR="00B11D5E" w:rsidRPr="00740FF6" w:rsidRDefault="003E05B6"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55ABF935" w:rsidR="00B11D5E" w:rsidRPr="00740FF6" w:rsidRDefault="003E05B6"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5B8EF7E3" w:rsidR="00D53E6B" w:rsidRPr="00740FF6" w:rsidRDefault="003E05B6"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5AA2FB1A"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5268D39E"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0E92B8B8" w:rsidR="00D53E6B" w:rsidRPr="00740FF6" w:rsidRDefault="003E05B6"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6A42DD0E" w:rsidR="00F25AEC" w:rsidRPr="00740FF6" w:rsidRDefault="003E05B6"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3B983D1F" w:rsidR="00F25AEC" w:rsidRPr="00740FF6" w:rsidRDefault="003E05B6"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52E19915" w:rsidR="00B05ADC" w:rsidRPr="00740FF6" w:rsidRDefault="003E05B6"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7FF14353"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299B29C3" w:rsidR="00D53E6B" w:rsidRPr="00740FF6" w:rsidRDefault="003E05B6"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164D5138" w:rsidR="00B05ADC" w:rsidRPr="00740FF6" w:rsidRDefault="003E05B6"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130030F6"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663E86A2" w:rsidR="00D53E6B" w:rsidRPr="00740FF6" w:rsidRDefault="003E05B6"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6E54D222" w:rsidR="003131F7" w:rsidRPr="00740FF6" w:rsidRDefault="003E05B6"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0A0D3E96"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6A9D215B" w:rsidR="003131F7" w:rsidRPr="00740FF6" w:rsidRDefault="003E05B6"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56B4F644" w:rsidR="002B79F3" w:rsidRPr="00740FF6" w:rsidRDefault="003E05B6"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4D239920" w:rsidR="00FB57E9" w:rsidRPr="00740FF6" w:rsidRDefault="003E05B6"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5715DA67" w:rsidR="002B79F3" w:rsidRPr="00740FF6" w:rsidRDefault="003E05B6"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252157BA" w:rsidR="00FB57E9" w:rsidRPr="00740FF6" w:rsidRDefault="003E05B6"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629907E8" w:rsidR="002B79F3" w:rsidRPr="00740FF6" w:rsidRDefault="003E05B6"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3D9CE5B0" w:rsidR="00FB57E9" w:rsidRPr="00740FF6" w:rsidRDefault="003E05B6"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3CE66599" w:rsidR="005C7726" w:rsidRPr="00740FF6" w:rsidRDefault="003E05B6"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09854757" w:rsidR="002B79F3" w:rsidRPr="00740FF6" w:rsidRDefault="003E05B6"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0B35E081" w:rsidR="0081069F" w:rsidRPr="00740FF6" w:rsidRDefault="003E05B6"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10D9966B" w:rsidR="0081069F" w:rsidRPr="00740FF6" w:rsidRDefault="003E05B6"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FFC22A3" w:rsidR="0081069F" w:rsidRPr="00740FF6" w:rsidRDefault="003E05B6"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1B6D86FF"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3CF93B87" w:rsidR="0081069F" w:rsidRPr="00740FF6" w:rsidRDefault="003E05B6"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5C1FA254"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w:t>
            </w:r>
            <w:r w:rsidR="008F090D" w:rsidRPr="008F090D">
              <w:rPr>
                <w:rFonts w:ascii="ＭＳ ゴシック" w:eastAsia="ＭＳ ゴシック" w:hAnsi="ＭＳ ゴシック" w:hint="eastAsia"/>
                <w:sz w:val="20"/>
                <w:szCs w:val="20"/>
              </w:rPr>
              <w:t xml:space="preserve"> QMS省令に基づく製造</w:t>
            </w:r>
            <w:r w:rsidR="008F090D">
              <w:rPr>
                <w:rFonts w:ascii="ＭＳ ゴシック" w:eastAsia="ＭＳ ゴシック" w:hAnsi="ＭＳ ゴシック" w:hint="eastAsia"/>
                <w:sz w:val="20"/>
                <w:szCs w:val="20"/>
              </w:rPr>
              <w:t>及び</w:t>
            </w:r>
            <w:r w:rsidR="008F090D" w:rsidRPr="008F090D">
              <w:rPr>
                <w:rFonts w:ascii="ＭＳ ゴシック" w:eastAsia="ＭＳ ゴシック" w:hAnsi="ＭＳ ゴシック" w:hint="eastAsia"/>
                <w:sz w:val="20"/>
                <w:szCs w:val="20"/>
              </w:rPr>
              <w:t>品質管理</w:t>
            </w:r>
            <w:r w:rsidR="008F090D">
              <w:rPr>
                <w:rFonts w:ascii="ＭＳ ゴシック" w:eastAsia="ＭＳ ゴシック" w:hAnsi="ＭＳ ゴシック" w:hint="eastAsia"/>
                <w:sz w:val="20"/>
                <w:szCs w:val="20"/>
              </w:rPr>
              <w:t>者</w:t>
            </w:r>
          </w:p>
        </w:tc>
        <w:tc>
          <w:tcPr>
            <w:tcW w:w="7229" w:type="dxa"/>
            <w:shd w:val="clear" w:color="auto" w:fill="auto"/>
            <w:vAlign w:val="center"/>
          </w:tcPr>
          <w:p w14:paraId="531F09F3" w14:textId="2305E224" w:rsidR="00DB1E2F" w:rsidRPr="00740FF6" w:rsidRDefault="003E05B6"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45705DE0" w:rsidR="00DB1E2F" w:rsidRPr="00740FF6" w:rsidRDefault="003E05B6"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CC1C8AF" w:rsidR="00DB1E2F" w:rsidRPr="00740FF6" w:rsidRDefault="00DB1E2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20770805" w:rsidR="00DB1E2F" w:rsidRPr="00740FF6" w:rsidRDefault="003E05B6"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08F880BC" w:rsidR="00DB1E2F" w:rsidRPr="00740FF6" w:rsidRDefault="003E05B6"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46D971C4" w:rsidR="008E665B"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F090D" w:rsidRPr="00740FF6" w14:paraId="5D0B397C" w14:textId="77777777" w:rsidTr="0021761D">
        <w:trPr>
          <w:trHeight w:val="111"/>
        </w:trPr>
        <w:tc>
          <w:tcPr>
            <w:tcW w:w="4803" w:type="dxa"/>
            <w:tcBorders>
              <w:top w:val="single" w:sz="4" w:space="0" w:color="auto"/>
              <w:left w:val="single" w:sz="4" w:space="0" w:color="auto"/>
              <w:bottom w:val="single" w:sz="4" w:space="0" w:color="auto"/>
              <w:right w:val="single" w:sz="4" w:space="0" w:color="auto"/>
            </w:tcBorders>
            <w:shd w:val="clear" w:color="auto" w:fill="auto"/>
            <w:vAlign w:val="center"/>
          </w:tcPr>
          <w:p w14:paraId="44CDBD74" w14:textId="77777777" w:rsidR="008F090D" w:rsidRPr="00740FF6" w:rsidRDefault="008F090D" w:rsidP="0021761D">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0</w:t>
            </w:r>
            <w:r w:rsidRPr="00740FF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レジストリ及び</w:t>
            </w:r>
            <w:r w:rsidRPr="00740FF6">
              <w:rPr>
                <w:rFonts w:ascii="ＭＳ ゴシック" w:eastAsia="ＭＳ ゴシック" w:hAnsi="ＭＳ ゴシック" w:hint="eastAsia"/>
                <w:sz w:val="20"/>
                <w:szCs w:val="20"/>
              </w:rPr>
              <w:t>試料</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リポジトリ</w:t>
            </w:r>
            <w:r>
              <w:rPr>
                <w:rFonts w:ascii="ＭＳ ゴシック" w:eastAsia="ＭＳ ゴシック" w:hAnsi="ＭＳ ゴシック" w:hint="eastAsia"/>
                <w:sz w:val="20"/>
                <w:szCs w:val="20"/>
              </w:rPr>
              <w:t>の有無</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23E9D7DF" w14:textId="77777777" w:rsidR="008F090D" w:rsidRPr="00740FF6" w:rsidRDefault="008F090D" w:rsidP="0021761D">
            <w:pPr>
              <w:spacing w:line="0" w:lineRule="atLeast"/>
              <w:rPr>
                <w:rFonts w:asciiTheme="majorEastAsia" w:eastAsiaTheme="majorEastAsia" w:hAnsiTheme="majorEastAsia"/>
                <w:color w:val="4F81BD" w:themeColor="accent1"/>
              </w:rPr>
            </w:pPr>
          </w:p>
        </w:tc>
      </w:tr>
      <w:tr w:rsidR="008F090D" w:rsidRPr="00740FF6" w14:paraId="40BF88C0" w14:textId="77777777" w:rsidTr="0021761D">
        <w:trPr>
          <w:trHeight w:val="111"/>
        </w:trPr>
        <w:tc>
          <w:tcPr>
            <w:tcW w:w="4803" w:type="dxa"/>
            <w:tcBorders>
              <w:top w:val="single" w:sz="4" w:space="0" w:color="auto"/>
              <w:left w:val="single" w:sz="4" w:space="0" w:color="auto"/>
              <w:bottom w:val="single" w:sz="4" w:space="0" w:color="auto"/>
              <w:right w:val="single" w:sz="4" w:space="0" w:color="auto"/>
            </w:tcBorders>
            <w:shd w:val="clear" w:color="auto" w:fill="auto"/>
            <w:vAlign w:val="center"/>
          </w:tcPr>
          <w:p w14:paraId="12A94216" w14:textId="77777777" w:rsidR="008F090D" w:rsidRDefault="008F090D" w:rsidP="0021761D">
            <w:pPr>
              <w:spacing w:line="0" w:lineRule="atLeast"/>
              <w:rPr>
                <w:rFonts w:ascii="ＭＳ ゴシック" w:eastAsia="ＭＳ ゴシック" w:hAnsi="ＭＳ ゴシック"/>
                <w:sz w:val="20"/>
                <w:szCs w:val="20"/>
              </w:rPr>
            </w:pPr>
            <w:r w:rsidRPr="00740FF6">
              <w:rPr>
                <w:rFonts w:asciiTheme="majorEastAsia" w:eastAsiaTheme="majorEastAsia" w:hAnsiTheme="majorEastAsia" w:hint="eastAsia"/>
                <w:sz w:val="20"/>
                <w:szCs w:val="20"/>
              </w:rPr>
              <w:t>リポジトリ</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0258F906" w14:textId="77777777" w:rsidR="008F090D" w:rsidRPr="00740FF6" w:rsidRDefault="003E05B6" w:rsidP="0021761D">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919389561"/>
                <w14:checkbox>
                  <w14:checked w14:val="0"/>
                  <w14:checkedState w14:val="25A0" w14:font="游ゴシック Medium"/>
                  <w14:uncheckedState w14:val="2610" w14:font="ＭＳ ゴシック"/>
                </w14:checkbox>
              </w:sdtPr>
              <w:sdtEndPr/>
              <w:sdtContent>
                <w:r w:rsidR="008F090D" w:rsidRPr="00740FF6">
                  <w:rPr>
                    <w:rFonts w:ascii="ＭＳ ゴシック" w:eastAsia="ＭＳ ゴシック" w:hAnsi="ＭＳ ゴシック" w:hint="eastAsia"/>
                    <w:sz w:val="20"/>
                    <w:szCs w:val="20"/>
                  </w:rPr>
                  <w:t>☐</w:t>
                </w:r>
              </w:sdtContent>
            </w:sdt>
            <w:r w:rsidR="008F090D" w:rsidRPr="00740FF6">
              <w:rPr>
                <w:rFonts w:asciiTheme="majorEastAsia" w:eastAsiaTheme="majorEastAsia" w:hAnsiTheme="majorEastAsia"/>
                <w:color w:val="000000" w:themeColor="text1"/>
                <w:sz w:val="20"/>
                <w:szCs w:val="20"/>
              </w:rPr>
              <w:t>有</w:t>
            </w:r>
            <w:r w:rsidR="008F090D">
              <w:rPr>
                <w:rFonts w:asciiTheme="majorEastAsia" w:eastAsiaTheme="majorEastAsia" w:hAnsiTheme="majorEastAsia" w:hint="eastAsia"/>
                <w:color w:val="000000" w:themeColor="text1"/>
                <w:sz w:val="20"/>
                <w:szCs w:val="20"/>
              </w:rPr>
              <w:t xml:space="preserve">　有を選択した場合は</w:t>
            </w:r>
            <w:r w:rsidR="008F090D" w:rsidRPr="00740FF6">
              <w:rPr>
                <w:rFonts w:ascii="ＭＳ ゴシック" w:eastAsia="ＭＳ ゴシック" w:hAnsi="ＭＳ ゴシック" w:hint="eastAsia"/>
                <w:sz w:val="20"/>
                <w:szCs w:val="20"/>
              </w:rPr>
              <w:t>1. レジストリ</w:t>
            </w:r>
            <w:r w:rsidR="008F090D" w:rsidRPr="00740FF6">
              <w:rPr>
                <w:rFonts w:ascii="ＭＳ ゴシック" w:eastAsia="ＭＳ ゴシック" w:hAnsi="ＭＳ ゴシック"/>
                <w:sz w:val="20"/>
                <w:szCs w:val="20"/>
              </w:rPr>
              <w:t>名</w:t>
            </w:r>
            <w:r w:rsidR="008F090D">
              <w:rPr>
                <w:rFonts w:ascii="ＭＳ ゴシック" w:eastAsia="ＭＳ ゴシック" w:hAnsi="ＭＳ ゴシック" w:hint="eastAsia"/>
                <w:sz w:val="20"/>
                <w:szCs w:val="20"/>
              </w:rPr>
              <w:t>を記載ください</w:t>
            </w:r>
          </w:p>
          <w:p w14:paraId="2A56030B" w14:textId="77777777" w:rsidR="008F090D" w:rsidRPr="00740FF6" w:rsidRDefault="003E05B6" w:rsidP="0021761D">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129049144"/>
                <w14:checkbox>
                  <w14:checked w14:val="0"/>
                  <w14:checkedState w14:val="25A0" w14:font="游ゴシック Medium"/>
                  <w14:uncheckedState w14:val="2610" w14:font="ＭＳ ゴシック"/>
                </w14:checkbox>
              </w:sdtPr>
              <w:sdtEndPr/>
              <w:sdtContent>
                <w:r w:rsidR="008F090D" w:rsidRPr="00740FF6">
                  <w:rPr>
                    <w:rFonts w:ascii="ＭＳ ゴシック" w:eastAsia="ＭＳ ゴシック" w:hAnsi="ＭＳ ゴシック" w:hint="eastAsia"/>
                    <w:sz w:val="20"/>
                    <w:szCs w:val="20"/>
                  </w:rPr>
                  <w:t>☐</w:t>
                </w:r>
              </w:sdtContent>
            </w:sdt>
            <w:r w:rsidR="008F090D" w:rsidRPr="00740FF6">
              <w:rPr>
                <w:rFonts w:asciiTheme="majorEastAsia" w:eastAsiaTheme="majorEastAsia" w:hAnsiTheme="majorEastAsia"/>
                <w:color w:val="000000" w:themeColor="text1"/>
                <w:sz w:val="20"/>
                <w:szCs w:val="20"/>
              </w:rPr>
              <w:t>無</w:t>
            </w:r>
          </w:p>
        </w:tc>
      </w:tr>
      <w:tr w:rsidR="008F090D" w:rsidRPr="00740FF6" w14:paraId="7E949249" w14:textId="77777777" w:rsidTr="0021761D">
        <w:trPr>
          <w:trHeight w:val="154"/>
        </w:trPr>
        <w:tc>
          <w:tcPr>
            <w:tcW w:w="4803" w:type="dxa"/>
            <w:tcBorders>
              <w:top w:val="single" w:sz="4" w:space="0" w:color="auto"/>
              <w:left w:val="single" w:sz="4" w:space="0" w:color="auto"/>
              <w:bottom w:val="single" w:sz="4" w:space="0" w:color="auto"/>
            </w:tcBorders>
            <w:shd w:val="clear" w:color="auto" w:fill="auto"/>
            <w:vAlign w:val="center"/>
          </w:tcPr>
          <w:p w14:paraId="0EEE10BC" w14:textId="77777777" w:rsidR="008F090D" w:rsidRPr="00740FF6" w:rsidRDefault="008F090D" w:rsidP="0021761D">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試料のリポジトリ</w:t>
            </w:r>
          </w:p>
        </w:tc>
        <w:tc>
          <w:tcPr>
            <w:tcW w:w="4939"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E04ADBF" w14:textId="77777777" w:rsidR="008F090D" w:rsidRPr="00740FF6" w:rsidRDefault="003E05B6" w:rsidP="0021761D">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989701896"/>
                <w14:checkbox>
                  <w14:checked w14:val="0"/>
                  <w14:checkedState w14:val="25A0" w14:font="游ゴシック Medium"/>
                  <w14:uncheckedState w14:val="2610" w14:font="ＭＳ ゴシック"/>
                </w14:checkbox>
              </w:sdtPr>
              <w:sdtEndPr/>
              <w:sdtContent>
                <w:r w:rsidR="008F090D" w:rsidRPr="00740FF6">
                  <w:rPr>
                    <w:rFonts w:ascii="ＭＳ ゴシック" w:eastAsia="ＭＳ ゴシック" w:hAnsi="ＭＳ ゴシック" w:hint="eastAsia"/>
                    <w:sz w:val="20"/>
                    <w:szCs w:val="20"/>
                  </w:rPr>
                  <w:t>☐</w:t>
                </w:r>
              </w:sdtContent>
            </w:sdt>
            <w:r w:rsidR="008F090D" w:rsidRPr="00740FF6">
              <w:rPr>
                <w:rFonts w:asciiTheme="majorEastAsia" w:eastAsiaTheme="majorEastAsia" w:hAnsiTheme="majorEastAsia"/>
                <w:color w:val="000000" w:themeColor="text1"/>
                <w:sz w:val="20"/>
                <w:szCs w:val="20"/>
              </w:rPr>
              <w:t>有</w:t>
            </w:r>
            <w:r w:rsidR="008F090D">
              <w:rPr>
                <w:rFonts w:asciiTheme="majorEastAsia" w:eastAsiaTheme="majorEastAsia" w:hAnsiTheme="majorEastAsia" w:hint="eastAsia"/>
                <w:color w:val="000000" w:themeColor="text1"/>
                <w:sz w:val="20"/>
                <w:szCs w:val="20"/>
              </w:rPr>
              <w:t xml:space="preserve">　有を選択した場合は</w:t>
            </w:r>
            <w:r w:rsidR="008F090D" w:rsidRPr="003C5C7A">
              <w:rPr>
                <w:rFonts w:ascii="ＭＳ ゴシック" w:eastAsia="ＭＳ ゴシック" w:hAnsi="ＭＳ ゴシック" w:hint="eastAsia"/>
                <w:sz w:val="20"/>
                <w:szCs w:val="20"/>
              </w:rPr>
              <w:t>2. 試料のリポジトリ名</w:t>
            </w:r>
            <w:r w:rsidR="008F090D">
              <w:rPr>
                <w:rFonts w:ascii="ＭＳ ゴシック" w:eastAsia="ＭＳ ゴシック" w:hAnsi="ＭＳ ゴシック" w:hint="eastAsia"/>
                <w:sz w:val="20"/>
                <w:szCs w:val="20"/>
              </w:rPr>
              <w:t>を記載ください</w:t>
            </w:r>
          </w:p>
          <w:p w14:paraId="748A7417" w14:textId="77777777" w:rsidR="008F090D" w:rsidRPr="00740FF6" w:rsidRDefault="003E05B6" w:rsidP="0021761D">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631455156"/>
                <w14:checkbox>
                  <w14:checked w14:val="0"/>
                  <w14:checkedState w14:val="25A0" w14:font="游ゴシック Medium"/>
                  <w14:uncheckedState w14:val="2610" w14:font="ＭＳ ゴシック"/>
                </w14:checkbox>
              </w:sdtPr>
              <w:sdtEndPr/>
              <w:sdtContent>
                <w:r w:rsidR="008F090D" w:rsidRPr="00740FF6">
                  <w:rPr>
                    <w:rFonts w:ascii="ＭＳ ゴシック" w:eastAsia="ＭＳ ゴシック" w:hAnsi="ＭＳ ゴシック" w:hint="eastAsia"/>
                    <w:sz w:val="20"/>
                    <w:szCs w:val="20"/>
                  </w:rPr>
                  <w:t>☐</w:t>
                </w:r>
              </w:sdtContent>
            </w:sdt>
            <w:r w:rsidR="008F090D" w:rsidRPr="00740FF6">
              <w:rPr>
                <w:rFonts w:asciiTheme="majorEastAsia" w:eastAsiaTheme="majorEastAsia" w:hAnsiTheme="majorEastAsia"/>
                <w:color w:val="000000" w:themeColor="text1"/>
                <w:sz w:val="20"/>
                <w:szCs w:val="20"/>
              </w:rPr>
              <w:t>無</w:t>
            </w:r>
          </w:p>
        </w:tc>
      </w:tr>
    </w:tbl>
    <w:p w14:paraId="5D4540A4" w14:textId="77777777" w:rsidR="008F090D" w:rsidRPr="00740FF6" w:rsidRDefault="008F090D" w:rsidP="00940140">
      <w:pPr>
        <w:widowControl/>
        <w:jc w:val="left"/>
        <w:rPr>
          <w:rFonts w:asciiTheme="majorEastAsia" w:eastAsiaTheme="majorEastAsia" w:hAnsiTheme="majorEastAsia" w:cs="Times New Roman"/>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1394284" w:rsidR="008E665B" w:rsidRPr="00740FF6" w:rsidRDefault="003E05B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0BE0CBC2" w:rsidR="00D66456" w:rsidRPr="00740FF6" w:rsidRDefault="003E05B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7D712C8A" w:rsidR="008E665B" w:rsidRPr="00740FF6" w:rsidRDefault="003E05B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36D941E" w:rsidR="00D66456" w:rsidRPr="00740FF6" w:rsidRDefault="003E05B6"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62B86F2E" w:rsidR="008E665B" w:rsidRPr="00740FF6" w:rsidRDefault="003E05B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291C3302" w:rsidR="008E665B" w:rsidRPr="00740FF6" w:rsidRDefault="003E05B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51FC199F" w:rsidR="008E665B" w:rsidRPr="00740FF6" w:rsidRDefault="003E05B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66243884" w:rsidR="008E665B" w:rsidRPr="00740FF6" w:rsidRDefault="003E05B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25D13BE9" w:rsidR="008E665B" w:rsidRPr="00740FF6" w:rsidRDefault="003E05B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4E90E3DA" w:rsidR="008E665B" w:rsidRPr="00740FF6" w:rsidRDefault="003E05B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5AFEFFCC" w:rsidR="008E665B" w:rsidRPr="00740FF6" w:rsidRDefault="003E05B6"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70B90074" w:rsidR="008E665B" w:rsidRPr="00740FF6" w:rsidRDefault="003E05B6"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68AA84CC" w:rsidR="008E665B" w:rsidRPr="00740FF6" w:rsidRDefault="003E05B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1BBDE38" w:rsidR="008E665B" w:rsidRPr="00740FF6" w:rsidRDefault="003E05B6"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5C9D04EE" w:rsidR="008E665B" w:rsidRPr="00740FF6" w:rsidRDefault="003E05B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00716A58" w:rsidR="008E665B" w:rsidRPr="00740FF6" w:rsidRDefault="003E05B6"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2B7010F4" w:rsidR="008E665B" w:rsidRPr="00740FF6" w:rsidRDefault="003E05B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41BF4A0E" w:rsidR="00D66456" w:rsidRPr="00740FF6" w:rsidRDefault="003E05B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68E82ED0" w:rsidR="008E665B" w:rsidRPr="00740FF6" w:rsidRDefault="003E05B6"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06A956CC" w:rsidR="008E665B" w:rsidRPr="00740FF6" w:rsidRDefault="003E05B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6D1D29" w:rsidR="008E665B" w:rsidRPr="00740FF6" w:rsidRDefault="003E05B6"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6ED12481" w:rsidR="008E665B" w:rsidRPr="00740FF6" w:rsidRDefault="003E05B6"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17E37D3" w:rsidR="008E665B" w:rsidRPr="00740FF6" w:rsidRDefault="003E05B6"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2849DAEE" w:rsidR="008E665B" w:rsidRPr="00740FF6" w:rsidRDefault="003E05B6"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2D01FE85" w:rsidR="008E665B" w:rsidRPr="00740FF6" w:rsidRDefault="003E05B6"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41A3DA" w:rsidR="008E665B" w:rsidRPr="00740FF6" w:rsidRDefault="003E05B6"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2DE133E" w:rsidR="008E665B" w:rsidRPr="00740FF6" w:rsidRDefault="003E05B6"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D714C80" w:rsidR="008E665B" w:rsidRPr="00740FF6" w:rsidRDefault="003E05B6"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F53CF86" w:rsidR="008E665B" w:rsidRPr="00740FF6" w:rsidRDefault="003E05B6"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0CF6A548" w:rsidR="008E665B" w:rsidRPr="00740FF6" w:rsidRDefault="003E05B6"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3D5FABEA" w:rsidR="008E665B" w:rsidRPr="00740FF6" w:rsidRDefault="003E05B6"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400ECE96" w:rsidR="008E665B" w:rsidRPr="00740FF6" w:rsidRDefault="003E05B6"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05BC8B40" w:rsidR="008E665B" w:rsidRPr="00740FF6" w:rsidRDefault="003E05B6"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638E2048" w:rsidR="00D53E6B" w:rsidRPr="00740FF6" w:rsidRDefault="003E05B6"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A20801E" w:rsidR="00C553C3" w:rsidRPr="00740FF6" w:rsidRDefault="003E05B6"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7F21C86D" w:rsidR="00D53E6B" w:rsidRPr="00740FF6" w:rsidRDefault="003E05B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657A76FA" w:rsidR="00D53E6B" w:rsidRPr="00740FF6" w:rsidRDefault="003E05B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2E6DC55A" w:rsidR="00D53E6B" w:rsidRPr="00740FF6" w:rsidRDefault="003E05B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7CFB13B6" w:rsidR="00582E77" w:rsidRPr="00740FF6" w:rsidRDefault="003E05B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20EB5C22" w:rsidR="00D53E6B" w:rsidRPr="00740FF6" w:rsidRDefault="003E05B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47498A4B" w:rsidR="00383DDE" w:rsidRPr="00740FF6" w:rsidRDefault="003E05B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53BE884E" w:rsidR="00D53E6B" w:rsidRPr="00740FF6" w:rsidRDefault="003E05B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75B5F66E" w:rsidR="00D53E6B" w:rsidRPr="00740FF6" w:rsidRDefault="003E05B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DC8691E" w:rsidR="00D53E6B" w:rsidRPr="00740FF6" w:rsidRDefault="003E05B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2273FBC5" w14:textId="3F79F900" w:rsidR="00CA4182" w:rsidRPr="00740FF6" w:rsidRDefault="004817D0" w:rsidP="00DA4637">
      <w:pP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639EB803" w:rsidR="00BE2782" w:rsidRPr="00D64FAB" w:rsidRDefault="003E05B6"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7375508B" w:rsidR="002179E1" w:rsidRPr="00D64FAB" w:rsidRDefault="003E05B6"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5D235437" w:rsidR="002179E1" w:rsidRPr="00D64FAB" w:rsidRDefault="003E05B6"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33DF63AA" w:rsidR="002179E1" w:rsidRPr="00D64FAB" w:rsidRDefault="003E05B6"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4015B7A2" w:rsidR="002179E1" w:rsidRPr="00D64FAB" w:rsidRDefault="003E05B6"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6343BAAE" w:rsidR="00BE2782" w:rsidRPr="00D64FAB" w:rsidRDefault="003E05B6"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p>
          <w:p w14:paraId="3A5DA364" w14:textId="45A17C20" w:rsidR="00BE2782" w:rsidRPr="00D64FAB" w:rsidRDefault="003E05B6"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775DD8A3" w:rsidR="002179E1" w:rsidRPr="00D64FAB" w:rsidRDefault="003E05B6"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3E06795E" w:rsidR="002179E1" w:rsidRPr="00740FF6" w:rsidRDefault="003E05B6"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558EFB49" w:rsidR="002179E1" w:rsidRPr="00740FF6" w:rsidRDefault="003E05B6"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6F2EE5CE" w:rsidR="002179E1" w:rsidRPr="00740FF6" w:rsidRDefault="003E05B6"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1417"/>
        <w:gridCol w:w="284"/>
        <w:gridCol w:w="1134"/>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6"/>
            <w:tcBorders>
              <w:top w:val="single" w:sz="4" w:space="0" w:color="auto"/>
              <w:left w:val="single" w:sz="4" w:space="0" w:color="auto"/>
              <w:bottom w:val="single" w:sz="4" w:space="0" w:color="auto"/>
              <w:right w:val="single" w:sz="4" w:space="0" w:color="auto"/>
            </w:tcBorders>
            <w:vAlign w:val="center"/>
            <w:hideMark/>
          </w:tcPr>
          <w:p w14:paraId="7AB70699" w14:textId="65C5C5EF" w:rsidR="00582E77" w:rsidRPr="00740FF6" w:rsidRDefault="003E05B6"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4EB21E83" w14:textId="105D1C3C"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981CE1B" w14:textId="1C9129B9" w:rsidR="008A6D7E"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A5685C">
              <w:rPr>
                <w:rFonts w:ascii="ＭＳ ゴシック" w:eastAsia="ＭＳ ゴシック" w:hAnsi="ＭＳ ゴシック" w:hint="eastAsia"/>
                <w:sz w:val="20"/>
                <w:szCs w:val="20"/>
              </w:rPr>
              <w:t>状況</w:t>
            </w:r>
          </w:p>
          <w:p w14:paraId="6A99E4A2" w14:textId="2F2A9C51"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A.</w:t>
            </w:r>
            <w:r w:rsidR="00A5685C">
              <w:rPr>
                <w:rFonts w:hint="eastAsia"/>
              </w:rPr>
              <w:t xml:space="preserve"> </w:t>
            </w:r>
            <w:r w:rsidR="00A5685C" w:rsidRPr="00A5685C">
              <w:rPr>
                <w:rFonts w:ascii="ＭＳ ゴシック" w:eastAsia="ＭＳ ゴシック" w:hAnsi="ＭＳ ゴシック" w:hint="eastAsia"/>
                <w:sz w:val="19"/>
                <w:szCs w:val="19"/>
              </w:rPr>
              <w:t>医療機器ステップ</w:t>
            </w:r>
            <w:r w:rsidR="00A5685C">
              <w:rPr>
                <w:rFonts w:ascii="ＭＳ ゴシック" w:eastAsia="ＭＳ ゴシック" w:hAnsi="ＭＳ ゴシック" w:hint="eastAsia"/>
                <w:sz w:val="19"/>
                <w:szCs w:val="19"/>
              </w:rPr>
              <w:t>1</w:t>
            </w:r>
            <w:r w:rsidRPr="00D64FAB">
              <w:rPr>
                <w:rFonts w:ascii="ＭＳ ゴシック" w:eastAsia="ＭＳ ゴシック" w:hAnsi="ＭＳ ゴシック" w:hint="eastAsia"/>
                <w:sz w:val="19"/>
                <w:szCs w:val="19"/>
              </w:rPr>
              <w:t>」</w:t>
            </w:r>
          </w:p>
          <w:p w14:paraId="4A9DD432" w14:textId="1DD4CC14" w:rsidR="003A240A" w:rsidRPr="00D64FAB" w:rsidRDefault="008A6D7E" w:rsidP="003A240A">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3A240A">
              <w:rPr>
                <w:rFonts w:ascii="ＭＳ ゴシック" w:eastAsia="ＭＳ ゴシック" w:hAnsi="ＭＳ ゴシック" w:hint="eastAsia"/>
                <w:sz w:val="19"/>
                <w:szCs w:val="19"/>
              </w:rPr>
              <w:t>B-1</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病態解明</w:t>
            </w:r>
            <w:r w:rsidR="003A240A">
              <w:rPr>
                <w:rFonts w:ascii="ＭＳ ゴシック" w:eastAsia="ＭＳ ゴシック" w:hAnsi="ＭＳ ゴシック" w:hint="eastAsia"/>
                <w:sz w:val="19"/>
                <w:szCs w:val="19"/>
              </w:rPr>
              <w:t>・若手</w:t>
            </w:r>
            <w:r w:rsidRPr="00D64FAB">
              <w:rPr>
                <w:rFonts w:ascii="ＭＳ ゴシック" w:eastAsia="ＭＳ ゴシック" w:hAnsi="ＭＳ ゴシック" w:hint="eastAsia"/>
                <w:sz w:val="19"/>
                <w:szCs w:val="19"/>
              </w:rPr>
              <w:t>」</w:t>
            </w:r>
          </w:p>
          <w:p w14:paraId="74B8FA6F" w14:textId="0C9FDC59" w:rsidR="008A6D7E" w:rsidRPr="008A6D7E" w:rsidRDefault="003A240A" w:rsidP="003A240A">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Pr>
                <w:rFonts w:ascii="ＭＳ ゴシック" w:eastAsia="ＭＳ ゴシック" w:hAnsi="ＭＳ ゴシック" w:hint="eastAsia"/>
                <w:sz w:val="19"/>
                <w:szCs w:val="19"/>
              </w:rPr>
              <w:t>B-2</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病態解明</w:t>
            </w:r>
            <w:r>
              <w:rPr>
                <w:rFonts w:ascii="ＭＳ ゴシック" w:eastAsia="ＭＳ ゴシック" w:hAnsi="ＭＳ ゴシック" w:hint="eastAsia"/>
                <w:sz w:val="19"/>
                <w:szCs w:val="19"/>
              </w:rPr>
              <w:t>・異分野</w:t>
            </w:r>
            <w:r w:rsidRPr="00D64FAB">
              <w:rPr>
                <w:rFonts w:ascii="ＭＳ ゴシック" w:eastAsia="ＭＳ ゴシック" w:hAnsi="ＭＳ ゴシック" w:hint="eastAsia"/>
                <w:sz w:val="19"/>
                <w:szCs w:val="19"/>
              </w:rPr>
              <w:t>」</w:t>
            </w:r>
          </w:p>
          <w:p w14:paraId="408D4DD4" w14:textId="71F7350E" w:rsidR="00843109" w:rsidRPr="008A6D7E" w:rsidRDefault="00843109" w:rsidP="00843109">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AC2577A" w:rsidR="007E16FB" w:rsidRPr="00740FF6" w:rsidRDefault="003E05B6"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B2A70A" w14:textId="462605FB" w:rsidR="007E16FB" w:rsidRPr="00740FF6" w:rsidRDefault="003E05B6"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6596C244" w:rsidR="007E16FB" w:rsidRPr="00740FF6" w:rsidRDefault="003E05B6"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8E0F0B4" w14:textId="72A1A3C6" w:rsidR="007E16FB" w:rsidRPr="00740FF6" w:rsidRDefault="003E05B6"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71435938" w:rsidR="007E16FB" w:rsidRPr="00740FF6" w:rsidRDefault="003E05B6"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7BDBA01C"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AC8820" w14:textId="3A9070EA"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09A7B43B"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5A23BB2" w14:textId="20192A45" w:rsidR="00610F0C" w:rsidRPr="00740FF6" w:rsidRDefault="003E05B6"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58333AF5" w:rsidR="00610F0C" w:rsidRPr="00740FF6" w:rsidRDefault="003E05B6"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4A2CB61B"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300EC9" w14:textId="53C6AAAE"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6FEBEDD7"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2A88562" w14:textId="77F5FE13" w:rsidR="00610F0C" w:rsidRPr="00740FF6" w:rsidRDefault="003E05B6"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3FB0B7E1" w:rsidR="00610F0C" w:rsidRPr="00740FF6" w:rsidRDefault="003E05B6"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5D1F8EA4"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059AB0" w14:textId="3090E832"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7DB09206"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8E76E83" w14:textId="796D98D8" w:rsidR="00610F0C" w:rsidRPr="00740FF6" w:rsidRDefault="003E05B6"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2A6634CA" w:rsidR="00610F0C" w:rsidRPr="00740FF6" w:rsidRDefault="003E05B6"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72E7676E"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C6F83E" w14:textId="23A83DCB"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0F7CDD07"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D150F45" w14:textId="0FD65DB4" w:rsidR="00610F0C" w:rsidRPr="00740FF6" w:rsidRDefault="003E05B6"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5BE21ACC" w:rsidR="00610F0C" w:rsidRPr="00740FF6" w:rsidRDefault="003E05B6"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1ACC8E41" w14:textId="1BBE2602" w:rsidR="00582E77" w:rsidRPr="00740FF6" w:rsidRDefault="003E05B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3"/>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158B2F6F"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51E311F3" w:rsidR="00610F0C" w:rsidRPr="00740FF6" w:rsidRDefault="003E05B6"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2D47730" w14:textId="6938F02F"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50DC01E9" w:rsidR="00610F0C" w:rsidRPr="00740FF6" w:rsidRDefault="003E05B6"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D64FAB">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243" w:type="dxa"/>
            <w:gridSpan w:val="6"/>
            <w:tcBorders>
              <w:top w:val="single" w:sz="4" w:space="0" w:color="auto"/>
              <w:left w:val="single" w:sz="4" w:space="0" w:color="auto"/>
              <w:bottom w:val="single" w:sz="4" w:space="0" w:color="auto"/>
              <w:right w:val="single" w:sz="4" w:space="0" w:color="auto"/>
            </w:tcBorders>
            <w:vAlign w:val="center"/>
            <w:hideMark/>
          </w:tcPr>
          <w:p w14:paraId="7A9874E6" w14:textId="6568858C" w:rsidR="00610F0C" w:rsidRPr="00740FF6" w:rsidRDefault="003E05B6"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5D3080BC" w:rsidR="00610F0C" w:rsidRPr="00740FF6" w:rsidRDefault="003E05B6"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2D2FF94E" w14:textId="42ED46AC" w:rsidR="00610F0C" w:rsidRPr="00740FF6" w:rsidRDefault="003E05B6"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0A0B98CC" w14:textId="403DEF12" w:rsidR="00610F0C" w:rsidRPr="00740FF6" w:rsidRDefault="003E05B6"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7921B906" w14:textId="2E3D3915"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532EF09E" w14:textId="7ED693D0" w:rsidR="00610F0C" w:rsidRPr="00740FF6" w:rsidRDefault="003E05B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52909B1E"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C30713" w:rsidRPr="00C30713">
        <w:rPr>
          <w:rFonts w:ascii="ＭＳ ゴシック" w:eastAsia="ＭＳ ゴシック" w:hAnsi="ＭＳ ゴシック" w:hint="eastAsia"/>
          <w:sz w:val="20"/>
          <w:szCs w:val="20"/>
        </w:rPr>
        <w:t>本提案に関連する政策提言(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引用文献が5報未満も追加しないでください）。著者名は研究代表者の氏名に下線を引いてください。、また、記載いただいた論文・著書は漏れなくe-Rad上に任意資料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613AEE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25CD1D15" w14:textId="3967214D" w:rsidR="001005A6" w:rsidRPr="00740FF6" w:rsidRDefault="001005A6" w:rsidP="00A2241D">
      <w:pPr>
        <w:rPr>
          <w:rFonts w:asciiTheme="majorEastAsia" w:eastAsiaTheme="majorEastAsia" w:hAnsiTheme="majorEastAsia"/>
          <w:color w:val="4F81BD" w:themeColor="accent1"/>
          <w:sz w:val="18"/>
          <w:szCs w:val="18"/>
        </w:rPr>
      </w:pPr>
    </w:p>
    <w:p w14:paraId="48E17A62" w14:textId="77777777" w:rsidR="001005A6" w:rsidRPr="00740FF6" w:rsidRDefault="001005A6" w:rsidP="001005A6">
      <w:pPr>
        <w:rPr>
          <w:rFonts w:asciiTheme="majorEastAsia" w:eastAsiaTheme="majorEastAsia" w:hAnsiTheme="majorEastAsia"/>
          <w:color w:val="4F81BD" w:themeColor="accent1"/>
        </w:rPr>
      </w:pPr>
    </w:p>
    <w:p w14:paraId="2C8F26F7" w14:textId="66CFEF2A" w:rsidR="002D241A" w:rsidRPr="00740FF6" w:rsidRDefault="002D241A" w:rsidP="001005A6">
      <w:pPr>
        <w:rPr>
          <w:rFonts w:asciiTheme="majorEastAsia" w:eastAsiaTheme="majorEastAsia" w:hAnsiTheme="majorEastAsia"/>
          <w:b/>
          <w:color w:val="0070C0"/>
          <w:u w:val="single"/>
        </w:rPr>
      </w:pPr>
      <w:r w:rsidRPr="00680D52">
        <w:rPr>
          <w:rFonts w:asciiTheme="majorEastAsia" w:eastAsiaTheme="majorEastAsia" w:hAnsiTheme="majorEastAsia" w:hint="eastAsia"/>
          <w:b/>
          <w:color w:val="000000" w:themeColor="text1"/>
          <w:u w:val="single"/>
        </w:rPr>
        <w:t>研究開発分担者：</w:t>
      </w:r>
    </w:p>
    <w:p w14:paraId="0B3ED74D" w14:textId="2AE68E38" w:rsidR="00345F2E" w:rsidRPr="00740FF6" w:rsidRDefault="00345F2E"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0559ABE5"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03E233E3"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0F23ED"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448451FC"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hint="eastAsia"/>
                <w:kern w:val="0"/>
                <w:sz w:val="16"/>
                <w:szCs w:val="16"/>
              </w:rPr>
              <w:t>4</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17ED3773"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55EC4E2" w14:textId="5DE08807"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2EACEAD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3C66179" w:rsidR="004E3C4D" w:rsidRPr="00740FF6" w:rsidRDefault="00E21B1B"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125A7521"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616E227D" w:rsidR="00E21B1B" w:rsidRPr="00740FF6" w:rsidRDefault="00E21B1B"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79F02A2B"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69E4F07D"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740FF6" w:rsidRDefault="00B76F52"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726B395A" w14:textId="3841C40E" w:rsidR="00B76F52" w:rsidRPr="00740FF6"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4E0B2640"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3AC5CF1"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1B97EA" w14:textId="700E205C" w:rsidR="00B76F52" w:rsidRPr="00740FF6" w:rsidRDefault="00B76F52" w:rsidP="00A2241D">
            <w:pPr>
              <w:spacing w:line="260" w:lineRule="exact"/>
              <w:jc w:val="right"/>
              <w:rPr>
                <w:rFonts w:asciiTheme="majorEastAsia" w:eastAsiaTheme="majorEastAsia" w:hAnsiTheme="majorEastAsia"/>
                <w:i/>
                <w:color w:val="0070C0"/>
                <w:sz w:val="18"/>
                <w:szCs w:val="18"/>
              </w:rPr>
            </w:pPr>
          </w:p>
          <w:p w14:paraId="2D9AB2E4" w14:textId="0018F289" w:rsidR="004E3C4D" w:rsidRPr="00740FF6" w:rsidRDefault="004E3C4D" w:rsidP="00A2241D">
            <w:pPr>
              <w:ind w:right="720"/>
              <w:rPr>
                <w:rFonts w:asciiTheme="majorEastAsia" w:eastAsiaTheme="majorEastAsia" w:hAnsiTheme="majorEastAsia"/>
                <w:i/>
                <w:color w:val="0070C0"/>
                <w:sz w:val="18"/>
                <w:szCs w:val="18"/>
              </w:rPr>
            </w:pPr>
          </w:p>
          <w:p w14:paraId="0E2B5ACC" w14:textId="22CDB15E"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364D5238"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1086DC66" w:rsidR="0038692B" w:rsidRPr="00740FF6" w:rsidRDefault="003E05B6"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0382292A" w:rsidR="0038692B" w:rsidRPr="00740FF6" w:rsidRDefault="003E05B6"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1EB32DCC" w:rsidR="00B76F52" w:rsidRPr="00740FF6" w:rsidRDefault="003E05B6"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63892CC9"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5C0E186B" w14:textId="0038D980"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3CBAFFE" w14:textId="3AF65E29"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2B650F" w14:textId="2F59BD48"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5DE88C46"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BC414" w14:textId="0E6EA04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7CB8349D" w:rsidR="00A37799" w:rsidRPr="00740FF6" w:rsidRDefault="003E05B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07A5C788" w:rsidR="00A37799" w:rsidRPr="00740FF6" w:rsidRDefault="003E05B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03627DC6" w:rsidR="00A0000C" w:rsidRPr="00740FF6" w:rsidRDefault="003E05B6"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38692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15F58F79" w14:textId="1FFCA944"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2073F3B" w14:textId="1887258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1187C3" w14:textId="64DA313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4F580EB3"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57F1B" w14:textId="77615E6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DA4DE30" w:rsidR="00A37799" w:rsidRPr="00740FF6" w:rsidRDefault="003E05B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0C881D76" w:rsidR="00A37799" w:rsidRPr="00740FF6" w:rsidRDefault="003E05B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48A66875" w:rsidR="00A0000C" w:rsidRPr="00740FF6" w:rsidRDefault="003E05B6"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6C4A317"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031BE1E9"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A2241D"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1DA66C9E"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6FECA90F"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62174519" w14:textId="5FB6550D"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922192D" w14:textId="70E9C76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2CA518" w14:textId="66E0E6B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77777777"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3508D" w14:textId="1A883B34"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3615E141" w14:textId="7DF304E4"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B1921C5"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795E93C" w14:textId="2B301D9C" w:rsidR="00A2241D" w:rsidRPr="00740FF6" w:rsidRDefault="00A2241D" w:rsidP="00A2241D">
            <w:pPr>
              <w:spacing w:line="320" w:lineRule="exact"/>
              <w:jc w:val="left"/>
              <w:rPr>
                <w:rFonts w:asciiTheme="majorEastAsia" w:eastAsiaTheme="majorEastAsia" w:hAnsiTheme="majorEastAsia"/>
                <w:color w:val="0070C0"/>
                <w:sz w:val="18"/>
                <w:szCs w:val="21"/>
              </w:rPr>
            </w:pPr>
          </w:p>
          <w:p w14:paraId="7D218FE4" w14:textId="385F51AE"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F03CF5"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51AC1756"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08495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F0FA10D"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1A78C79B"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01EC3D06"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740FF6" w:rsidRDefault="008C6595"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4C72F2EC" w14:textId="25EADF27" w:rsidR="008C6595" w:rsidRPr="00740FF6"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E7F9B75"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616DC036"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A6333D3"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46C9ED59" w:rsidR="00A37799" w:rsidRPr="00740FF6" w:rsidRDefault="003E05B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D7C56F4" w:rsidR="00A37799" w:rsidRPr="00740FF6" w:rsidRDefault="003E05B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775E7C02" w:rsidR="008C6595" w:rsidRPr="00740FF6" w:rsidRDefault="003E05B6"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3A6FD9D2"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221D80">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7B4B0D65" w14:textId="407BAB80"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94DD1C8" w14:textId="38147F7F"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75A353" w14:textId="38C360C6"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77777777"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D87905" w14:textId="7B507173"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6FF7756D" w:rsidR="00A37799" w:rsidRPr="00740FF6" w:rsidRDefault="003E05B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49D8658E" w:rsidR="00A37799" w:rsidRPr="00740FF6" w:rsidRDefault="003E05B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06C4802F" w:rsidR="00564B6B" w:rsidRPr="00740FF6" w:rsidRDefault="003E05B6"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221D80">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53C44B0" w14:textId="636F18BA"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F15979B" w14:textId="056C0282"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A65F3A5" w14:textId="350931A0"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7777777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3A30CE" w14:textId="73B9D734"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235E62FF" w:rsidR="00A37799" w:rsidRPr="00740FF6" w:rsidRDefault="003E05B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3A5F169A" w:rsidR="00A37799" w:rsidRPr="00740FF6" w:rsidRDefault="003E05B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3E05B6"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C1888A" w:rsidR="00465F1B" w:rsidRPr="00740FF6" w:rsidRDefault="00465F1B" w:rsidP="00465F1B">
      <w:pPr>
        <w:jc w:val="left"/>
        <w:rPr>
          <w:rFonts w:asciiTheme="majorEastAsia" w:eastAsiaTheme="majorEastAsia" w:hAnsiTheme="majorEastAsia"/>
          <w:b/>
        </w:rPr>
      </w:pPr>
    </w:p>
    <w:p w14:paraId="50D7AC9A" w14:textId="01F791F3"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054DCAB8"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CB6370" w:rsidRDefault="00B76F52" w:rsidP="00B76F52">
      <w:pPr>
        <w:rPr>
          <w:rFonts w:asciiTheme="majorEastAsia" w:eastAsiaTheme="majorEastAsia" w:hAnsiTheme="majorEastAsia"/>
          <w:szCs w:val="21"/>
        </w:rPr>
      </w:pPr>
      <w:r w:rsidRPr="00CB6370">
        <w:rPr>
          <w:rFonts w:asciiTheme="majorEastAsia" w:eastAsiaTheme="majorEastAsia" w:hAnsiTheme="majorEastAsia" w:hint="eastAsia"/>
          <w:szCs w:val="21"/>
        </w:rPr>
        <w:t>【</w:t>
      </w:r>
      <w:r w:rsidR="00A026BF" w:rsidRPr="00CB6370">
        <w:rPr>
          <w:rFonts w:asciiTheme="majorEastAsia" w:eastAsiaTheme="majorEastAsia" w:hAnsiTheme="majorEastAsia"/>
          <w:szCs w:val="21"/>
        </w:rPr>
        <w:t>AMEDの研究費</w:t>
      </w:r>
      <w:r w:rsidRPr="00CB6370">
        <w:rPr>
          <w:rFonts w:asciiTheme="majorEastAsia" w:eastAsiaTheme="majorEastAsia" w:hAnsiTheme="majorEastAsia" w:hint="eastAsia"/>
          <w:szCs w:val="21"/>
        </w:rPr>
        <w:t>】</w:t>
      </w:r>
    </w:p>
    <w:p w14:paraId="17B2079A" w14:textId="77777777" w:rsidR="00B76F52" w:rsidRPr="00CB6370" w:rsidRDefault="00B76F52" w:rsidP="00B76F52">
      <w:pPr>
        <w:rPr>
          <w:rFonts w:asciiTheme="majorEastAsia" w:eastAsiaTheme="majorEastAsia" w:hAnsiTheme="majorEastAsia"/>
          <w:color w:val="4F81BD" w:themeColor="accent1"/>
          <w:szCs w:val="21"/>
        </w:rPr>
      </w:pPr>
    </w:p>
    <w:p w14:paraId="23DA5053" w14:textId="77777777" w:rsidR="00B76F52" w:rsidRPr="00CB6370" w:rsidRDefault="00B76F52" w:rsidP="00B76F52">
      <w:pPr>
        <w:rPr>
          <w:rFonts w:asciiTheme="majorEastAsia" w:eastAsiaTheme="majorEastAsia" w:hAnsiTheme="majorEastAsia"/>
          <w:szCs w:val="21"/>
        </w:rPr>
      </w:pPr>
      <w:r w:rsidRPr="00CB6370">
        <w:rPr>
          <w:rFonts w:asciiTheme="majorEastAsia" w:eastAsiaTheme="majorEastAsia" w:hAnsiTheme="majorEastAsia" w:hint="eastAsia"/>
          <w:szCs w:val="21"/>
        </w:rPr>
        <w:t>【それ以外の研究費】</w:t>
      </w: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4594DE96"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7B6EBF87" w14:textId="787399E3" w:rsidR="00F35D22" w:rsidRPr="00CB6370" w:rsidRDefault="00F35D22" w:rsidP="00F35D22">
      <w:pPr>
        <w:rPr>
          <w:rFonts w:asciiTheme="majorEastAsia" w:eastAsiaTheme="majorEastAsia" w:hAnsiTheme="majorEastAsia"/>
          <w:szCs w:val="21"/>
        </w:rPr>
      </w:pPr>
      <w:r w:rsidRPr="00CB6370">
        <w:rPr>
          <w:rFonts w:asciiTheme="majorEastAsia" w:eastAsiaTheme="majorEastAsia" w:hAnsiTheme="majorEastAsia" w:hint="eastAsia"/>
          <w:szCs w:val="21"/>
        </w:rPr>
        <w:t>【</w:t>
      </w:r>
      <w:r w:rsidR="004A46FC" w:rsidRPr="00CB6370">
        <w:rPr>
          <w:rFonts w:asciiTheme="majorEastAsia" w:eastAsiaTheme="majorEastAsia" w:hAnsiTheme="majorEastAsia"/>
          <w:szCs w:val="21"/>
        </w:rPr>
        <w:t>AMEDの研究費</w:t>
      </w:r>
      <w:r w:rsidRPr="00CB6370">
        <w:rPr>
          <w:rFonts w:asciiTheme="majorEastAsia" w:eastAsiaTheme="majorEastAsia" w:hAnsiTheme="majorEastAsia" w:hint="eastAsia"/>
          <w:szCs w:val="21"/>
        </w:rPr>
        <w:t>】</w:t>
      </w:r>
    </w:p>
    <w:p w14:paraId="5468EE67" w14:textId="77777777" w:rsidR="00F35D22" w:rsidRPr="00CB6370" w:rsidRDefault="00F35D22" w:rsidP="00F35D22">
      <w:pPr>
        <w:rPr>
          <w:rFonts w:asciiTheme="majorEastAsia" w:eastAsiaTheme="majorEastAsia" w:hAnsiTheme="majorEastAsia"/>
          <w:color w:val="4F81BD" w:themeColor="accent1"/>
          <w:szCs w:val="21"/>
        </w:rPr>
      </w:pPr>
    </w:p>
    <w:p w14:paraId="588ECB79" w14:textId="77777777" w:rsidR="00F35D22" w:rsidRPr="00CB6370" w:rsidRDefault="00F35D22" w:rsidP="00F35D22">
      <w:pPr>
        <w:rPr>
          <w:rFonts w:asciiTheme="majorEastAsia" w:eastAsiaTheme="majorEastAsia" w:hAnsiTheme="majorEastAsia"/>
          <w:szCs w:val="21"/>
        </w:rPr>
      </w:pPr>
      <w:r w:rsidRPr="00CB6370">
        <w:rPr>
          <w:rFonts w:asciiTheme="majorEastAsia" w:eastAsiaTheme="majorEastAsia" w:hAnsiTheme="majorEastAsia" w:hint="eastAsia"/>
          <w:szCs w:val="21"/>
        </w:rPr>
        <w:t>【それ以外の研究費】</w:t>
      </w:r>
    </w:p>
    <w:p w14:paraId="45BBC003" w14:textId="7B2C0318"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6707C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7AA4" w14:textId="77777777" w:rsidR="00CA5AE5" w:rsidRDefault="00CA5AE5" w:rsidP="00DE2071">
      <w:r>
        <w:separator/>
      </w:r>
    </w:p>
  </w:endnote>
  <w:endnote w:type="continuationSeparator" w:id="0">
    <w:p w14:paraId="09EC8C9C" w14:textId="77777777" w:rsidR="00CA5AE5" w:rsidRDefault="00CA5AE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4DDA" w14:textId="77777777" w:rsidR="003E05B6" w:rsidRDefault="003E0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CA5AE5" w:rsidRDefault="00CA5AE5">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CA5AE5" w:rsidRDefault="00CA5AE5"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32BD" w14:textId="77777777" w:rsidR="003E05B6" w:rsidRDefault="003E0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FBF5" w14:textId="77777777" w:rsidR="00CA5AE5" w:rsidRDefault="00CA5AE5" w:rsidP="00DE2071">
      <w:r>
        <w:separator/>
      </w:r>
    </w:p>
  </w:footnote>
  <w:footnote w:type="continuationSeparator" w:id="0">
    <w:p w14:paraId="03F330D2" w14:textId="77777777" w:rsidR="00CA5AE5" w:rsidRDefault="00CA5AE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E390" w14:textId="77777777" w:rsidR="003E05B6" w:rsidRDefault="003E0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CA5AE5" w:rsidRDefault="00CA5AE5"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1F8F" w14:textId="77777777" w:rsidR="003E05B6" w:rsidRDefault="003E0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903"/>
    <w:rsid w:val="00004DFF"/>
    <w:rsid w:val="00005038"/>
    <w:rsid w:val="00006315"/>
    <w:rsid w:val="00010FFB"/>
    <w:rsid w:val="00014A12"/>
    <w:rsid w:val="00020A81"/>
    <w:rsid w:val="00021F50"/>
    <w:rsid w:val="00022C00"/>
    <w:rsid w:val="00024BD6"/>
    <w:rsid w:val="00024C72"/>
    <w:rsid w:val="0002594C"/>
    <w:rsid w:val="00031E4A"/>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91939"/>
    <w:rsid w:val="00094705"/>
    <w:rsid w:val="00096CA0"/>
    <w:rsid w:val="000A2CA6"/>
    <w:rsid w:val="000A686D"/>
    <w:rsid w:val="000B0F30"/>
    <w:rsid w:val="000B18B7"/>
    <w:rsid w:val="000B389C"/>
    <w:rsid w:val="000B3DB3"/>
    <w:rsid w:val="000B4885"/>
    <w:rsid w:val="000B6532"/>
    <w:rsid w:val="000C49C8"/>
    <w:rsid w:val="000C5EB6"/>
    <w:rsid w:val="000C722E"/>
    <w:rsid w:val="000D1E68"/>
    <w:rsid w:val="000E031E"/>
    <w:rsid w:val="000F02C4"/>
    <w:rsid w:val="000F1C6D"/>
    <w:rsid w:val="000F2FC8"/>
    <w:rsid w:val="000F41BF"/>
    <w:rsid w:val="001005A6"/>
    <w:rsid w:val="001007BB"/>
    <w:rsid w:val="00100FAE"/>
    <w:rsid w:val="00103F4B"/>
    <w:rsid w:val="001048CB"/>
    <w:rsid w:val="001051CB"/>
    <w:rsid w:val="00107471"/>
    <w:rsid w:val="001137E4"/>
    <w:rsid w:val="00115F1D"/>
    <w:rsid w:val="001161AF"/>
    <w:rsid w:val="001174AA"/>
    <w:rsid w:val="00122572"/>
    <w:rsid w:val="0012356B"/>
    <w:rsid w:val="0012423F"/>
    <w:rsid w:val="0012599C"/>
    <w:rsid w:val="0012679C"/>
    <w:rsid w:val="0013080E"/>
    <w:rsid w:val="00133205"/>
    <w:rsid w:val="001405E7"/>
    <w:rsid w:val="00141C8F"/>
    <w:rsid w:val="001426B0"/>
    <w:rsid w:val="00142943"/>
    <w:rsid w:val="00150563"/>
    <w:rsid w:val="00156F36"/>
    <w:rsid w:val="00157C80"/>
    <w:rsid w:val="0016422F"/>
    <w:rsid w:val="00170F5D"/>
    <w:rsid w:val="00173743"/>
    <w:rsid w:val="0017735D"/>
    <w:rsid w:val="001777DD"/>
    <w:rsid w:val="00184BC0"/>
    <w:rsid w:val="00186924"/>
    <w:rsid w:val="00190EAF"/>
    <w:rsid w:val="00191A99"/>
    <w:rsid w:val="00191AAC"/>
    <w:rsid w:val="00194F4A"/>
    <w:rsid w:val="001A3F41"/>
    <w:rsid w:val="001A5812"/>
    <w:rsid w:val="001A604B"/>
    <w:rsid w:val="001A74AC"/>
    <w:rsid w:val="001A78C1"/>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758"/>
    <w:rsid w:val="001F1828"/>
    <w:rsid w:val="001F36BB"/>
    <w:rsid w:val="001F3B68"/>
    <w:rsid w:val="001F747C"/>
    <w:rsid w:val="00200847"/>
    <w:rsid w:val="00200DFE"/>
    <w:rsid w:val="00210D11"/>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678E6"/>
    <w:rsid w:val="00277859"/>
    <w:rsid w:val="00282CBC"/>
    <w:rsid w:val="002837B7"/>
    <w:rsid w:val="002916D5"/>
    <w:rsid w:val="002966B4"/>
    <w:rsid w:val="00297B02"/>
    <w:rsid w:val="002A5CE7"/>
    <w:rsid w:val="002B069E"/>
    <w:rsid w:val="002B39C1"/>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10DE"/>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40031"/>
    <w:rsid w:val="00340F5F"/>
    <w:rsid w:val="00342C25"/>
    <w:rsid w:val="00343501"/>
    <w:rsid w:val="00343EF1"/>
    <w:rsid w:val="0034464C"/>
    <w:rsid w:val="00345F2E"/>
    <w:rsid w:val="00347F18"/>
    <w:rsid w:val="0035218A"/>
    <w:rsid w:val="00353559"/>
    <w:rsid w:val="00357C15"/>
    <w:rsid w:val="003644A1"/>
    <w:rsid w:val="00366BAE"/>
    <w:rsid w:val="00372847"/>
    <w:rsid w:val="00374D14"/>
    <w:rsid w:val="003755D4"/>
    <w:rsid w:val="00376CFC"/>
    <w:rsid w:val="003836CF"/>
    <w:rsid w:val="00383DDE"/>
    <w:rsid w:val="00383EFC"/>
    <w:rsid w:val="0038692B"/>
    <w:rsid w:val="00386B92"/>
    <w:rsid w:val="00391DD3"/>
    <w:rsid w:val="00397BD5"/>
    <w:rsid w:val="003A0C40"/>
    <w:rsid w:val="003A240A"/>
    <w:rsid w:val="003A4057"/>
    <w:rsid w:val="003B233F"/>
    <w:rsid w:val="003B2D87"/>
    <w:rsid w:val="003B5B6F"/>
    <w:rsid w:val="003B79C8"/>
    <w:rsid w:val="003C3CAC"/>
    <w:rsid w:val="003C4163"/>
    <w:rsid w:val="003C6AE3"/>
    <w:rsid w:val="003C6B3B"/>
    <w:rsid w:val="003D12D1"/>
    <w:rsid w:val="003D3269"/>
    <w:rsid w:val="003D5C43"/>
    <w:rsid w:val="003D69D0"/>
    <w:rsid w:val="003D7FF1"/>
    <w:rsid w:val="003E05B6"/>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454"/>
    <w:rsid w:val="004955FD"/>
    <w:rsid w:val="004A1895"/>
    <w:rsid w:val="004A196D"/>
    <w:rsid w:val="004A35C8"/>
    <w:rsid w:val="004A4267"/>
    <w:rsid w:val="004A46FC"/>
    <w:rsid w:val="004C25EE"/>
    <w:rsid w:val="004C5CFF"/>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F7E"/>
    <w:rsid w:val="00544D29"/>
    <w:rsid w:val="00550358"/>
    <w:rsid w:val="00551546"/>
    <w:rsid w:val="00554CAA"/>
    <w:rsid w:val="00554E25"/>
    <w:rsid w:val="00562A7E"/>
    <w:rsid w:val="00564825"/>
    <w:rsid w:val="00564B6B"/>
    <w:rsid w:val="00565DBF"/>
    <w:rsid w:val="00566505"/>
    <w:rsid w:val="00566703"/>
    <w:rsid w:val="00570085"/>
    <w:rsid w:val="00571281"/>
    <w:rsid w:val="0057427E"/>
    <w:rsid w:val="005759E0"/>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6EDB"/>
    <w:rsid w:val="005C704C"/>
    <w:rsid w:val="005C7726"/>
    <w:rsid w:val="005D0ABB"/>
    <w:rsid w:val="005D4FDD"/>
    <w:rsid w:val="005D615C"/>
    <w:rsid w:val="005D7160"/>
    <w:rsid w:val="005D731A"/>
    <w:rsid w:val="005E17B7"/>
    <w:rsid w:val="005E18AA"/>
    <w:rsid w:val="005E2AC1"/>
    <w:rsid w:val="005E32A3"/>
    <w:rsid w:val="005E3E1E"/>
    <w:rsid w:val="005E7757"/>
    <w:rsid w:val="005F1168"/>
    <w:rsid w:val="006052E8"/>
    <w:rsid w:val="00605FF0"/>
    <w:rsid w:val="0060642A"/>
    <w:rsid w:val="00607556"/>
    <w:rsid w:val="00610F0C"/>
    <w:rsid w:val="0061298E"/>
    <w:rsid w:val="0061395F"/>
    <w:rsid w:val="00616989"/>
    <w:rsid w:val="00617052"/>
    <w:rsid w:val="00621132"/>
    <w:rsid w:val="006219B2"/>
    <w:rsid w:val="006224C1"/>
    <w:rsid w:val="0062587A"/>
    <w:rsid w:val="00626F8B"/>
    <w:rsid w:val="00626FFA"/>
    <w:rsid w:val="00627CE0"/>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707CD"/>
    <w:rsid w:val="00680D52"/>
    <w:rsid w:val="006815EC"/>
    <w:rsid w:val="00684A91"/>
    <w:rsid w:val="00687ADA"/>
    <w:rsid w:val="006907B8"/>
    <w:rsid w:val="006908AF"/>
    <w:rsid w:val="006921D1"/>
    <w:rsid w:val="00692F5E"/>
    <w:rsid w:val="006A1C57"/>
    <w:rsid w:val="006A2846"/>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3C66"/>
    <w:rsid w:val="00727A66"/>
    <w:rsid w:val="0073357E"/>
    <w:rsid w:val="00740FF6"/>
    <w:rsid w:val="007411DC"/>
    <w:rsid w:val="007525A6"/>
    <w:rsid w:val="00753C02"/>
    <w:rsid w:val="00755DF9"/>
    <w:rsid w:val="00756C21"/>
    <w:rsid w:val="00761CAD"/>
    <w:rsid w:val="00764CF3"/>
    <w:rsid w:val="0076665D"/>
    <w:rsid w:val="00766940"/>
    <w:rsid w:val="00770EE5"/>
    <w:rsid w:val="00771CC7"/>
    <w:rsid w:val="007834F3"/>
    <w:rsid w:val="007839AA"/>
    <w:rsid w:val="00793E45"/>
    <w:rsid w:val="007A45F5"/>
    <w:rsid w:val="007A5C3F"/>
    <w:rsid w:val="007B2EA3"/>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3615"/>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43E7"/>
    <w:rsid w:val="0087451A"/>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2633"/>
    <w:rsid w:val="008C59CE"/>
    <w:rsid w:val="008C6595"/>
    <w:rsid w:val="008D3CBA"/>
    <w:rsid w:val="008D4DB0"/>
    <w:rsid w:val="008D5346"/>
    <w:rsid w:val="008D5577"/>
    <w:rsid w:val="008D66E1"/>
    <w:rsid w:val="008E2342"/>
    <w:rsid w:val="008E2912"/>
    <w:rsid w:val="008E2FEE"/>
    <w:rsid w:val="008E3725"/>
    <w:rsid w:val="008E37C1"/>
    <w:rsid w:val="008E665B"/>
    <w:rsid w:val="008E7D56"/>
    <w:rsid w:val="008F090D"/>
    <w:rsid w:val="008F1E4A"/>
    <w:rsid w:val="008F31BF"/>
    <w:rsid w:val="008F338F"/>
    <w:rsid w:val="008F3686"/>
    <w:rsid w:val="00905C7A"/>
    <w:rsid w:val="0090602E"/>
    <w:rsid w:val="00910469"/>
    <w:rsid w:val="00916805"/>
    <w:rsid w:val="00917064"/>
    <w:rsid w:val="00921548"/>
    <w:rsid w:val="009242D4"/>
    <w:rsid w:val="00924379"/>
    <w:rsid w:val="009244AD"/>
    <w:rsid w:val="00934419"/>
    <w:rsid w:val="0093695B"/>
    <w:rsid w:val="00940140"/>
    <w:rsid w:val="009459A5"/>
    <w:rsid w:val="00950892"/>
    <w:rsid w:val="00951D5F"/>
    <w:rsid w:val="00952A7A"/>
    <w:rsid w:val="00953D8F"/>
    <w:rsid w:val="00953FF5"/>
    <w:rsid w:val="0095616A"/>
    <w:rsid w:val="009569E4"/>
    <w:rsid w:val="00956C0B"/>
    <w:rsid w:val="00963053"/>
    <w:rsid w:val="009636C2"/>
    <w:rsid w:val="00970381"/>
    <w:rsid w:val="00971AA9"/>
    <w:rsid w:val="0097506D"/>
    <w:rsid w:val="009755C1"/>
    <w:rsid w:val="00975932"/>
    <w:rsid w:val="00976BC7"/>
    <w:rsid w:val="009774D6"/>
    <w:rsid w:val="00980D67"/>
    <w:rsid w:val="00994506"/>
    <w:rsid w:val="00994AAD"/>
    <w:rsid w:val="009A046E"/>
    <w:rsid w:val="009A4781"/>
    <w:rsid w:val="009A5EC3"/>
    <w:rsid w:val="009A635A"/>
    <w:rsid w:val="009A7F28"/>
    <w:rsid w:val="009B08DE"/>
    <w:rsid w:val="009B16A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A0000C"/>
    <w:rsid w:val="00A005E3"/>
    <w:rsid w:val="00A026BF"/>
    <w:rsid w:val="00A0275D"/>
    <w:rsid w:val="00A10FC5"/>
    <w:rsid w:val="00A139B7"/>
    <w:rsid w:val="00A1623D"/>
    <w:rsid w:val="00A20575"/>
    <w:rsid w:val="00A21C33"/>
    <w:rsid w:val="00A2241D"/>
    <w:rsid w:val="00A23B85"/>
    <w:rsid w:val="00A2646D"/>
    <w:rsid w:val="00A340F1"/>
    <w:rsid w:val="00A35C63"/>
    <w:rsid w:val="00A37799"/>
    <w:rsid w:val="00A422B8"/>
    <w:rsid w:val="00A424EB"/>
    <w:rsid w:val="00A42B38"/>
    <w:rsid w:val="00A43230"/>
    <w:rsid w:val="00A517B3"/>
    <w:rsid w:val="00A526E2"/>
    <w:rsid w:val="00A55FCD"/>
    <w:rsid w:val="00A5685C"/>
    <w:rsid w:val="00A67A3A"/>
    <w:rsid w:val="00A70810"/>
    <w:rsid w:val="00A71A4B"/>
    <w:rsid w:val="00A72304"/>
    <w:rsid w:val="00A81035"/>
    <w:rsid w:val="00A87574"/>
    <w:rsid w:val="00A87BC2"/>
    <w:rsid w:val="00A90ED9"/>
    <w:rsid w:val="00A96155"/>
    <w:rsid w:val="00A97BBF"/>
    <w:rsid w:val="00AA084F"/>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1A58"/>
    <w:rsid w:val="00AF1B04"/>
    <w:rsid w:val="00AF7DFC"/>
    <w:rsid w:val="00B00604"/>
    <w:rsid w:val="00B05ADC"/>
    <w:rsid w:val="00B05C93"/>
    <w:rsid w:val="00B07BF6"/>
    <w:rsid w:val="00B1094E"/>
    <w:rsid w:val="00B11D5E"/>
    <w:rsid w:val="00B13DF4"/>
    <w:rsid w:val="00B15680"/>
    <w:rsid w:val="00B15782"/>
    <w:rsid w:val="00B2207D"/>
    <w:rsid w:val="00B300E7"/>
    <w:rsid w:val="00B31029"/>
    <w:rsid w:val="00B3326E"/>
    <w:rsid w:val="00B3513F"/>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4158"/>
    <w:rsid w:val="00BA4E59"/>
    <w:rsid w:val="00BA7EE1"/>
    <w:rsid w:val="00BB160B"/>
    <w:rsid w:val="00BB7F37"/>
    <w:rsid w:val="00BC10D5"/>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3C8"/>
    <w:rsid w:val="00C208E6"/>
    <w:rsid w:val="00C219D4"/>
    <w:rsid w:val="00C2708D"/>
    <w:rsid w:val="00C27868"/>
    <w:rsid w:val="00C30326"/>
    <w:rsid w:val="00C30713"/>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5AE5"/>
    <w:rsid w:val="00CA6227"/>
    <w:rsid w:val="00CA635E"/>
    <w:rsid w:val="00CA7B60"/>
    <w:rsid w:val="00CB2923"/>
    <w:rsid w:val="00CB6370"/>
    <w:rsid w:val="00CB6815"/>
    <w:rsid w:val="00CB7D8E"/>
    <w:rsid w:val="00CC643D"/>
    <w:rsid w:val="00CD1BF4"/>
    <w:rsid w:val="00CD27DF"/>
    <w:rsid w:val="00CE1838"/>
    <w:rsid w:val="00CE422D"/>
    <w:rsid w:val="00CF1180"/>
    <w:rsid w:val="00CF3017"/>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33436"/>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3A18"/>
    <w:rsid w:val="00DD4117"/>
    <w:rsid w:val="00DD504C"/>
    <w:rsid w:val="00DE1C23"/>
    <w:rsid w:val="00DE2071"/>
    <w:rsid w:val="00DE4BEB"/>
    <w:rsid w:val="00DE5BEA"/>
    <w:rsid w:val="00DE66AA"/>
    <w:rsid w:val="00DF7316"/>
    <w:rsid w:val="00E00C13"/>
    <w:rsid w:val="00E01F33"/>
    <w:rsid w:val="00E06D23"/>
    <w:rsid w:val="00E14E15"/>
    <w:rsid w:val="00E1567A"/>
    <w:rsid w:val="00E17E5D"/>
    <w:rsid w:val="00E21B1B"/>
    <w:rsid w:val="00E27E9B"/>
    <w:rsid w:val="00E32439"/>
    <w:rsid w:val="00E33810"/>
    <w:rsid w:val="00E3711E"/>
    <w:rsid w:val="00E428BA"/>
    <w:rsid w:val="00E520C9"/>
    <w:rsid w:val="00E55ED6"/>
    <w:rsid w:val="00E57A95"/>
    <w:rsid w:val="00E606F3"/>
    <w:rsid w:val="00E614EC"/>
    <w:rsid w:val="00E61BDC"/>
    <w:rsid w:val="00E62820"/>
    <w:rsid w:val="00E6453B"/>
    <w:rsid w:val="00E66FB8"/>
    <w:rsid w:val="00E70C99"/>
    <w:rsid w:val="00E72A8E"/>
    <w:rsid w:val="00E732D0"/>
    <w:rsid w:val="00E73F9F"/>
    <w:rsid w:val="00E77F48"/>
    <w:rsid w:val="00E84936"/>
    <w:rsid w:val="00E85BD0"/>
    <w:rsid w:val="00E87098"/>
    <w:rsid w:val="00E9145C"/>
    <w:rsid w:val="00E928B4"/>
    <w:rsid w:val="00EA2BC0"/>
    <w:rsid w:val="00EA4104"/>
    <w:rsid w:val="00EA4320"/>
    <w:rsid w:val="00EA4BF0"/>
    <w:rsid w:val="00EB0592"/>
    <w:rsid w:val="00EB49C3"/>
    <w:rsid w:val="00EB575B"/>
    <w:rsid w:val="00EB71A8"/>
    <w:rsid w:val="00EB7EB8"/>
    <w:rsid w:val="00EC3CD0"/>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0CBF"/>
    <w:rsid w:val="00F312BC"/>
    <w:rsid w:val="00F34315"/>
    <w:rsid w:val="00F34A01"/>
    <w:rsid w:val="00F35D22"/>
    <w:rsid w:val="00F43D96"/>
    <w:rsid w:val="00F46D4F"/>
    <w:rsid w:val="00F47C14"/>
    <w:rsid w:val="00F50102"/>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182F"/>
    <w:rsid w:val="00FA3B05"/>
    <w:rsid w:val="00FA5335"/>
    <w:rsid w:val="00FA705B"/>
    <w:rsid w:val="00FA721F"/>
    <w:rsid w:val="00FB1626"/>
    <w:rsid w:val="00FB239D"/>
    <w:rsid w:val="00FB2BF5"/>
    <w:rsid w:val="00FB57E9"/>
    <w:rsid w:val="00FB7FE6"/>
    <w:rsid w:val="00FC1861"/>
    <w:rsid w:val="00FC2D97"/>
    <w:rsid w:val="00FC4317"/>
    <w:rsid w:val="00FC4A3E"/>
    <w:rsid w:val="00FD38C9"/>
    <w:rsid w:val="00FE115B"/>
    <w:rsid w:val="00FE2878"/>
    <w:rsid w:val="00FE2BDD"/>
    <w:rsid w:val="00FE3316"/>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37576196">
      <w:bodyDiv w:val="1"/>
      <w:marLeft w:val="0"/>
      <w:marRight w:val="0"/>
      <w:marTop w:val="0"/>
      <w:marBottom w:val="0"/>
      <w:divBdr>
        <w:top w:val="none" w:sz="0" w:space="0" w:color="auto"/>
        <w:left w:val="none" w:sz="0" w:space="0" w:color="auto"/>
        <w:bottom w:val="none" w:sz="0" w:space="0" w:color="auto"/>
        <w:right w:val="none" w:sz="0" w:space="0" w:color="auto"/>
      </w:divBdr>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800301787">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2112</Words>
  <Characters>12040</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2022-05-24T08:14:00Z</dcterms:created>
  <dcterms:modified xsi:type="dcterms:W3CDTF">2022-05-24T08:14:00Z</dcterms:modified>
</cp:coreProperties>
</file>