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A6A5842"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5CC8DF8D">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79038C44"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B462F" w:rsidRPr="000B462F">
        <w:rPr>
          <w:rFonts w:ascii="游ゴシック Medium" w:eastAsia="游ゴシック Medium" w:hAnsi="游ゴシック Medium" w:hint="eastAsia"/>
          <w:b/>
          <w:sz w:val="24"/>
          <w:szCs w:val="24"/>
        </w:rPr>
        <w:t>新興・再興感染症研究基盤創生事業（</w:t>
      </w:r>
      <w:r w:rsidR="000B462F">
        <w:rPr>
          <w:rFonts w:ascii="游ゴシック Medium" w:eastAsia="游ゴシック Medium" w:hAnsi="游ゴシック Medium" w:hint="eastAsia"/>
          <w:b/>
          <w:sz w:val="24"/>
          <w:szCs w:val="24"/>
        </w:rPr>
        <w:t>海外拠点活用</w:t>
      </w:r>
      <w:r w:rsidR="000B462F" w:rsidRPr="000B462F">
        <w:rPr>
          <w:rFonts w:ascii="游ゴシック Medium" w:eastAsia="游ゴシック Medium" w:hAnsi="游ゴシック Medium" w:hint="eastAsia"/>
          <w:b/>
          <w:sz w:val="24"/>
          <w:szCs w:val="24"/>
        </w:rPr>
        <w:t>研究領域）</w:t>
      </w:r>
    </w:p>
    <w:p w14:paraId="43FBEAE6" w14:textId="10B6C18A" w:rsidR="00C24F6E" w:rsidRPr="009D2D26" w:rsidRDefault="000B462F" w:rsidP="00C24F6E">
      <w:pPr>
        <w:spacing w:line="360" w:lineRule="exact"/>
        <w:jc w:val="center"/>
        <w:rPr>
          <w:rFonts w:ascii="游ゴシック Medium" w:eastAsia="游ゴシック Medium" w:hAnsi="游ゴシック Medium"/>
          <w:b/>
          <w:sz w:val="24"/>
          <w:szCs w:val="24"/>
        </w:rPr>
      </w:pPr>
      <w:r w:rsidRPr="000B462F">
        <w:rPr>
          <w:rFonts w:ascii="游ゴシック Medium" w:eastAsia="游ゴシック Medium" w:hAnsi="游ゴシック Medium" w:hint="eastAsia"/>
          <w:b/>
          <w:sz w:val="24"/>
          <w:szCs w:val="24"/>
        </w:rPr>
        <w:t xml:space="preserve">令和5年度公募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2B67ABF6" w:rsidR="00841169" w:rsidRPr="000542EC" w:rsidRDefault="00841169" w:rsidP="00841169">
            <w:pPr>
              <w:spacing w:line="360" w:lineRule="exact"/>
              <w:rPr>
                <w:rFonts w:ascii="游ゴシック Medium" w:eastAsia="游ゴシック Medium" w:hAnsi="游ゴシック Medium"/>
                <w:szCs w:val="21"/>
              </w:rPr>
            </w:pP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89BAFD4"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9C5DE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9C5DE3">
              <w:rPr>
                <w:rFonts w:ascii="游ゴシック Medium" w:eastAsia="游ゴシック Medium" w:hAnsi="游ゴシック Medium" w:cs="ＭＳ Ｐゴシック" w:hint="eastAsia"/>
                <w:color w:val="548DD4"/>
                <w:kern w:val="0"/>
                <w:szCs w:val="21"/>
              </w:rPr>
              <w:t>６</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009C5DE3">
              <w:rPr>
                <w:rFonts w:ascii="游ゴシック Medium" w:eastAsia="游ゴシック Medium" w:hAnsi="游ゴシック Medium" w:cs="ＭＳ Ｐゴシック" w:hint="eastAsia"/>
                <w:color w:val="548DD4"/>
                <w:kern w:val="0"/>
                <w:szCs w:val="21"/>
              </w:rPr>
              <w:t>８</w:t>
            </w:r>
            <w:r w:rsidRPr="009D2D26">
              <w:rPr>
                <w:rFonts w:ascii="游ゴシック Medium" w:eastAsia="游ゴシック Medium" w:hAnsi="游ゴシック Medium" w:hint="eastAsia"/>
                <w:szCs w:val="21"/>
              </w:rPr>
              <w:t xml:space="preserve">年 </w:t>
            </w:r>
            <w:r w:rsidR="009C5DE3">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szCs w:val="21"/>
              </w:rPr>
              <w:t>月</w:t>
            </w:r>
            <w:r w:rsidR="009C5DE3">
              <w:rPr>
                <w:rFonts w:ascii="游ゴシック Medium" w:eastAsia="游ゴシック Medium" w:hAnsi="游ゴシック Medium" w:hint="eastAsia"/>
                <w:szCs w:val="21"/>
              </w:rPr>
              <w:t>31</w:t>
            </w:r>
            <w:r w:rsidRPr="009D2D26">
              <w:rPr>
                <w:rFonts w:ascii="游ゴシック Medium" w:eastAsia="游ゴシック Medium" w:hAnsi="游ゴシック Medium" w:hint="eastAsia"/>
                <w:szCs w:val="21"/>
              </w:rPr>
              <w:t>日（</w:t>
            </w:r>
            <w:r w:rsidR="009C5DE3">
              <w:rPr>
                <w:rFonts w:ascii="游ゴシック Medium" w:eastAsia="游ゴシック Medium" w:hAnsi="游ゴシック Medium" w:hint="eastAsia"/>
                <w:szCs w:val="21"/>
              </w:rPr>
              <w:t>３</w:t>
            </w:r>
            <w:r w:rsidRPr="009D2D26">
              <w:rPr>
                <w:rFonts w:ascii="游ゴシック Medium" w:eastAsia="游ゴシック Medium" w:hAnsi="游ゴシック Medium" w:hint="eastAsia"/>
                <w:szCs w:val="21"/>
              </w:rPr>
              <w:t>年間）</w:t>
            </w:r>
          </w:p>
        </w:tc>
      </w:tr>
      <w:tr w:rsidR="009C5DE3" w:rsidRPr="009D2D26" w14:paraId="135F4CDB" w14:textId="77777777" w:rsidTr="000B462F">
        <w:trPr>
          <w:trHeight w:val="552"/>
        </w:trPr>
        <w:tc>
          <w:tcPr>
            <w:tcW w:w="3242" w:type="dxa"/>
            <w:gridSpan w:val="2"/>
            <w:tcBorders>
              <w:bottom w:val="single" w:sz="4" w:space="0" w:color="auto"/>
            </w:tcBorders>
            <w:shd w:val="clear" w:color="auto" w:fill="auto"/>
            <w:vAlign w:val="center"/>
          </w:tcPr>
          <w:p w14:paraId="1EC84859" w14:textId="65335E90" w:rsidR="009C5DE3" w:rsidRPr="009C5DE3" w:rsidRDefault="009C5DE3" w:rsidP="009C5DE3">
            <w:pPr>
              <w:spacing w:line="360" w:lineRule="exact"/>
              <w:rPr>
                <w:rFonts w:ascii="游ゴシック Medium" w:eastAsia="游ゴシック Medium" w:hAnsi="游ゴシック Medium"/>
                <w:szCs w:val="21"/>
                <w:highlight w:val="yellow"/>
              </w:rPr>
            </w:pPr>
            <w:r w:rsidRPr="00AE7661">
              <w:rPr>
                <w:rFonts w:ascii="游ゴシック Medium" w:eastAsia="游ゴシック Medium" w:hAnsi="游ゴシック Medium" w:hint="eastAsia"/>
                <w:szCs w:val="21"/>
              </w:rPr>
              <w:t>活用する海外研究拠点（設置国）</w:t>
            </w:r>
          </w:p>
        </w:tc>
        <w:tc>
          <w:tcPr>
            <w:tcW w:w="6707" w:type="dxa"/>
            <w:gridSpan w:val="3"/>
            <w:tcBorders>
              <w:top w:val="single" w:sz="8" w:space="0" w:color="auto"/>
              <w:bottom w:val="single" w:sz="4" w:space="0" w:color="auto"/>
              <w:tr2bl w:val="nil"/>
            </w:tcBorders>
            <w:shd w:val="clear" w:color="auto" w:fill="auto"/>
            <w:vAlign w:val="center"/>
          </w:tcPr>
          <w:p w14:paraId="048C3F26" w14:textId="53A32E8F" w:rsidR="009C5DE3" w:rsidRPr="009C5DE3" w:rsidRDefault="009C5DE3" w:rsidP="00841169">
            <w:pPr>
              <w:spacing w:line="360" w:lineRule="exact"/>
              <w:rPr>
                <w:rFonts w:ascii="游ゴシック Medium" w:eastAsia="游ゴシック Medium" w:hAnsi="游ゴシック Medium" w:cs="ＭＳ Ｐゴシック"/>
                <w:kern w:val="0"/>
                <w:szCs w:val="21"/>
                <w:highlight w:val="yellow"/>
              </w:rPr>
            </w:pPr>
            <w:r w:rsidRPr="00AE7661">
              <w:rPr>
                <w:rFonts w:ascii="游ゴシック Medium" w:eastAsia="游ゴシック Medium" w:hAnsi="游ゴシック Medium" w:cs="ＭＳ Ｐゴシック" w:hint="eastAsia"/>
                <w:color w:val="0070C0"/>
                <w:kern w:val="0"/>
                <w:szCs w:val="21"/>
              </w:rPr>
              <w:t>（公募要領P.14の9拠点から選択。複数ある場合は全て記載。）</w:t>
            </w:r>
          </w:p>
        </w:tc>
      </w:tr>
      <w:tr w:rsidR="00841169" w:rsidRPr="009D2D26" w14:paraId="04EF4102" w14:textId="77777777" w:rsidTr="000B462F">
        <w:trPr>
          <w:trHeight w:val="552"/>
        </w:trPr>
        <w:tc>
          <w:tcPr>
            <w:tcW w:w="3242" w:type="dxa"/>
            <w:gridSpan w:val="2"/>
            <w:tcBorders>
              <w:bottom w:val="single" w:sz="4" w:space="0" w:color="auto"/>
            </w:tcBorders>
            <w:shd w:val="clear" w:color="auto" w:fill="auto"/>
            <w:vAlign w:val="center"/>
          </w:tcPr>
          <w:p w14:paraId="65B27592" w14:textId="09081567" w:rsidR="00841169" w:rsidRPr="000B462F" w:rsidRDefault="00841169" w:rsidP="00841169">
            <w:pPr>
              <w:spacing w:line="360" w:lineRule="exact"/>
              <w:jc w:val="center"/>
              <w:rPr>
                <w:rFonts w:ascii="游ゴシック Medium" w:eastAsia="游ゴシック Medium" w:hAnsi="游ゴシック Medium"/>
                <w:sz w:val="18"/>
                <w:szCs w:val="18"/>
              </w:rPr>
            </w:pPr>
            <w:r w:rsidRPr="000B462F">
              <w:rPr>
                <w:rFonts w:ascii="游ゴシック Medium" w:eastAsia="游ゴシック Medium" w:hAnsi="游ゴシック Medium" w:hint="eastAsia"/>
                <w:szCs w:val="21"/>
              </w:rPr>
              <w:t>ヒト全ゲノム</w:t>
            </w:r>
            <w:r w:rsidR="004D7736" w:rsidRPr="000B462F">
              <w:rPr>
                <w:rFonts w:ascii="游ゴシック Medium" w:eastAsia="游ゴシック Medium" w:hAnsi="游ゴシック Medium" w:hint="eastAsia"/>
                <w:szCs w:val="21"/>
              </w:rPr>
              <w:t>シークエンス</w:t>
            </w:r>
            <w:r w:rsidRPr="000B462F">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0B462F" w:rsidRDefault="00841169" w:rsidP="00841169">
            <w:pPr>
              <w:spacing w:line="360" w:lineRule="exact"/>
              <w:rPr>
                <w:rFonts w:ascii="游ゴシック Medium" w:eastAsia="游ゴシック Medium" w:hAnsi="游ゴシック Medium" w:cs="ＭＳ Ｐゴシック"/>
                <w:kern w:val="0"/>
                <w:szCs w:val="21"/>
              </w:rPr>
            </w:pPr>
            <w:r w:rsidRPr="000B462F">
              <w:rPr>
                <w:rFonts w:ascii="游ゴシック Medium" w:eastAsia="游ゴシック Medium" w:hAnsi="游ゴシック Medium" w:cs="ＭＳ Ｐゴシック" w:hint="eastAsia"/>
                <w:kern w:val="0"/>
                <w:szCs w:val="21"/>
              </w:rPr>
              <w:t>□実施する</w:t>
            </w:r>
            <w:r w:rsidR="00316363" w:rsidRPr="000B462F">
              <w:rPr>
                <w:rFonts w:ascii="游ゴシック Medium" w:eastAsia="游ゴシック Medium" w:hAnsi="游ゴシック Medium" w:cs="ＭＳ Ｐゴシック" w:hint="eastAsia"/>
                <w:kern w:val="0"/>
                <w:szCs w:val="21"/>
              </w:rPr>
              <w:t xml:space="preserve"> </w:t>
            </w:r>
            <w:r w:rsidRPr="000B462F">
              <w:rPr>
                <w:rFonts w:ascii="游ゴシック Medium" w:eastAsia="游ゴシック Medium" w:hAnsi="游ゴシック Medium" w:cs="ＭＳ Ｐゴシック" w:hint="eastAsia"/>
                <w:kern w:val="0"/>
                <w:szCs w:val="21"/>
              </w:rPr>
              <w:t>□実施しない</w:t>
            </w:r>
          </w:p>
          <w:p w14:paraId="0A554972" w14:textId="297224C7" w:rsidR="00841169" w:rsidRPr="000B462F" w:rsidRDefault="00841169" w:rsidP="00F74FFA">
            <w:pPr>
              <w:spacing w:line="320" w:lineRule="exact"/>
              <w:rPr>
                <w:rFonts w:ascii="游ゴシック Medium" w:eastAsia="游ゴシック Medium" w:hAnsi="游ゴシック Medium" w:cs="ＭＳ Ｐゴシック"/>
                <w:kern w:val="0"/>
                <w:szCs w:val="21"/>
              </w:rPr>
            </w:pPr>
            <w:r w:rsidRPr="000B462F">
              <w:rPr>
                <w:rFonts w:ascii="游ゴシック Medium" w:eastAsia="游ゴシック Medium" w:hAnsi="游ゴシック Medium" w:cs="ＭＳ Ｐゴシック" w:hint="eastAsia"/>
                <w:kern w:val="0"/>
                <w:sz w:val="16"/>
                <w:szCs w:val="16"/>
              </w:rPr>
              <w:t>※いずれかに</w:t>
            </w:r>
            <w:r w:rsidRPr="000B462F">
              <w:rPr>
                <w:rFonts w:ascii="Segoe UI Emoji" w:eastAsia="游ゴシック Medium" w:hAnsi="Segoe UI Emoji" w:cs="Segoe UI Emoji" w:hint="eastAsia"/>
                <w:kern w:val="0"/>
                <w:sz w:val="16"/>
                <w:szCs w:val="16"/>
              </w:rPr>
              <w:t>☑。実施する場合、</w:t>
            </w:r>
            <w:r w:rsidR="00856934" w:rsidRPr="000B462F">
              <w:rPr>
                <w:rFonts w:ascii="Segoe UI Emoji" w:eastAsia="游ゴシック Medium" w:hAnsi="Segoe UI Emoji" w:cs="Segoe UI Emoji" w:hint="eastAsia"/>
                <w:kern w:val="0"/>
                <w:sz w:val="16"/>
                <w:szCs w:val="16"/>
              </w:rPr>
              <w:t>ヒト全ゲノムシークエンス解析</w:t>
            </w:r>
            <w:r w:rsidRPr="000B462F">
              <w:rPr>
                <w:rFonts w:ascii="Segoe UI Emoji" w:eastAsia="游ゴシック Medium" w:hAnsi="Segoe UI Emoji" w:cs="Segoe UI Emoji" w:hint="eastAsia"/>
                <w:kern w:val="0"/>
                <w:sz w:val="16"/>
                <w:szCs w:val="16"/>
              </w:rPr>
              <w:t>プロトコ</w:t>
            </w:r>
            <w:r w:rsidR="00C86AF3" w:rsidRPr="000B462F">
              <w:rPr>
                <w:rFonts w:ascii="Segoe UI Emoji" w:eastAsia="游ゴシック Medium" w:hAnsi="Segoe UI Emoji" w:cs="Segoe UI Emoji" w:hint="eastAsia"/>
                <w:kern w:val="0"/>
                <w:sz w:val="16"/>
                <w:szCs w:val="16"/>
              </w:rPr>
              <w:t>ー</w:t>
            </w:r>
            <w:r w:rsidRPr="000B462F">
              <w:rPr>
                <w:rFonts w:ascii="Segoe UI Emoji" w:eastAsia="游ゴシック Medium" w:hAnsi="Segoe UI Emoji" w:cs="Segoe UI Emoji" w:hint="eastAsia"/>
                <w:kern w:val="0"/>
                <w:sz w:val="16"/>
                <w:szCs w:val="16"/>
              </w:rPr>
              <w:t>ル</w:t>
            </w:r>
            <w:r w:rsidR="00856934" w:rsidRPr="000B462F">
              <w:rPr>
                <w:rFonts w:ascii="Segoe UI Emoji" w:eastAsia="游ゴシック Medium" w:hAnsi="Segoe UI Emoji" w:cs="Segoe UI Emoji" w:hint="eastAsia"/>
                <w:kern w:val="0"/>
                <w:sz w:val="16"/>
                <w:szCs w:val="16"/>
              </w:rPr>
              <w:t>様式</w:t>
            </w:r>
            <w:r w:rsidRPr="000B462F">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46C63C0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002A6E34" w:rsidRPr="009D2FD0">
              <w:rPr>
                <w:rFonts w:asciiTheme="majorEastAsia" w:eastAsiaTheme="majorEastAsia" w:hAnsiTheme="majorEastAsia" w:cs="ＭＳ Ｐゴシック" w:hint="eastAsia"/>
                <w:color w:val="0070C0"/>
                <w:kern w:val="0"/>
                <w:szCs w:val="21"/>
              </w:rPr>
              <w:t>イリョウ　ハナコ</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68C2BE82"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000B462F">
              <w:rPr>
                <w:rFonts w:ascii="游ゴシック Medium" w:eastAsia="游ゴシック Medium" w:hAnsi="游ゴシック Medium" w:cs="ＭＳ Ｐゴシック" w:hint="eastAsia"/>
                <w:color w:val="4F81BD" w:themeColor="accent1"/>
                <w:kern w:val="0"/>
                <w:szCs w:val="21"/>
              </w:rPr>
              <w:t>医療　花子</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000B462F">
              <w:rPr>
                <w:rFonts w:ascii="游ゴシック Medium" w:eastAsia="游ゴシック Medium" w:hAnsi="游ゴシック Medium" w:cs="ＭＳ Ｐゴシック" w:hint="eastAsia"/>
                <w:color w:val="4F81BD" w:themeColor="accent1"/>
                <w:kern w:val="0"/>
                <w:szCs w:val="21"/>
              </w:rPr>
              <w:t>Hanako</w:t>
            </w:r>
            <w:r w:rsidR="002A6E34">
              <w:rPr>
                <w:rFonts w:ascii="游ゴシック Medium" w:eastAsia="游ゴシック Medium" w:hAnsi="游ゴシック Medium" w:cs="ＭＳ Ｐゴシック" w:hint="eastAsia"/>
                <w:color w:val="4F81BD" w:themeColor="accent1"/>
                <w:kern w:val="0"/>
                <w:szCs w:val="21"/>
              </w:rPr>
              <w:t xml:space="preserve">　</w:t>
            </w:r>
            <w:proofErr w:type="spellStart"/>
            <w:r w:rsidR="002A6E34">
              <w:rPr>
                <w:rFonts w:ascii="游ゴシック Medium" w:eastAsia="游ゴシック Medium" w:hAnsi="游ゴシック Medium" w:cs="ＭＳ Ｐゴシック" w:hint="eastAsia"/>
                <w:color w:val="4F81BD" w:themeColor="accent1"/>
                <w:kern w:val="0"/>
                <w:szCs w:val="21"/>
              </w:rPr>
              <w:t>Iryo</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A24BF6C" w:rsidR="00AA422A" w:rsidRDefault="0050484E" w:rsidP="000B462F">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3ED04E2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1843"/>
      </w:tblGrid>
      <w:tr w:rsidR="000B462F" w:rsidRPr="009D2D26" w14:paraId="6F65EC7D" w14:textId="77777777" w:rsidTr="000B462F">
        <w:trPr>
          <w:trHeight w:val="538"/>
        </w:trPr>
        <w:tc>
          <w:tcPr>
            <w:tcW w:w="1545" w:type="dxa"/>
            <w:gridSpan w:val="2"/>
            <w:vAlign w:val="center"/>
          </w:tcPr>
          <w:p w14:paraId="2B446333"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28E24FBD"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59" w:type="dxa"/>
            <w:vAlign w:val="center"/>
          </w:tcPr>
          <w:p w14:paraId="4B432563" w14:textId="0D19CE45" w:rsidR="000B462F" w:rsidRPr="009D2D26" w:rsidRDefault="000B462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320AE0EB" w:rsidR="000B462F" w:rsidRPr="009D2D26" w:rsidRDefault="000B462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B462F" w:rsidRPr="009D2D26" w14:paraId="77A6F332" w14:textId="77777777" w:rsidTr="000B462F">
        <w:trPr>
          <w:trHeight w:val="550"/>
        </w:trPr>
        <w:tc>
          <w:tcPr>
            <w:tcW w:w="552" w:type="dxa"/>
            <w:vMerge w:val="restart"/>
            <w:vAlign w:val="center"/>
          </w:tcPr>
          <w:p w14:paraId="75003BBE"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B462F" w:rsidRPr="009D2D26" w:rsidRDefault="000B462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0B462F" w:rsidRPr="009D2D26" w:rsidRDefault="000B462F"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6B7F5914" w14:textId="77777777" w:rsidTr="000B462F">
        <w:trPr>
          <w:trHeight w:val="543"/>
        </w:trPr>
        <w:tc>
          <w:tcPr>
            <w:tcW w:w="552" w:type="dxa"/>
            <w:vMerge/>
            <w:vAlign w:val="center"/>
          </w:tcPr>
          <w:p w14:paraId="5ACCC956"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2C74FD2F" w14:textId="77777777" w:rsidTr="000B462F">
        <w:trPr>
          <w:trHeight w:val="693"/>
        </w:trPr>
        <w:tc>
          <w:tcPr>
            <w:tcW w:w="552" w:type="dxa"/>
            <w:vMerge/>
            <w:vAlign w:val="center"/>
          </w:tcPr>
          <w:p w14:paraId="0F893FA4"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0B462F" w:rsidRPr="009D2D26" w:rsidRDefault="000B462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6CB2EAB1" w14:textId="77777777" w:rsidTr="000B462F">
        <w:trPr>
          <w:trHeight w:val="569"/>
        </w:trPr>
        <w:tc>
          <w:tcPr>
            <w:tcW w:w="552" w:type="dxa"/>
            <w:vMerge/>
            <w:vAlign w:val="center"/>
          </w:tcPr>
          <w:p w14:paraId="1F21B411"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0B462F" w:rsidRPr="009D2D26" w:rsidRDefault="000B462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0B462F" w:rsidRPr="009D2D26" w:rsidRDefault="000B462F"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6583CFEF" w14:textId="77777777" w:rsidTr="000B462F">
        <w:trPr>
          <w:trHeight w:val="595"/>
        </w:trPr>
        <w:tc>
          <w:tcPr>
            <w:tcW w:w="552" w:type="dxa"/>
            <w:vMerge/>
            <w:vAlign w:val="center"/>
          </w:tcPr>
          <w:p w14:paraId="26E27DB8"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286253EF" w14:textId="77777777" w:rsidTr="000B462F">
        <w:trPr>
          <w:trHeight w:val="549"/>
        </w:trPr>
        <w:tc>
          <w:tcPr>
            <w:tcW w:w="552" w:type="dxa"/>
            <w:vMerge/>
            <w:vAlign w:val="center"/>
          </w:tcPr>
          <w:p w14:paraId="0CCCF040"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0B462F" w:rsidRPr="009D2D26" w:rsidRDefault="000B462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641C9428" w14:textId="77777777" w:rsidTr="000B462F">
        <w:trPr>
          <w:trHeight w:val="543"/>
        </w:trPr>
        <w:tc>
          <w:tcPr>
            <w:tcW w:w="552" w:type="dxa"/>
            <w:vMerge/>
            <w:vAlign w:val="center"/>
          </w:tcPr>
          <w:p w14:paraId="5F3ACFA3"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63CA490C" w14:textId="77777777" w:rsidTr="000B462F">
        <w:trPr>
          <w:trHeight w:val="750"/>
        </w:trPr>
        <w:tc>
          <w:tcPr>
            <w:tcW w:w="552" w:type="dxa"/>
            <w:vMerge/>
            <w:vAlign w:val="center"/>
          </w:tcPr>
          <w:p w14:paraId="376CB53F" w14:textId="77777777" w:rsidR="000B462F" w:rsidRPr="009D2D26" w:rsidRDefault="000B462F"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235B5E8C" w14:textId="77777777" w:rsidTr="000B462F">
        <w:trPr>
          <w:trHeight w:val="832"/>
        </w:trPr>
        <w:tc>
          <w:tcPr>
            <w:tcW w:w="2820" w:type="dxa"/>
            <w:gridSpan w:val="3"/>
            <w:vAlign w:val="center"/>
          </w:tcPr>
          <w:p w14:paraId="5A7AA696" w14:textId="77777777" w:rsidR="000B462F" w:rsidRPr="009D2D26" w:rsidRDefault="000B462F"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0B462F" w:rsidRPr="009D2D26" w:rsidRDefault="000B462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0B462F" w:rsidRPr="009D2D26" w:rsidRDefault="000B462F" w:rsidP="00392DE1">
            <w:pPr>
              <w:spacing w:line="320" w:lineRule="exact"/>
              <w:jc w:val="right"/>
              <w:rPr>
                <w:rFonts w:ascii="游ゴシック Medium" w:eastAsia="游ゴシック Medium" w:hAnsi="游ゴシック Medium"/>
                <w:szCs w:val="21"/>
              </w:rPr>
            </w:pPr>
          </w:p>
        </w:tc>
      </w:tr>
      <w:tr w:rsidR="000B462F" w:rsidRPr="009D2D26" w14:paraId="24A22D77" w14:textId="77777777" w:rsidTr="000B462F">
        <w:trPr>
          <w:trHeight w:val="830"/>
        </w:trPr>
        <w:tc>
          <w:tcPr>
            <w:tcW w:w="2820" w:type="dxa"/>
            <w:gridSpan w:val="3"/>
            <w:vAlign w:val="center"/>
          </w:tcPr>
          <w:p w14:paraId="0346E68C" w14:textId="6BD26769" w:rsidR="000B462F" w:rsidRPr="009D2D26" w:rsidRDefault="000B462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0B462F" w:rsidRPr="009D2D26" w:rsidRDefault="000B462F"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0B462F" w:rsidRPr="009D2D26" w:rsidRDefault="000B462F" w:rsidP="00392DE1">
            <w:pPr>
              <w:spacing w:line="320" w:lineRule="exact"/>
              <w:jc w:val="right"/>
              <w:rPr>
                <w:rFonts w:ascii="游ゴシック Medium" w:eastAsia="游ゴシック Medium" w:hAnsi="游ゴシック Medium"/>
                <w:szCs w:val="21"/>
              </w:rPr>
            </w:pPr>
          </w:p>
        </w:tc>
      </w:tr>
    </w:tbl>
    <w:p w14:paraId="7B362D22" w14:textId="28B1646B"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4E1B223"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CD6520">
                              <w:rPr>
                                <w:rFonts w:ascii="メイリオ" w:eastAsia="メイリオ" w:hAnsi="メイリオ" w:hint="eastAsia"/>
                                <w:szCs w:val="24"/>
                              </w:rPr>
                              <w:t>以下の項目について、</w:t>
                            </w:r>
                            <w:r w:rsidR="00F14A25">
                              <w:rPr>
                                <w:rFonts w:ascii="メイリオ" w:eastAsia="メイリオ" w:hAnsi="メイリオ" w:hint="eastAsia"/>
                                <w:szCs w:val="24"/>
                              </w:rPr>
                              <w:t>フォントサイズ</w:t>
                            </w:r>
                            <w:r w:rsidR="006D1D71">
                              <w:rPr>
                                <w:rFonts w:ascii="メイリオ" w:eastAsia="メイリオ" w:hAnsi="メイリオ" w:hint="eastAsia"/>
                                <w:szCs w:val="24"/>
                              </w:rPr>
                              <w:t>10.5</w:t>
                            </w:r>
                            <w:r w:rsidR="006D1D71">
                              <w:rPr>
                                <w:rFonts w:ascii="メイリオ" w:eastAsia="メイリオ" w:hAnsi="メイリオ" w:hint="eastAsia"/>
                                <w:szCs w:val="24"/>
                              </w:rPr>
                              <w:t>ポイント</w:t>
                            </w:r>
                            <w:r w:rsidR="00F14A25">
                              <w:rPr>
                                <w:rFonts w:ascii="メイリオ" w:eastAsia="メイリオ" w:hAnsi="メイリオ" w:hint="eastAsia"/>
                                <w:szCs w:val="24"/>
                              </w:rPr>
                              <w:t>、</w:t>
                            </w:r>
                            <w:r w:rsidR="00CD6520">
                              <w:rPr>
                                <w:rFonts w:ascii="メイリオ" w:eastAsia="メイリオ" w:hAnsi="メイリオ" w:hint="eastAsia"/>
                                <w:szCs w:val="24"/>
                              </w:rPr>
                              <w:t>2ページ</w:t>
                            </w:r>
                            <w:r w:rsidRPr="00CD6520">
                              <w:rPr>
                                <w:rFonts w:ascii="メイリオ" w:eastAsia="メイリオ" w:hAnsi="メイリオ" w:hint="eastAsia"/>
                                <w:szCs w:val="24"/>
                              </w:rPr>
                              <w:t>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w:t>
                            </w:r>
                            <w:r w:rsidR="00F14A25">
                              <w:rPr>
                                <w:rFonts w:ascii="メイリオ" w:eastAsia="メイリオ" w:hAnsi="メイリオ"/>
                                <w:szCs w:val="24"/>
                              </w:rPr>
                              <w:br/>
                            </w:r>
                            <w:r w:rsidRPr="000C6EB9">
                              <w:rPr>
                                <w:rFonts w:ascii="メイリオ" w:eastAsia="メイリオ" w:hAnsi="メイリオ" w:hint="eastAsia"/>
                                <w:szCs w:val="24"/>
                              </w:rPr>
                              <w:t>理解しやすいように、記載してください。</w:t>
                            </w:r>
                            <w:r w:rsidRPr="007E7342">
                              <w:rPr>
                                <w:rFonts w:ascii="メイリオ" w:eastAsia="メイリオ" w:hAnsi="メイリオ" w:hint="eastAsia"/>
                                <w:szCs w:val="24"/>
                              </w:rPr>
                              <w:t>図や表を用いて</w:t>
                            </w:r>
                            <w:r w:rsidR="006D1D71">
                              <w:rPr>
                                <w:rFonts w:ascii="メイリオ" w:eastAsia="メイリオ" w:hAnsi="メイリオ" w:hint="eastAsia"/>
                                <w:szCs w:val="24"/>
                              </w:rPr>
                              <w:t>も</w:t>
                            </w:r>
                            <w:r>
                              <w:rPr>
                                <w:rFonts w:ascii="メイリオ" w:eastAsia="メイリオ" w:hAnsi="メイリオ" w:hint="eastAsia"/>
                                <w:szCs w:val="24"/>
                              </w:rPr>
                              <w:t>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74E1B223"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CD6520">
                        <w:rPr>
                          <w:rFonts w:ascii="メイリオ" w:eastAsia="メイリオ" w:hAnsi="メイリオ" w:hint="eastAsia"/>
                          <w:szCs w:val="24"/>
                        </w:rPr>
                        <w:t>以下の項目について、</w:t>
                      </w:r>
                      <w:r w:rsidR="00F14A25">
                        <w:rPr>
                          <w:rFonts w:ascii="メイリオ" w:eastAsia="メイリオ" w:hAnsi="メイリオ" w:hint="eastAsia"/>
                          <w:szCs w:val="24"/>
                        </w:rPr>
                        <w:t>フォントサイズ</w:t>
                      </w:r>
                      <w:r w:rsidR="006D1D71">
                        <w:rPr>
                          <w:rFonts w:ascii="メイリオ" w:eastAsia="メイリオ" w:hAnsi="メイリオ" w:hint="eastAsia"/>
                          <w:szCs w:val="24"/>
                        </w:rPr>
                        <w:t>10.5</w:t>
                      </w:r>
                      <w:r w:rsidR="006D1D71">
                        <w:rPr>
                          <w:rFonts w:ascii="メイリオ" w:eastAsia="メイリオ" w:hAnsi="メイリオ" w:hint="eastAsia"/>
                          <w:szCs w:val="24"/>
                        </w:rPr>
                        <w:t>ポイント</w:t>
                      </w:r>
                      <w:r w:rsidR="00F14A25">
                        <w:rPr>
                          <w:rFonts w:ascii="メイリオ" w:eastAsia="メイリオ" w:hAnsi="メイリオ" w:hint="eastAsia"/>
                          <w:szCs w:val="24"/>
                        </w:rPr>
                        <w:t>、</w:t>
                      </w:r>
                      <w:r w:rsidR="00CD6520">
                        <w:rPr>
                          <w:rFonts w:ascii="メイリオ" w:eastAsia="メイリオ" w:hAnsi="メイリオ" w:hint="eastAsia"/>
                          <w:szCs w:val="24"/>
                        </w:rPr>
                        <w:t>2ページ</w:t>
                      </w:r>
                      <w:r w:rsidRPr="00CD6520">
                        <w:rPr>
                          <w:rFonts w:ascii="メイリオ" w:eastAsia="メイリオ" w:hAnsi="メイリオ" w:hint="eastAsia"/>
                          <w:szCs w:val="24"/>
                        </w:rPr>
                        <w:t>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w:t>
                      </w:r>
                      <w:r w:rsidR="00F14A25">
                        <w:rPr>
                          <w:rFonts w:ascii="メイリオ" w:eastAsia="メイリオ" w:hAnsi="メイリオ"/>
                          <w:szCs w:val="24"/>
                        </w:rPr>
                        <w:br/>
                      </w:r>
                      <w:r w:rsidRPr="000C6EB9">
                        <w:rPr>
                          <w:rFonts w:ascii="メイリオ" w:eastAsia="メイリオ" w:hAnsi="メイリオ" w:hint="eastAsia"/>
                          <w:szCs w:val="24"/>
                        </w:rPr>
                        <w:t>理解しやすいように、記載してください。</w:t>
                      </w:r>
                      <w:r w:rsidRPr="007E7342">
                        <w:rPr>
                          <w:rFonts w:ascii="メイリオ" w:eastAsia="メイリオ" w:hAnsi="メイリオ" w:hint="eastAsia"/>
                          <w:szCs w:val="24"/>
                        </w:rPr>
                        <w:t>図や表を用いて</w:t>
                      </w:r>
                      <w:r w:rsidR="006D1D71">
                        <w:rPr>
                          <w:rFonts w:ascii="メイリオ" w:eastAsia="メイリオ" w:hAnsi="メイリオ" w:hint="eastAsia"/>
                          <w:szCs w:val="24"/>
                        </w:rPr>
                        <w:t>も</w:t>
                      </w:r>
                      <w:r>
                        <w:rPr>
                          <w:rFonts w:ascii="メイリオ" w:eastAsia="メイリオ" w:hAnsi="メイリオ" w:hint="eastAsia"/>
                          <w:szCs w:val="24"/>
                        </w:rPr>
                        <w:t>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3B012D29" w14:textId="19D0DC19" w:rsidR="00CD6520" w:rsidRPr="002C4AF7" w:rsidRDefault="00CD6520" w:rsidP="00CD6520">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kern w:val="0"/>
          <w:sz w:val="22"/>
          <w:szCs w:val="24"/>
        </w:rPr>
        <w:t>○活用する海外研究拠点</w:t>
      </w:r>
      <w:r w:rsidR="006D1D71">
        <w:rPr>
          <w:rFonts w:asciiTheme="majorEastAsia" w:eastAsiaTheme="majorEastAsia" w:hAnsiTheme="majorEastAsia"/>
          <w:b/>
          <w:kern w:val="0"/>
          <w:sz w:val="22"/>
          <w:szCs w:val="24"/>
        </w:rPr>
        <w:br/>
      </w:r>
      <w:r w:rsidRPr="002C4AF7">
        <w:rPr>
          <w:rFonts w:asciiTheme="majorEastAsia" w:eastAsiaTheme="majorEastAsia" w:hAnsiTheme="majorEastAsia" w:hint="eastAsia"/>
          <w:b/>
          <w:kern w:val="0"/>
          <w:sz w:val="22"/>
          <w:szCs w:val="24"/>
        </w:rPr>
        <w:t>（</w:t>
      </w:r>
      <w:r w:rsidR="006D1D71" w:rsidRPr="00AE7661">
        <w:rPr>
          <w:rFonts w:asciiTheme="majorEastAsia" w:eastAsiaTheme="majorEastAsia" w:hAnsiTheme="majorEastAsia" w:hint="eastAsia"/>
          <w:b/>
          <w:kern w:val="0"/>
          <w:sz w:val="22"/>
          <w:szCs w:val="24"/>
        </w:rPr>
        <w:t>複数記載可。</w:t>
      </w:r>
      <w:r w:rsidRPr="002C4AF7">
        <w:rPr>
          <w:rFonts w:asciiTheme="majorEastAsia" w:eastAsiaTheme="majorEastAsia" w:hAnsiTheme="majorEastAsia" w:hint="eastAsia"/>
          <w:b/>
          <w:kern w:val="0"/>
          <w:sz w:val="22"/>
          <w:szCs w:val="24"/>
        </w:rPr>
        <w:t>海外研究拠点の研究代表者による</w:t>
      </w:r>
      <w:r w:rsidR="006D1D71">
        <w:rPr>
          <w:rFonts w:asciiTheme="majorEastAsia" w:eastAsiaTheme="majorEastAsia" w:hAnsiTheme="majorEastAsia" w:hint="eastAsia"/>
          <w:b/>
          <w:kern w:val="0"/>
          <w:sz w:val="22"/>
          <w:szCs w:val="24"/>
        </w:rPr>
        <w:t>、</w:t>
      </w:r>
      <w:r w:rsidRPr="002C4AF7">
        <w:rPr>
          <w:rFonts w:asciiTheme="majorEastAsia" w:eastAsiaTheme="majorEastAsia" w:hAnsiTheme="majorEastAsia" w:hint="eastAsia"/>
          <w:b/>
          <w:kern w:val="0"/>
          <w:sz w:val="22"/>
          <w:szCs w:val="24"/>
        </w:rPr>
        <w:t>本研究計画提案</w:t>
      </w:r>
      <w:r w:rsidR="006D1D71">
        <w:rPr>
          <w:rFonts w:asciiTheme="majorEastAsia" w:eastAsiaTheme="majorEastAsia" w:hAnsiTheme="majorEastAsia" w:hint="eastAsia"/>
          <w:b/>
          <w:kern w:val="0"/>
          <w:sz w:val="22"/>
          <w:szCs w:val="24"/>
        </w:rPr>
        <w:t>へ</w:t>
      </w:r>
      <w:r w:rsidRPr="002C4AF7">
        <w:rPr>
          <w:rFonts w:asciiTheme="majorEastAsia" w:eastAsiaTheme="majorEastAsia" w:hAnsiTheme="majorEastAsia" w:hint="eastAsia"/>
          <w:b/>
          <w:kern w:val="0"/>
          <w:sz w:val="22"/>
          <w:szCs w:val="24"/>
        </w:rPr>
        <w:t>の合意が必須）</w:t>
      </w:r>
    </w:p>
    <w:p w14:paraId="372E4A19" w14:textId="3D5F0E67" w:rsidR="00CD6520" w:rsidRPr="002C4AF7" w:rsidRDefault="00CD6520" w:rsidP="00CD6520">
      <w:pPr>
        <w:snapToGrid w:val="0"/>
        <w:spacing w:line="360" w:lineRule="exact"/>
        <w:ind w:firstLineChars="100" w:firstLine="221"/>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kern w:val="0"/>
          <w:sz w:val="22"/>
          <w:szCs w:val="24"/>
        </w:rPr>
        <w:t>大学名</w:t>
      </w:r>
      <w:r w:rsidRPr="002C4AF7">
        <w:rPr>
          <w:rFonts w:asciiTheme="majorEastAsia" w:eastAsiaTheme="majorEastAsia" w:hAnsiTheme="majorEastAsia" w:hint="eastAsia"/>
          <w:b/>
          <w:color w:val="0070C0"/>
          <w:kern w:val="0"/>
          <w:sz w:val="22"/>
          <w:szCs w:val="24"/>
        </w:rPr>
        <w:t xml:space="preserve">　◇◇法人◇◇◇◇大学（公募要領P</w:t>
      </w:r>
      <w:r w:rsidR="006D1D71">
        <w:rPr>
          <w:rFonts w:asciiTheme="majorEastAsia" w:eastAsiaTheme="majorEastAsia" w:hAnsiTheme="majorEastAsia"/>
          <w:b/>
          <w:color w:val="0070C0"/>
          <w:kern w:val="0"/>
          <w:sz w:val="22"/>
          <w:szCs w:val="24"/>
        </w:rPr>
        <w:t>.</w:t>
      </w:r>
      <w:r w:rsidRPr="002C4AF7">
        <w:rPr>
          <w:rFonts w:asciiTheme="majorEastAsia" w:eastAsiaTheme="majorEastAsia" w:hAnsiTheme="majorEastAsia" w:hint="eastAsia"/>
          <w:b/>
          <w:color w:val="0070C0"/>
          <w:kern w:val="0"/>
          <w:sz w:val="22"/>
          <w:szCs w:val="24"/>
        </w:rPr>
        <w:t>1</w:t>
      </w:r>
      <w:r w:rsidR="006D1D71">
        <w:rPr>
          <w:rFonts w:asciiTheme="majorEastAsia" w:eastAsiaTheme="majorEastAsia" w:hAnsiTheme="majorEastAsia" w:hint="eastAsia"/>
          <w:b/>
          <w:color w:val="0070C0"/>
          <w:kern w:val="0"/>
          <w:sz w:val="22"/>
          <w:szCs w:val="24"/>
        </w:rPr>
        <w:t>4</w:t>
      </w:r>
      <w:r w:rsidRPr="002C4AF7">
        <w:rPr>
          <w:rFonts w:asciiTheme="majorEastAsia" w:eastAsiaTheme="majorEastAsia" w:hAnsiTheme="majorEastAsia" w:hint="eastAsia"/>
          <w:b/>
          <w:color w:val="0070C0"/>
          <w:kern w:val="0"/>
          <w:sz w:val="22"/>
          <w:szCs w:val="24"/>
        </w:rPr>
        <w:t>記載の</w:t>
      </w:r>
      <w:r w:rsidR="006D1D71">
        <w:rPr>
          <w:rFonts w:asciiTheme="majorEastAsia" w:eastAsiaTheme="majorEastAsia" w:hAnsiTheme="majorEastAsia" w:hint="eastAsia"/>
          <w:b/>
          <w:color w:val="0070C0"/>
          <w:kern w:val="0"/>
          <w:sz w:val="22"/>
          <w:szCs w:val="24"/>
        </w:rPr>
        <w:t>９</w:t>
      </w:r>
      <w:r w:rsidRPr="002C4AF7">
        <w:rPr>
          <w:rFonts w:asciiTheme="majorEastAsia" w:eastAsiaTheme="majorEastAsia" w:hAnsiTheme="majorEastAsia" w:hint="eastAsia"/>
          <w:b/>
          <w:color w:val="0070C0"/>
          <w:kern w:val="0"/>
          <w:sz w:val="22"/>
          <w:szCs w:val="24"/>
        </w:rPr>
        <w:t>拠点から選択すること）</w:t>
      </w:r>
    </w:p>
    <w:p w14:paraId="05DD7083" w14:textId="77777777" w:rsidR="00CD6520" w:rsidRPr="002C4AF7" w:rsidRDefault="00CD6520" w:rsidP="00CD6520">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color w:val="0070C0"/>
          <w:kern w:val="0"/>
          <w:sz w:val="22"/>
          <w:szCs w:val="24"/>
        </w:rPr>
        <w:t xml:space="preserve">　　</w:t>
      </w:r>
      <w:r w:rsidRPr="002C4AF7">
        <w:rPr>
          <w:rFonts w:asciiTheme="majorEastAsia" w:eastAsiaTheme="majorEastAsia" w:hAnsiTheme="majorEastAsia" w:hint="eastAsia"/>
          <w:b/>
          <w:kern w:val="0"/>
          <w:sz w:val="22"/>
          <w:szCs w:val="24"/>
        </w:rPr>
        <w:t>拠点の研究代表者氏名</w:t>
      </w:r>
      <w:r w:rsidRPr="002C4AF7">
        <w:rPr>
          <w:rFonts w:asciiTheme="majorEastAsia" w:eastAsiaTheme="majorEastAsia" w:hAnsiTheme="majorEastAsia" w:hint="eastAsia"/>
          <w:b/>
          <w:color w:val="0070C0"/>
          <w:kern w:val="0"/>
          <w:sz w:val="22"/>
          <w:szCs w:val="24"/>
        </w:rPr>
        <w:t xml:space="preserve">　▽▽▽▽</w:t>
      </w:r>
    </w:p>
    <w:p w14:paraId="1B31F363" w14:textId="77777777" w:rsidR="00CD6520" w:rsidRPr="00834208" w:rsidRDefault="00CD6520" w:rsidP="00CD6520">
      <w:pPr>
        <w:snapToGrid w:val="0"/>
        <w:spacing w:line="360" w:lineRule="exact"/>
        <w:outlineLvl w:val="0"/>
        <w:rPr>
          <w:rFonts w:asciiTheme="majorEastAsia" w:eastAsiaTheme="majorEastAsia" w:hAnsiTheme="majorEastAsia"/>
          <w:b/>
          <w:color w:val="0070C0"/>
          <w:kern w:val="0"/>
          <w:sz w:val="22"/>
          <w:szCs w:val="24"/>
        </w:rPr>
      </w:pPr>
      <w:r w:rsidRPr="002C4AF7">
        <w:rPr>
          <w:rFonts w:asciiTheme="majorEastAsia" w:eastAsiaTheme="majorEastAsia" w:hAnsiTheme="majorEastAsia" w:hint="eastAsia"/>
          <w:b/>
          <w:color w:val="0070C0"/>
          <w:kern w:val="0"/>
          <w:sz w:val="22"/>
          <w:szCs w:val="24"/>
        </w:rPr>
        <w:t xml:space="preserve">　　</w:t>
      </w:r>
      <w:r w:rsidRPr="002C4AF7">
        <w:rPr>
          <w:rFonts w:asciiTheme="majorEastAsia" w:eastAsiaTheme="majorEastAsia" w:hAnsiTheme="majorEastAsia" w:hint="eastAsia"/>
          <w:b/>
          <w:kern w:val="0"/>
          <w:sz w:val="22"/>
          <w:szCs w:val="24"/>
        </w:rPr>
        <w:t>設置国</w:t>
      </w:r>
      <w:r w:rsidRPr="002C4AF7">
        <w:rPr>
          <w:rFonts w:asciiTheme="majorEastAsia" w:eastAsiaTheme="majorEastAsia" w:hAnsiTheme="majorEastAsia" w:hint="eastAsia"/>
          <w:b/>
          <w:color w:val="0070C0"/>
          <w:kern w:val="0"/>
          <w:sz w:val="22"/>
          <w:szCs w:val="24"/>
        </w:rPr>
        <w:t xml:space="preserve">　◇◇◇◇◇</w:t>
      </w:r>
    </w:p>
    <w:p w14:paraId="10AF1EC1" w14:textId="77777777" w:rsidR="006D1D71" w:rsidRDefault="006D1D71" w:rsidP="00CD6520">
      <w:pPr>
        <w:snapToGrid w:val="0"/>
        <w:spacing w:line="360" w:lineRule="exact"/>
        <w:rPr>
          <w:rFonts w:ascii="游ゴシック Medium" w:eastAsia="游ゴシック Medium" w:hAnsi="游ゴシック Medium"/>
          <w:iCs/>
          <w:color w:val="4F81BD" w:themeColor="accent1"/>
        </w:rPr>
      </w:pPr>
    </w:p>
    <w:p w14:paraId="765656B5" w14:textId="45DAD87A" w:rsidR="006D1D71" w:rsidRPr="00AE7661" w:rsidRDefault="006D1D71" w:rsidP="00CD6520">
      <w:pPr>
        <w:snapToGrid w:val="0"/>
        <w:spacing w:line="360" w:lineRule="exact"/>
        <w:rPr>
          <w:rFonts w:asciiTheme="majorEastAsia" w:eastAsiaTheme="majorEastAsia" w:hAnsiTheme="majorEastAsia"/>
          <w:b/>
          <w:kern w:val="0"/>
          <w:sz w:val="22"/>
          <w:szCs w:val="24"/>
        </w:rPr>
      </w:pPr>
      <w:r>
        <w:rPr>
          <w:rFonts w:asciiTheme="majorEastAsia" w:eastAsiaTheme="majorEastAsia" w:hAnsiTheme="majorEastAsia" w:hint="eastAsia"/>
          <w:b/>
          <w:kern w:val="0"/>
          <w:sz w:val="22"/>
          <w:szCs w:val="24"/>
        </w:rPr>
        <w:t>○</w:t>
      </w:r>
      <w:r w:rsidRPr="00834208">
        <w:rPr>
          <w:rFonts w:asciiTheme="majorEastAsia" w:eastAsiaTheme="majorEastAsia" w:hAnsiTheme="majorEastAsia" w:hint="eastAsia"/>
          <w:b/>
          <w:kern w:val="0"/>
          <w:sz w:val="22"/>
          <w:szCs w:val="24"/>
        </w:rPr>
        <w:t>研究の背景（必要性や先行研究等）、研究の目的・趣旨、</w:t>
      </w:r>
      <w:r>
        <w:rPr>
          <w:rFonts w:asciiTheme="majorEastAsia" w:eastAsiaTheme="majorEastAsia" w:hAnsiTheme="majorEastAsia" w:hint="eastAsia"/>
          <w:b/>
          <w:kern w:val="0"/>
          <w:sz w:val="22"/>
          <w:szCs w:val="24"/>
        </w:rPr>
        <w:t>上記</w:t>
      </w:r>
      <w:r w:rsidRPr="002C4AF7">
        <w:rPr>
          <w:rFonts w:asciiTheme="majorEastAsia" w:eastAsiaTheme="majorEastAsia" w:hAnsiTheme="majorEastAsia" w:hint="eastAsia"/>
          <w:b/>
          <w:kern w:val="0"/>
          <w:sz w:val="22"/>
          <w:szCs w:val="24"/>
        </w:rPr>
        <w:t>海外拠点を</w:t>
      </w:r>
      <w:r>
        <w:rPr>
          <w:rFonts w:asciiTheme="majorEastAsia" w:eastAsiaTheme="majorEastAsia" w:hAnsiTheme="majorEastAsia" w:hint="eastAsia"/>
          <w:b/>
          <w:kern w:val="0"/>
          <w:sz w:val="22"/>
          <w:szCs w:val="24"/>
        </w:rPr>
        <w:t>どのように活用するか</w:t>
      </w:r>
      <w:r w:rsidRPr="002C4AF7">
        <w:rPr>
          <w:rFonts w:asciiTheme="majorEastAsia" w:eastAsiaTheme="majorEastAsia" w:hAnsiTheme="majorEastAsia" w:hint="eastAsia"/>
          <w:b/>
          <w:kern w:val="0"/>
          <w:sz w:val="22"/>
          <w:szCs w:val="24"/>
        </w:rPr>
        <w:t>、研究手法等の特色・独創性や新規性</w:t>
      </w:r>
      <w:r>
        <w:rPr>
          <w:rFonts w:asciiTheme="majorEastAsia" w:eastAsiaTheme="majorEastAsia" w:hAnsiTheme="majorEastAsia" w:hint="eastAsia"/>
          <w:b/>
          <w:kern w:val="0"/>
          <w:sz w:val="22"/>
          <w:szCs w:val="24"/>
        </w:rPr>
        <w:t>、</w:t>
      </w:r>
      <w:r w:rsidR="00F14A25" w:rsidRPr="00AE7661">
        <w:rPr>
          <w:rFonts w:asciiTheme="majorEastAsia" w:eastAsiaTheme="majorEastAsia" w:hAnsiTheme="majorEastAsia" w:hint="eastAsia"/>
          <w:b/>
          <w:kern w:val="0"/>
          <w:sz w:val="22"/>
          <w:szCs w:val="24"/>
        </w:rPr>
        <w:t>革新性、</w:t>
      </w:r>
      <w:r w:rsidRPr="00AE7661">
        <w:rPr>
          <w:rFonts w:asciiTheme="majorEastAsia" w:eastAsiaTheme="majorEastAsia" w:hAnsiTheme="majorEastAsia" w:hint="eastAsia"/>
          <w:b/>
          <w:kern w:val="0"/>
          <w:sz w:val="22"/>
          <w:szCs w:val="24"/>
        </w:rPr>
        <w:t>優位性</w:t>
      </w:r>
      <w:r w:rsidR="00F14A25" w:rsidRPr="00AE7661">
        <w:rPr>
          <w:rFonts w:asciiTheme="majorEastAsia" w:eastAsiaTheme="majorEastAsia" w:hAnsiTheme="majorEastAsia" w:hint="eastAsia"/>
          <w:b/>
          <w:kern w:val="0"/>
          <w:sz w:val="22"/>
          <w:szCs w:val="24"/>
        </w:rPr>
        <w:t xml:space="preserve">　</w:t>
      </w:r>
    </w:p>
    <w:p w14:paraId="5470EC9B" w14:textId="77777777" w:rsidR="00F14A25" w:rsidRPr="00F14A25" w:rsidRDefault="00F14A25" w:rsidP="00F14A25">
      <w:pPr>
        <w:snapToGrid w:val="0"/>
        <w:spacing w:line="360" w:lineRule="exact"/>
        <w:ind w:firstLineChars="100" w:firstLine="210"/>
        <w:rPr>
          <w:rFonts w:asciiTheme="majorEastAsia" w:eastAsiaTheme="majorEastAsia" w:hAnsiTheme="majorEastAsia"/>
          <w:iCs/>
          <w:color w:val="4F81BD" w:themeColor="accent1"/>
        </w:rPr>
      </w:pPr>
      <w:r w:rsidRPr="00AE7661">
        <w:rPr>
          <w:rFonts w:asciiTheme="majorEastAsia" w:eastAsiaTheme="majorEastAsia" w:hAnsiTheme="majorEastAsia" w:hint="eastAsia"/>
          <w:iCs/>
        </w:rPr>
        <w:t>独創性や新規性、革新性、優位性のポイントについては、</w:t>
      </w:r>
      <w:r w:rsidRPr="00F14A25">
        <w:rPr>
          <w:rFonts w:asciiTheme="majorEastAsia" w:eastAsiaTheme="majorEastAsia" w:hAnsiTheme="majorEastAsia" w:hint="eastAsia"/>
          <w:iCs/>
        </w:rPr>
        <w:t>下線を引いてください。</w:t>
      </w:r>
    </w:p>
    <w:p w14:paraId="59334D90" w14:textId="13562CF2" w:rsidR="00F14A25" w:rsidRDefault="00391DD3" w:rsidP="00F14A25">
      <w:pPr>
        <w:snapToGrid w:val="0"/>
        <w:spacing w:line="360" w:lineRule="exact"/>
        <w:rPr>
          <w:rFonts w:ascii="游ゴシック Medium" w:eastAsia="游ゴシック Medium" w:hAnsi="游ゴシック Medium"/>
          <w:iCs/>
          <w:color w:val="4F81BD" w:themeColor="accent1"/>
        </w:rPr>
      </w:pPr>
      <w:r w:rsidRPr="00F14A25">
        <w:rPr>
          <w:rFonts w:ascii="游ゴシック Medium" w:eastAsia="游ゴシック Medium" w:hAnsi="游ゴシック Medium" w:hint="eastAsia"/>
          <w:iCs/>
          <w:color w:val="4F81BD" w:themeColor="accent1"/>
        </w:rPr>
        <w:t>○○○○○○○○○○○○○○○○○○○○○○○○○○○○○○○○○○○○○○○○○○○○○○○○○○○○○○○○○○○○○○○○○○○○○○○○○○○○○○○○○○○○○○○○○○○○○○○○○。○○○○○○○○○○○○○○○○○○○○○○○○○○○○○○○○○○○○○○○○○○○○○○○○○○○○○○○○○○○○○○○○○○○○○○○○○○○○○○○○○○○○○○○○○○○○○○○○○○○。○○○○○○○○○○○○○○○○○○○○○○○○○○○○○○○○○○○○○○○○○○○○○○○○○○○○○○○○○○○○○○○○○○○○○○○○○○○○○○○○○○○○○○○○○○○○○○○○○○○。</w:t>
      </w:r>
    </w:p>
    <w:p w14:paraId="264982F5" w14:textId="6D31C1ED" w:rsidR="002A6E34" w:rsidRDefault="002A6E34" w:rsidP="00F14A25">
      <w:pPr>
        <w:snapToGrid w:val="0"/>
        <w:spacing w:line="360" w:lineRule="exact"/>
        <w:rPr>
          <w:rFonts w:ascii="游ゴシック Medium" w:eastAsia="游ゴシック Medium" w:hAnsi="游ゴシック Medium"/>
          <w:iCs/>
          <w:color w:val="4F81BD" w:themeColor="accent1"/>
        </w:rPr>
      </w:pPr>
    </w:p>
    <w:p w14:paraId="28E98188" w14:textId="211B0F8E" w:rsidR="002A6E34" w:rsidRDefault="002A6E34" w:rsidP="00F14A25">
      <w:pPr>
        <w:snapToGrid w:val="0"/>
        <w:spacing w:line="360" w:lineRule="exact"/>
        <w:rPr>
          <w:rFonts w:ascii="游ゴシック Medium" w:eastAsia="游ゴシック Medium" w:hAnsi="游ゴシック Medium"/>
          <w:iCs/>
          <w:color w:val="4F81BD" w:themeColor="accent1"/>
        </w:rPr>
      </w:pPr>
    </w:p>
    <w:p w14:paraId="26308990" w14:textId="6C070299" w:rsidR="002A6E34" w:rsidRDefault="002A6E34" w:rsidP="00F14A25">
      <w:pPr>
        <w:snapToGrid w:val="0"/>
        <w:spacing w:line="360" w:lineRule="exact"/>
        <w:rPr>
          <w:rFonts w:ascii="游ゴシック Medium" w:eastAsia="游ゴシック Medium" w:hAnsi="游ゴシック Medium"/>
          <w:iCs/>
          <w:color w:val="4F81BD" w:themeColor="accent1"/>
        </w:rPr>
      </w:pPr>
    </w:p>
    <w:p w14:paraId="63FB9ABF" w14:textId="466C7245" w:rsidR="002A6E34" w:rsidRDefault="002A6E34" w:rsidP="00F14A25">
      <w:pPr>
        <w:snapToGrid w:val="0"/>
        <w:spacing w:line="360" w:lineRule="exact"/>
        <w:rPr>
          <w:rFonts w:ascii="游ゴシック Medium" w:eastAsia="游ゴシック Medium" w:hAnsi="游ゴシック Medium"/>
          <w:iCs/>
          <w:color w:val="4F81BD" w:themeColor="accent1"/>
        </w:rPr>
      </w:pPr>
    </w:p>
    <w:p w14:paraId="49689596" w14:textId="3951A710" w:rsidR="002A6E34" w:rsidRDefault="002A6E34" w:rsidP="00F14A25">
      <w:pPr>
        <w:snapToGrid w:val="0"/>
        <w:spacing w:line="360" w:lineRule="exact"/>
        <w:rPr>
          <w:rFonts w:ascii="游ゴシック Medium" w:eastAsia="游ゴシック Medium" w:hAnsi="游ゴシック Medium"/>
          <w:iCs/>
          <w:color w:val="4F81BD" w:themeColor="accent1"/>
        </w:rPr>
      </w:pPr>
    </w:p>
    <w:p w14:paraId="0C82F0B9" w14:textId="1659AFDE" w:rsidR="002A6E34" w:rsidRDefault="002A6E34" w:rsidP="00F14A25">
      <w:pPr>
        <w:snapToGrid w:val="0"/>
        <w:spacing w:line="360" w:lineRule="exact"/>
        <w:rPr>
          <w:rFonts w:ascii="游ゴシック Medium" w:eastAsia="游ゴシック Medium" w:hAnsi="游ゴシック Medium"/>
          <w:iCs/>
          <w:color w:val="4F81BD" w:themeColor="accent1"/>
        </w:rPr>
      </w:pPr>
    </w:p>
    <w:p w14:paraId="09BC9624" w14:textId="22D8A94A" w:rsidR="002A6E34" w:rsidRDefault="002A6E34" w:rsidP="00F14A25">
      <w:pPr>
        <w:snapToGrid w:val="0"/>
        <w:spacing w:line="360" w:lineRule="exact"/>
        <w:rPr>
          <w:rFonts w:ascii="游ゴシック Medium" w:eastAsia="游ゴシック Medium" w:hAnsi="游ゴシック Medium"/>
          <w:iCs/>
          <w:color w:val="4F81BD" w:themeColor="accent1"/>
        </w:rPr>
      </w:pPr>
    </w:p>
    <w:p w14:paraId="6CE336ED" w14:textId="63BF0108" w:rsidR="002A6E34" w:rsidRDefault="002A6E34" w:rsidP="00F14A25">
      <w:pPr>
        <w:snapToGrid w:val="0"/>
        <w:spacing w:line="360" w:lineRule="exact"/>
        <w:rPr>
          <w:rFonts w:ascii="游ゴシック Medium" w:eastAsia="游ゴシック Medium" w:hAnsi="游ゴシック Medium"/>
          <w:iCs/>
          <w:color w:val="4F81BD" w:themeColor="accent1"/>
        </w:rPr>
      </w:pPr>
    </w:p>
    <w:p w14:paraId="31976F24" w14:textId="198F8CC0" w:rsidR="002A6E34" w:rsidRDefault="002A6E34" w:rsidP="00F14A25">
      <w:pPr>
        <w:snapToGrid w:val="0"/>
        <w:spacing w:line="360" w:lineRule="exact"/>
        <w:rPr>
          <w:rFonts w:ascii="游ゴシック Medium" w:eastAsia="游ゴシック Medium" w:hAnsi="游ゴシック Medium"/>
          <w:iCs/>
          <w:color w:val="4F81BD" w:themeColor="accent1"/>
        </w:rPr>
      </w:pPr>
    </w:p>
    <w:p w14:paraId="33175EF8" w14:textId="22A312EF" w:rsidR="002A6E34" w:rsidRDefault="002A6E34" w:rsidP="00F14A25">
      <w:pPr>
        <w:snapToGrid w:val="0"/>
        <w:spacing w:line="360" w:lineRule="exact"/>
        <w:rPr>
          <w:rFonts w:ascii="游ゴシック Medium" w:eastAsia="游ゴシック Medium" w:hAnsi="游ゴシック Medium"/>
          <w:iCs/>
          <w:color w:val="4F81BD" w:themeColor="accent1"/>
        </w:rPr>
      </w:pPr>
    </w:p>
    <w:p w14:paraId="651A0F32" w14:textId="33C5F018" w:rsidR="002A6E34" w:rsidRDefault="002A6E34" w:rsidP="00F14A25">
      <w:pPr>
        <w:snapToGrid w:val="0"/>
        <w:spacing w:line="360" w:lineRule="exact"/>
        <w:rPr>
          <w:rFonts w:ascii="游ゴシック Medium" w:eastAsia="游ゴシック Medium" w:hAnsi="游ゴシック Medium"/>
          <w:iCs/>
          <w:color w:val="4F81BD" w:themeColor="accent1"/>
        </w:rPr>
      </w:pPr>
    </w:p>
    <w:p w14:paraId="4B989705" w14:textId="77777777" w:rsidR="002A6E34" w:rsidRDefault="002A6E34" w:rsidP="00F14A25">
      <w:pPr>
        <w:snapToGrid w:val="0"/>
        <w:spacing w:line="360" w:lineRule="exact"/>
        <w:rPr>
          <w:rFonts w:ascii="游ゴシック Medium" w:eastAsia="游ゴシック Medium" w:hAnsi="游ゴシック Medium"/>
          <w:iCs/>
          <w:color w:val="4F81BD" w:themeColor="accent1"/>
        </w:rPr>
      </w:pPr>
    </w:p>
    <w:p w14:paraId="38E416CB" w14:textId="214B43BD" w:rsidR="002A6E34" w:rsidRDefault="002A6E34" w:rsidP="00F14A25">
      <w:pPr>
        <w:snapToGrid w:val="0"/>
        <w:spacing w:line="360" w:lineRule="exact"/>
        <w:rPr>
          <w:rFonts w:ascii="游ゴシック Medium" w:eastAsia="游ゴシック Medium" w:hAnsi="游ゴシック Medium"/>
          <w:iCs/>
          <w:color w:val="4F81BD" w:themeColor="accent1"/>
        </w:rPr>
      </w:pPr>
    </w:p>
    <w:p w14:paraId="5F7262E7" w14:textId="77777777" w:rsidR="002A6E34" w:rsidRDefault="002A6E34" w:rsidP="00F14A25">
      <w:pPr>
        <w:snapToGrid w:val="0"/>
        <w:spacing w:line="360" w:lineRule="exact"/>
        <w:rPr>
          <w:rFonts w:ascii="游ゴシック Medium" w:eastAsia="游ゴシック Medium" w:hAnsi="游ゴシック Medium"/>
          <w:iCs/>
          <w:color w:val="4F81BD" w:themeColor="accent1"/>
        </w:rPr>
      </w:pPr>
    </w:p>
    <w:p w14:paraId="17FE9550" w14:textId="1CB2DC55" w:rsidR="002A6E34" w:rsidRDefault="002A6E34" w:rsidP="00F14A25">
      <w:pPr>
        <w:snapToGrid w:val="0"/>
        <w:spacing w:line="360" w:lineRule="exact"/>
        <w:rPr>
          <w:rFonts w:ascii="游ゴシック Medium" w:eastAsia="游ゴシック Medium" w:hAnsi="游ゴシック Medium"/>
          <w:iCs/>
          <w:color w:val="4F81BD" w:themeColor="accent1"/>
        </w:rPr>
      </w:pPr>
    </w:p>
    <w:p w14:paraId="14BB5A2F" w14:textId="77777777" w:rsidR="002A6E34" w:rsidRPr="00F14A25" w:rsidRDefault="002A6E34" w:rsidP="00F14A25">
      <w:pPr>
        <w:snapToGrid w:val="0"/>
        <w:spacing w:line="360" w:lineRule="exact"/>
        <w:rPr>
          <w:rFonts w:ascii="游ゴシック Medium" w:eastAsia="游ゴシック Medium" w:hAnsi="游ゴシック Medium"/>
          <w:iCs/>
          <w:color w:val="4F81BD" w:themeColor="accent1"/>
        </w:rPr>
      </w:pPr>
    </w:p>
    <w:p w14:paraId="61A15D95" w14:textId="60999560" w:rsidR="00F14A25" w:rsidRDefault="00F14A25" w:rsidP="002A6E34">
      <w:pPr>
        <w:snapToGrid w:val="0"/>
        <w:spacing w:line="360" w:lineRule="exact"/>
        <w:rPr>
          <w:rFonts w:ascii="游ゴシック Medium" w:eastAsia="游ゴシック Medium" w:hAnsi="游ゴシック Medium"/>
          <w:iCs/>
          <w:color w:val="4F81BD" w:themeColor="accent1"/>
        </w:rPr>
      </w:pPr>
    </w:p>
    <w:p w14:paraId="7F04801A" w14:textId="6AB36BCA" w:rsidR="002A6E34" w:rsidRDefault="002A6E34" w:rsidP="002A6E34">
      <w:pPr>
        <w:snapToGrid w:val="0"/>
        <w:spacing w:line="360" w:lineRule="exact"/>
        <w:rPr>
          <w:rFonts w:ascii="游ゴシック Medium" w:eastAsia="游ゴシック Medium" w:hAnsi="游ゴシック Medium"/>
          <w:iCs/>
          <w:color w:val="4F81BD" w:themeColor="accent1"/>
        </w:rPr>
      </w:pPr>
    </w:p>
    <w:p w14:paraId="003B1873" w14:textId="7625B51D" w:rsidR="002A6E34" w:rsidRDefault="002A6E34" w:rsidP="002A6E34">
      <w:pPr>
        <w:snapToGrid w:val="0"/>
        <w:spacing w:line="360" w:lineRule="exact"/>
        <w:rPr>
          <w:rFonts w:ascii="游ゴシック Medium" w:eastAsia="游ゴシック Medium" w:hAnsi="游ゴシック Medium"/>
          <w:iCs/>
          <w:color w:val="4F81BD" w:themeColor="accent1"/>
        </w:rPr>
      </w:pPr>
    </w:p>
    <w:p w14:paraId="1FA2025D" w14:textId="25417025" w:rsidR="002A6E34" w:rsidRDefault="002A6E34" w:rsidP="002A6E34">
      <w:pPr>
        <w:snapToGrid w:val="0"/>
        <w:spacing w:line="360" w:lineRule="exact"/>
        <w:rPr>
          <w:rFonts w:ascii="游ゴシック Medium" w:eastAsia="游ゴシック Medium" w:hAnsi="游ゴシック Medium"/>
          <w:iCs/>
          <w:color w:val="4F81BD" w:themeColor="accent1"/>
        </w:rPr>
      </w:pPr>
    </w:p>
    <w:p w14:paraId="5A78046C" w14:textId="494E79ED" w:rsidR="002A6E34" w:rsidRDefault="002A6E34" w:rsidP="002A6E34">
      <w:pPr>
        <w:snapToGrid w:val="0"/>
        <w:spacing w:line="360" w:lineRule="exact"/>
        <w:rPr>
          <w:rFonts w:ascii="游ゴシック Medium" w:eastAsia="游ゴシック Medium" w:hAnsi="游ゴシック Medium"/>
          <w:iCs/>
          <w:color w:val="4F81BD" w:themeColor="accent1"/>
        </w:rPr>
      </w:pPr>
    </w:p>
    <w:p w14:paraId="6BB4626C" w14:textId="77777777" w:rsidR="00F14A25" w:rsidRDefault="00F14A25" w:rsidP="00F14A25">
      <w:pPr>
        <w:snapToGrid w:val="0"/>
        <w:spacing w:line="360" w:lineRule="exact"/>
        <w:rPr>
          <w:rFonts w:asciiTheme="majorEastAsia" w:eastAsiaTheme="majorEastAsia" w:hAnsiTheme="majorEastAsia"/>
          <w:b/>
          <w:bCs/>
          <w:iCs/>
        </w:rPr>
      </w:pPr>
      <w:r w:rsidRPr="00F14A25">
        <w:rPr>
          <w:rFonts w:asciiTheme="majorEastAsia" w:eastAsiaTheme="majorEastAsia" w:hAnsiTheme="majorEastAsia" w:hint="eastAsia"/>
          <w:b/>
          <w:bCs/>
          <w:iCs/>
        </w:rPr>
        <w:lastRenderedPageBreak/>
        <w:t>○研究開発期間中に何をどこまで明らかにするか</w:t>
      </w:r>
    </w:p>
    <w:p w14:paraId="5C1958BB" w14:textId="6A056303" w:rsidR="00F14A25" w:rsidRPr="00F14A25" w:rsidRDefault="00F14A25" w:rsidP="00F14A25">
      <w:pPr>
        <w:snapToGrid w:val="0"/>
        <w:spacing w:line="360" w:lineRule="exact"/>
        <w:rPr>
          <w:rFonts w:asciiTheme="majorEastAsia" w:eastAsiaTheme="majorEastAsia" w:hAnsiTheme="majorEastAsia"/>
          <w:iCs/>
        </w:rPr>
      </w:pPr>
      <w:r w:rsidRPr="00F14A25">
        <w:rPr>
          <w:rFonts w:asciiTheme="majorEastAsia" w:eastAsiaTheme="majorEastAsia" w:hAnsiTheme="majorEastAsia" w:hint="eastAsia"/>
          <w:iCs/>
        </w:rPr>
        <w:t>（</w:t>
      </w:r>
      <w:r w:rsidRPr="00AE7661">
        <w:rPr>
          <w:rFonts w:asciiTheme="majorEastAsia" w:eastAsiaTheme="majorEastAsia" w:hAnsiTheme="majorEastAsia" w:hint="eastAsia"/>
          <w:iCs/>
        </w:rPr>
        <w:t>目標を明確に記載し、</w:t>
      </w:r>
      <w:r w:rsidRPr="00F14A25">
        <w:rPr>
          <w:rFonts w:asciiTheme="majorEastAsia" w:eastAsiaTheme="majorEastAsia" w:hAnsiTheme="majorEastAsia" w:hint="eastAsia"/>
          <w:iCs/>
        </w:rPr>
        <w:t>複数ある場合は項目を立てるなど記載をわかりやすくしてください。）</w:t>
      </w:r>
    </w:p>
    <w:p w14:paraId="4956CEBB" w14:textId="77777777" w:rsidR="00F14A25" w:rsidRDefault="00391DD3" w:rsidP="00F14A25">
      <w:pPr>
        <w:pStyle w:val="ac"/>
        <w:snapToGrid w:val="0"/>
        <w:spacing w:line="360" w:lineRule="exact"/>
        <w:ind w:leftChars="0" w:left="420"/>
        <w:rPr>
          <w:rFonts w:ascii="游ゴシック Medium" w:eastAsia="游ゴシック Medium" w:hAnsi="游ゴシック Medium"/>
          <w:iCs/>
          <w:color w:val="4F81BD" w:themeColor="accent1"/>
        </w:rPr>
      </w:pPr>
      <w:r w:rsidRPr="00F14A25">
        <w:rPr>
          <w:rFonts w:ascii="游ゴシック Medium" w:eastAsia="游ゴシック Medium" w:hAnsi="游ゴシック Medium" w:hint="eastAsia"/>
          <w:iCs/>
          <w:color w:val="4F81BD" w:themeColor="accent1"/>
        </w:rPr>
        <w:t>○○○○○○○○○○○○○○○○○○○○○○○○○○○○○○○○○○○○○○○○。○○○○○○○○○○○○○○○○○○○○○○○○○○○○○○○○○○○○○○○○○○○○○○○○○○○○○○○○○○○○○○○○○○○○○○○○○○○○○○○○○○○○○○○○○○○○○○○○○○○。</w:t>
      </w:r>
    </w:p>
    <w:p w14:paraId="65477686"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2F9882F5"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4A10571E"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26A4B80E"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608ED099"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39DE334C" w14:textId="37E66D8A"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1E050EFE" w14:textId="431CE12B"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45F6FF9E" w14:textId="2FB937CD"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6F9E806C" w14:textId="2EB19DFB"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6F066BA4" w14:textId="645C5B07"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461CFD79" w14:textId="77777777"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0FB7449D" w14:textId="77777777" w:rsidR="00F14A25" w:rsidRDefault="00F14A25"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3AF4C71F" w14:textId="1D4CB8F8" w:rsidR="00F14A25" w:rsidRPr="00B64697" w:rsidRDefault="00F14A25" w:rsidP="00F14A25">
      <w:pPr>
        <w:snapToGrid w:val="0"/>
        <w:spacing w:line="360" w:lineRule="exact"/>
        <w:rPr>
          <w:rFonts w:asciiTheme="majorEastAsia" w:eastAsiaTheme="majorEastAsia" w:hAnsiTheme="majorEastAsia"/>
          <w:b/>
          <w:bCs/>
          <w:iCs/>
          <w:color w:val="000000" w:themeColor="text1"/>
        </w:rPr>
      </w:pPr>
      <w:r w:rsidRPr="00B64697">
        <w:rPr>
          <w:rFonts w:asciiTheme="majorEastAsia" w:eastAsiaTheme="majorEastAsia" w:hAnsiTheme="majorEastAsia" w:hint="eastAsia"/>
          <w:b/>
          <w:bCs/>
          <w:iCs/>
          <w:color w:val="000000" w:themeColor="text1"/>
        </w:rPr>
        <w:t>○期待される成果</w:t>
      </w:r>
    </w:p>
    <w:p w14:paraId="1EF06562" w14:textId="36175C8F" w:rsidR="005058B8" w:rsidRDefault="00391DD3" w:rsidP="00F14A25">
      <w:pPr>
        <w:pStyle w:val="ac"/>
        <w:snapToGrid w:val="0"/>
        <w:spacing w:line="360" w:lineRule="exact"/>
        <w:ind w:leftChars="0" w:left="420"/>
        <w:rPr>
          <w:rFonts w:ascii="游ゴシック Medium" w:eastAsia="游ゴシック Medium" w:hAnsi="游ゴシック Medium"/>
          <w:iCs/>
          <w:color w:val="4F81BD" w:themeColor="accent1"/>
        </w:rPr>
      </w:pPr>
      <w:r w:rsidRPr="00F14A25">
        <w:rPr>
          <w:rFonts w:ascii="游ゴシック Medium" w:eastAsia="游ゴシック Medium" w:hAnsi="游ゴシック Medium" w:hint="eastAsia"/>
          <w:iCs/>
          <w:color w:val="4F81BD" w:themeColor="accent1"/>
        </w:rPr>
        <w:t>○○○○○○○○○○○○○○○○○○○○○○○○○○○○○○○○○○○○○○○○○○○○○○○○○○○○○○○○○○○○○○○○○○○○○○○○○○○○○○○○○○○○○○○○○○○○○○○○○○○。○○○○○○○○○○○○○○○○○○○○○○○○○○○○○○○○○○○○○○○○○○○○○○○○○○○○○○○○○○○○○○○○○○○○○○○○○○○○○○○○○○○○○○○○○○○○○○○○○○○。</w:t>
      </w:r>
    </w:p>
    <w:p w14:paraId="3946A15B" w14:textId="65A8FDDE"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1F201760" w14:textId="2D2D7CAB"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451467D7" w14:textId="3AE07407"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4FD010FA" w14:textId="7C2817E4"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29297433" w14:textId="77777777" w:rsidR="002A6E34" w:rsidRDefault="002A6E34" w:rsidP="00F14A25">
      <w:pPr>
        <w:pStyle w:val="ac"/>
        <w:snapToGrid w:val="0"/>
        <w:spacing w:line="360" w:lineRule="exact"/>
        <w:ind w:leftChars="0" w:left="420"/>
        <w:rPr>
          <w:rFonts w:ascii="游ゴシック Medium" w:eastAsia="游ゴシック Medium" w:hAnsi="游ゴシック Medium"/>
          <w:iCs/>
          <w:color w:val="4F81BD" w:themeColor="accent1"/>
        </w:rPr>
      </w:pPr>
    </w:p>
    <w:p w14:paraId="321B4935" w14:textId="365B916F" w:rsidR="002A6E34" w:rsidRPr="00B64697" w:rsidRDefault="002A6E34" w:rsidP="002A6E34">
      <w:pPr>
        <w:snapToGrid w:val="0"/>
        <w:spacing w:line="360" w:lineRule="exact"/>
        <w:rPr>
          <w:rFonts w:asciiTheme="majorEastAsia" w:eastAsiaTheme="majorEastAsia" w:hAnsiTheme="majorEastAsia"/>
          <w:b/>
          <w:bCs/>
          <w:iCs/>
          <w:color w:val="000000" w:themeColor="text1"/>
        </w:rPr>
      </w:pPr>
      <w:r w:rsidRPr="00B64697">
        <w:rPr>
          <w:rFonts w:asciiTheme="majorEastAsia" w:eastAsiaTheme="majorEastAsia" w:hAnsiTheme="majorEastAsia" w:hint="eastAsia"/>
          <w:b/>
          <w:bCs/>
          <w:iCs/>
          <w:color w:val="000000" w:themeColor="text1"/>
        </w:rPr>
        <w:t>○感染症対策の推進に資する人材育成・活用</w:t>
      </w:r>
      <w:r w:rsidRPr="00AE7661">
        <w:rPr>
          <w:rFonts w:asciiTheme="majorEastAsia" w:eastAsiaTheme="majorEastAsia" w:hAnsiTheme="majorEastAsia" w:hint="eastAsia"/>
          <w:b/>
          <w:bCs/>
          <w:iCs/>
          <w:color w:val="000000" w:themeColor="text1"/>
        </w:rPr>
        <w:t>についての考え方と計画</w:t>
      </w:r>
    </w:p>
    <w:p w14:paraId="71E71F0C" w14:textId="4A9EF363" w:rsidR="002A6E34" w:rsidRDefault="002A6E34" w:rsidP="002A6E34">
      <w:pPr>
        <w:snapToGrid w:val="0"/>
        <w:spacing w:line="360" w:lineRule="exact"/>
        <w:rPr>
          <w:rFonts w:asciiTheme="majorEastAsia" w:eastAsiaTheme="majorEastAsia" w:hAnsiTheme="majorEastAsia"/>
          <w:b/>
          <w:bCs/>
          <w:iCs/>
          <w:color w:val="4F81BD" w:themeColor="accent1"/>
        </w:rPr>
      </w:pPr>
    </w:p>
    <w:p w14:paraId="4EEC09AF" w14:textId="503C6DEB" w:rsidR="002A6E34" w:rsidRPr="002A6E34" w:rsidRDefault="002A6E34" w:rsidP="002A6E34">
      <w:pPr>
        <w:snapToGrid w:val="0"/>
        <w:spacing w:line="360" w:lineRule="exact"/>
        <w:ind w:leftChars="200" w:left="420"/>
        <w:rPr>
          <w:rFonts w:asciiTheme="majorEastAsia" w:eastAsiaTheme="majorEastAsia" w:hAnsiTheme="majorEastAsia"/>
          <w:b/>
          <w:bCs/>
          <w:iCs/>
          <w:color w:val="4F81BD" w:themeColor="accent1"/>
        </w:rPr>
      </w:pPr>
      <w:r w:rsidRPr="00F14A25">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2EEBE434"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7F7F4CAA" w:rsidR="005047C4" w:rsidRPr="006C5B01" w:rsidRDefault="005047C4" w:rsidP="00E30F9B">
                            <w:pPr>
                              <w:pStyle w:val="2"/>
                              <w:spacing w:line="240" w:lineRule="auto"/>
                              <w:rPr>
                                <w:b w:val="0"/>
                                <w:bCs/>
                                <w:szCs w:val="21"/>
                              </w:rPr>
                            </w:pPr>
                            <w:r w:rsidRPr="00AE7661">
                              <w:rPr>
                                <w:rFonts w:hint="eastAsia"/>
                                <w:b w:val="0"/>
                                <w:bCs/>
                                <w:szCs w:val="21"/>
                              </w:rPr>
                              <w:t>■要約（英文・和文）は、</w:t>
                            </w:r>
                            <w:r w:rsidR="002A6E34" w:rsidRPr="00AE7661">
                              <w:rPr>
                                <w:rFonts w:hint="eastAsia"/>
                                <w:b w:val="0"/>
                                <w:bCs/>
                                <w:szCs w:val="21"/>
                              </w:rPr>
                              <w:t>本様式末尾の「別添」に記載してください</w:t>
                            </w:r>
                            <w:r w:rsidRPr="00AE7661">
                              <w:rPr>
                                <w:rFonts w:hint="eastAsia"/>
                                <w:b w:val="0"/>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7F7F4CAA" w:rsidR="005047C4" w:rsidRPr="006C5B01" w:rsidRDefault="005047C4" w:rsidP="00E30F9B">
                      <w:pPr>
                        <w:pStyle w:val="2"/>
                        <w:spacing w:line="240" w:lineRule="auto"/>
                        <w:rPr>
                          <w:b w:val="0"/>
                          <w:bCs/>
                          <w:szCs w:val="21"/>
                        </w:rPr>
                      </w:pPr>
                      <w:r w:rsidRPr="00AE7661">
                        <w:rPr>
                          <w:rFonts w:hint="eastAsia"/>
                          <w:b w:val="0"/>
                          <w:bCs/>
                          <w:szCs w:val="21"/>
                        </w:rPr>
                        <w:t>■要約（英文・和文）は、</w:t>
                      </w:r>
                      <w:r w:rsidR="002A6E34" w:rsidRPr="00AE7661">
                        <w:rPr>
                          <w:rFonts w:hint="eastAsia"/>
                          <w:b w:val="0"/>
                          <w:bCs/>
                          <w:szCs w:val="21"/>
                        </w:rPr>
                        <w:t>本様式末尾の「別添」に記載してください</w:t>
                      </w:r>
                      <w:r w:rsidRPr="00AE7661">
                        <w:rPr>
                          <w:rFonts w:hint="eastAsia"/>
                          <w:b w:val="0"/>
                          <w:bCs/>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46A57E0" w14:textId="3A937D47" w:rsidR="004D59ED"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4D59ED"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7CF82D83" w14:textId="5D77357B" w:rsidR="009C5DE3" w:rsidRDefault="004D59ED" w:rsidP="0032626B">
                            <w:pPr>
                              <w:widowControl/>
                              <w:snapToGrid w:val="0"/>
                              <w:spacing w:line="300" w:lineRule="exact"/>
                              <w:ind w:left="210" w:hangingChars="100" w:hanging="210"/>
                              <w:rPr>
                                <w:rFonts w:ascii="メイリオ" w:eastAsia="メイリオ" w:hAnsi="メイリオ"/>
                                <w:color w:val="000000" w:themeColor="text1"/>
                                <w:szCs w:val="21"/>
                              </w:rPr>
                            </w:pPr>
                            <w:r w:rsidRPr="004D59ED">
                              <w:rPr>
                                <w:rFonts w:ascii="メイリオ" w:eastAsia="メイリオ" w:hAnsi="メイリオ" w:hint="eastAsia"/>
                                <w:color w:val="000000" w:themeColor="text1"/>
                                <w:szCs w:val="21"/>
                              </w:rPr>
                              <w:t>■</w:t>
                            </w:r>
                            <w:r w:rsidR="009C5DE3" w:rsidRPr="00AE7661">
                              <w:rPr>
                                <w:rFonts w:ascii="メイリオ" w:eastAsia="メイリオ" w:hAnsi="メイリオ" w:hint="eastAsia"/>
                                <w:color w:val="000000" w:themeColor="text1"/>
                                <w:szCs w:val="21"/>
                              </w:rPr>
                              <w:t>海外拠点の活用方法を含め、</w:t>
                            </w:r>
                            <w:r w:rsidRPr="00AE7661">
                              <w:rPr>
                                <w:rFonts w:ascii="メイリオ" w:eastAsia="メイリオ" w:hAnsi="メイリオ" w:hint="eastAsia"/>
                                <w:color w:val="000000" w:themeColor="text1"/>
                                <w:szCs w:val="21"/>
                              </w:rPr>
                              <w:t>研究視点や手法とその</w:t>
                            </w:r>
                            <w:r>
                              <w:rPr>
                                <w:rFonts w:ascii="メイリオ" w:eastAsia="メイリオ" w:hAnsi="メイリオ" w:hint="eastAsia"/>
                                <w:color w:val="000000" w:themeColor="text1"/>
                                <w:szCs w:val="21"/>
                              </w:rPr>
                              <w:t>新規性や独自性を示してください。</w:t>
                            </w:r>
                          </w:p>
                          <w:p w14:paraId="18297C92" w14:textId="7DB67981"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w:t>
                            </w:r>
                            <w:r w:rsidR="00167384" w:rsidRPr="00AE7661">
                              <w:rPr>
                                <w:rFonts w:ascii="メイリオ" w:eastAsia="メイリオ" w:hAnsi="メイリオ" w:hint="eastAsia"/>
                                <w:szCs w:val="21"/>
                              </w:rPr>
                              <w:t>活用する海外研究拠点、拠点を運営する大学、現地国の協力機関（大学。研究機関等）との関係も含め、</w:t>
                            </w:r>
                            <w:r w:rsidRPr="00695071">
                              <w:rPr>
                                <w:rFonts w:ascii="メイリオ" w:eastAsia="メイリオ" w:hAnsi="メイリオ" w:hint="eastAsia"/>
                                <w:color w:val="000000" w:themeColor="text1"/>
                                <w:szCs w:val="21"/>
                              </w:rPr>
                              <w:t>「研究開発代表者」、「研究開発分担者」及び研究協力者等の具体的な役割を明確に記載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D3FA2C"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2617916"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00167384" w:rsidRPr="00AE7661">
                              <w:rPr>
                                <w:rFonts w:ascii="メイリオ" w:eastAsia="メイリオ" w:hAnsi="メイリオ" w:hint="eastAsia"/>
                                <w:color w:val="000000" w:themeColor="text1"/>
                                <w:szCs w:val="21"/>
                              </w:rPr>
                              <w:t>本様式内</w:t>
                            </w:r>
                            <w:r w:rsidRPr="00AE7661">
                              <w:rPr>
                                <w:rFonts w:ascii="メイリオ" w:eastAsia="メイリオ" w:hAnsi="メイリオ" w:hint="eastAsia"/>
                                <w:color w:val="000000" w:themeColor="text1"/>
                                <w:szCs w:val="21"/>
                              </w:rPr>
                              <w:t>別紙</w:t>
                            </w:r>
                            <w:r w:rsidR="00167384" w:rsidRPr="00AE7661">
                              <w:rPr>
                                <w:rFonts w:ascii="メイリオ" w:eastAsia="メイリオ" w:hAnsi="メイリオ" w:hint="eastAsia"/>
                                <w:szCs w:val="21"/>
                              </w:rPr>
                              <w:t>に記載</w:t>
                            </w:r>
                            <w:r w:rsidRPr="00695071">
                              <w:rPr>
                                <w:rFonts w:ascii="メイリオ" w:eastAsia="メイリオ" w:hAnsi="メイリオ"/>
                                <w:color w:val="000000" w:themeColor="text1"/>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046A57E0" w14:textId="3A937D47" w:rsidR="004D59ED"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4D59ED"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7CF82D83" w14:textId="5D77357B" w:rsidR="009C5DE3" w:rsidRDefault="004D59ED" w:rsidP="0032626B">
                      <w:pPr>
                        <w:widowControl/>
                        <w:snapToGrid w:val="0"/>
                        <w:spacing w:line="300" w:lineRule="exact"/>
                        <w:ind w:left="210" w:hangingChars="100" w:hanging="210"/>
                        <w:rPr>
                          <w:rFonts w:ascii="メイリオ" w:eastAsia="メイリオ" w:hAnsi="メイリオ"/>
                          <w:color w:val="000000" w:themeColor="text1"/>
                          <w:szCs w:val="21"/>
                        </w:rPr>
                      </w:pPr>
                      <w:r w:rsidRPr="004D59ED">
                        <w:rPr>
                          <w:rFonts w:ascii="メイリオ" w:eastAsia="メイリオ" w:hAnsi="メイリオ" w:hint="eastAsia"/>
                          <w:color w:val="000000" w:themeColor="text1"/>
                          <w:szCs w:val="21"/>
                        </w:rPr>
                        <w:t>■</w:t>
                      </w:r>
                      <w:r w:rsidR="009C5DE3" w:rsidRPr="00AE7661">
                        <w:rPr>
                          <w:rFonts w:ascii="メイリオ" w:eastAsia="メイリオ" w:hAnsi="メイリオ" w:hint="eastAsia"/>
                          <w:color w:val="000000" w:themeColor="text1"/>
                          <w:szCs w:val="21"/>
                        </w:rPr>
                        <w:t>海外拠点の活用方法を含め、</w:t>
                      </w:r>
                      <w:r w:rsidRPr="00AE7661">
                        <w:rPr>
                          <w:rFonts w:ascii="メイリオ" w:eastAsia="メイリオ" w:hAnsi="メイリオ" w:hint="eastAsia"/>
                          <w:color w:val="000000" w:themeColor="text1"/>
                          <w:szCs w:val="21"/>
                        </w:rPr>
                        <w:t>研究視点や手法とその</w:t>
                      </w:r>
                      <w:r>
                        <w:rPr>
                          <w:rFonts w:ascii="メイリオ" w:eastAsia="メイリオ" w:hAnsi="メイリオ" w:hint="eastAsia"/>
                          <w:color w:val="000000" w:themeColor="text1"/>
                          <w:szCs w:val="21"/>
                        </w:rPr>
                        <w:t>新規性や独自性を示してください。</w:t>
                      </w:r>
                    </w:p>
                    <w:p w14:paraId="18297C92" w14:textId="7DB67981"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w:t>
                      </w:r>
                      <w:r w:rsidR="00167384" w:rsidRPr="00AE7661">
                        <w:rPr>
                          <w:rFonts w:ascii="メイリオ" w:eastAsia="メイリオ" w:hAnsi="メイリオ" w:hint="eastAsia"/>
                          <w:szCs w:val="21"/>
                        </w:rPr>
                        <w:t>活用する海外研究拠点、拠点を運営する大学、現地国の協力機関（大学。研究機関等）との関係も含め、</w:t>
                      </w:r>
                      <w:r w:rsidRPr="00695071">
                        <w:rPr>
                          <w:rFonts w:ascii="メイリオ" w:eastAsia="メイリオ" w:hAnsi="メイリオ" w:hint="eastAsia"/>
                          <w:color w:val="000000" w:themeColor="text1"/>
                          <w:szCs w:val="21"/>
                        </w:rPr>
                        <w:t>「研究開発代表者」、「研究開発分担者」及び研究協力者等の具体的な役割を明確に記載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D3FA2C"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2617916"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00167384" w:rsidRPr="00AE7661">
                        <w:rPr>
                          <w:rFonts w:ascii="メイリオ" w:eastAsia="メイリオ" w:hAnsi="メイリオ" w:hint="eastAsia"/>
                          <w:color w:val="000000" w:themeColor="text1"/>
                          <w:szCs w:val="21"/>
                        </w:rPr>
                        <w:t>本様式内</w:t>
                      </w:r>
                      <w:r w:rsidRPr="00AE7661">
                        <w:rPr>
                          <w:rFonts w:ascii="メイリオ" w:eastAsia="メイリオ" w:hAnsi="メイリオ" w:hint="eastAsia"/>
                          <w:color w:val="000000" w:themeColor="text1"/>
                          <w:szCs w:val="21"/>
                        </w:rPr>
                        <w:t>別紙</w:t>
                      </w:r>
                      <w:r w:rsidR="00167384" w:rsidRPr="00AE7661">
                        <w:rPr>
                          <w:rFonts w:ascii="メイリオ" w:eastAsia="メイリオ" w:hAnsi="メイリオ" w:hint="eastAsia"/>
                          <w:szCs w:val="21"/>
                        </w:rPr>
                        <w:t>に記載</w:t>
                      </w:r>
                      <w:r w:rsidRPr="00695071">
                        <w:rPr>
                          <w:rFonts w:ascii="メイリオ" w:eastAsia="メイリオ" w:hAnsi="メイリオ"/>
                          <w:color w:val="000000" w:themeColor="tex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153139C9"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282D33" w14:textId="18635CD1" w:rsidR="003836CF" w:rsidRPr="00167384" w:rsidRDefault="003836CF" w:rsidP="00167384">
      <w:pPr>
        <w:widowControl/>
        <w:snapToGrid w:val="0"/>
        <w:spacing w:line="360" w:lineRule="exact"/>
        <w:ind w:firstLineChars="500" w:firstLine="1050"/>
        <w:jc w:val="left"/>
        <w:rPr>
          <w:rFonts w:ascii="游ゴシック Medium" w:eastAsia="游ゴシック Medium" w:hAnsi="游ゴシック Medium"/>
          <w:iCs/>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5D44666A"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67384">
                              <w:rPr>
                                <w:rFonts w:ascii="メイリオ" w:eastAsia="メイリオ" w:hAnsi="メイリオ" w:hint="eastAsia"/>
                                <w:szCs w:val="21"/>
                                <w:u w:val="single"/>
                              </w:rPr>
                              <w:t>また、この提案課題に直接</w:t>
                            </w:r>
                            <w:r w:rsidR="00167384">
                              <w:rPr>
                                <w:rFonts w:ascii="メイリオ" w:eastAsia="メイリオ" w:hAnsi="メイリオ"/>
                                <w:szCs w:val="21"/>
                                <w:u w:val="single"/>
                              </w:rPr>
                              <w:br/>
                            </w:r>
                            <w:r w:rsidRPr="00167384">
                              <w:rPr>
                                <w:rFonts w:ascii="メイリオ" w:eastAsia="メイリオ" w:hAnsi="メイリオ" w:hint="eastAsia"/>
                                <w:szCs w:val="21"/>
                                <w:u w:val="single"/>
                              </w:rPr>
                              <w:t>関連した論文・著書については、「●」を付してください。</w:t>
                            </w:r>
                          </w:p>
                          <w:p w14:paraId="4F879C64" w14:textId="2419CE3F"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w:t>
                            </w:r>
                            <w:r w:rsidR="00167384">
                              <w:rPr>
                                <w:rFonts w:ascii="メイリオ" w:eastAsia="メイリオ" w:hAnsi="メイリオ"/>
                                <w:szCs w:val="21"/>
                              </w:rPr>
                              <w:br/>
                            </w:r>
                            <w:r w:rsidRPr="000C6EB9">
                              <w:rPr>
                                <w:rFonts w:ascii="メイリオ" w:eastAsia="メイリオ" w:hAnsi="メイリオ" w:hint="eastAsia"/>
                                <w:szCs w:val="21"/>
                              </w:rPr>
                              <w:t>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5D44666A"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67384">
                        <w:rPr>
                          <w:rFonts w:ascii="メイリオ" w:eastAsia="メイリオ" w:hAnsi="メイリオ" w:hint="eastAsia"/>
                          <w:szCs w:val="21"/>
                          <w:u w:val="single"/>
                        </w:rPr>
                        <w:t>また、この提案課題に直接</w:t>
                      </w:r>
                      <w:r w:rsidR="00167384">
                        <w:rPr>
                          <w:rFonts w:ascii="メイリオ" w:eastAsia="メイリオ" w:hAnsi="メイリオ"/>
                          <w:szCs w:val="21"/>
                          <w:u w:val="single"/>
                        </w:rPr>
                        <w:br/>
                      </w:r>
                      <w:r w:rsidRPr="00167384">
                        <w:rPr>
                          <w:rFonts w:ascii="メイリオ" w:eastAsia="メイリオ" w:hAnsi="メイリオ" w:hint="eastAsia"/>
                          <w:szCs w:val="21"/>
                          <w:u w:val="single"/>
                        </w:rPr>
                        <w:t>関連した論文・著書については、「●」を付してください。</w:t>
                      </w:r>
                    </w:p>
                    <w:p w14:paraId="4F879C64" w14:textId="2419CE3F"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w:t>
                      </w:r>
                      <w:r w:rsidR="00167384">
                        <w:rPr>
                          <w:rFonts w:ascii="メイリオ" w:eastAsia="メイリオ" w:hAnsi="メイリオ"/>
                          <w:szCs w:val="21"/>
                        </w:rPr>
                        <w:br/>
                      </w:r>
                      <w:r w:rsidRPr="000C6EB9">
                        <w:rPr>
                          <w:rFonts w:ascii="メイリオ" w:eastAsia="メイリオ" w:hAnsi="メイリオ" w:hint="eastAsia"/>
                          <w:szCs w:val="21"/>
                        </w:rPr>
                        <w:t>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4A0C8D57"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r w:rsidR="00193333">
        <w:rPr>
          <w:rFonts w:ascii="游ゴシック Medium" w:eastAsia="游ゴシック Medium" w:hAnsi="游ゴシック Medium" w:hint="eastAsia"/>
          <w:bCs/>
          <w:color w:val="4F81BD" w:themeColor="accent1"/>
        </w:rPr>
        <w:t>（著者名の該当箇所に下線を引いてください）</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58C6D23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r w:rsidR="00193333">
        <w:rPr>
          <w:rFonts w:ascii="游ゴシック Medium" w:eastAsia="游ゴシック Medium" w:hAnsi="游ゴシック Medium" w:hint="eastAsia"/>
          <w:bCs/>
          <w:color w:val="4F81BD" w:themeColor="accent1"/>
        </w:rPr>
        <w:t>（著者名の該当箇所に下線を引いてください）</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542CA411"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1FBD914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記載してください。</w:t>
                            </w:r>
                            <w:r w:rsidR="00193333" w:rsidRPr="00193333">
                              <w:rPr>
                                <w:rFonts w:ascii="メイリオ" w:eastAsia="メイリオ" w:hAnsi="メイリオ" w:hint="eastAsia"/>
                                <w:szCs w:val="21"/>
                              </w:rPr>
                              <w:t>具体的な記載方法等、【公募における「研究開発提案書」の記載上の注意】を確認してください。該当するものがない場合は、「資金制度・研究費名」の下枠に「該当なし」と記載してください。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1FBD914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記載してください。</w:t>
                      </w:r>
                      <w:r w:rsidR="00193333" w:rsidRPr="00193333">
                        <w:rPr>
                          <w:rFonts w:ascii="メイリオ" w:eastAsia="メイリオ" w:hAnsi="メイリオ" w:hint="eastAsia"/>
                          <w:szCs w:val="21"/>
                        </w:rPr>
                        <w:t>具体的な記載方法等、【公募における「研究開発提案書」の記載上の注意】を確認してください。該当するものがない場合は、「資金制度・研究費名」の下枠に「該当なし」と記載してください。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79FA1D5"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E117A" w:rsidRPr="00AE7661">
        <w:rPr>
          <w:rFonts w:ascii="游ゴシック Medium" w:eastAsia="游ゴシック Medium" w:hAnsi="游ゴシック Medium" w:hint="eastAsia"/>
        </w:rPr>
        <w:t>５</w:t>
      </w:r>
      <w:r w:rsidR="00C408C6" w:rsidRPr="00AE7661">
        <w:rPr>
          <w:rFonts w:ascii="游ゴシック Medium" w:eastAsia="游ゴシック Medium" w:hAnsi="游ゴシック Medium" w:hint="eastAsia"/>
        </w:rPr>
        <w:t>年</w:t>
      </w:r>
      <w:r w:rsidR="008E117A" w:rsidRPr="00AE7661">
        <w:rPr>
          <w:rFonts w:ascii="游ゴシック Medium" w:eastAsia="游ゴシック Medium" w:hAnsi="游ゴシック Medium" w:hint="eastAsia"/>
        </w:rPr>
        <w:t>３</w:t>
      </w:r>
      <w:r w:rsidR="00C408C6" w:rsidRPr="00AE7661">
        <w:rPr>
          <w:rFonts w:ascii="游ゴシック Medium" w:eastAsia="游ゴシック Medium" w:hAnsi="游ゴシック Medium" w:hint="eastAsia"/>
        </w:rPr>
        <w:t>月</w:t>
      </w:r>
      <w:r w:rsidR="008E117A" w:rsidRPr="00AE7661">
        <w:rPr>
          <w:rFonts w:ascii="游ゴシック Medium" w:eastAsia="游ゴシック Medium" w:hAnsi="游ゴシック Medium" w:hint="eastAsia"/>
        </w:rPr>
        <w:t>８</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4006AFF5" w14:textId="77777777" w:rsidR="00193333" w:rsidRDefault="00193333" w:rsidP="003A69F5">
      <w:pPr>
        <w:pStyle w:val="2"/>
        <w:spacing w:beforeLines="150" w:before="522"/>
        <w:ind w:left="618" w:hangingChars="300" w:hanging="618"/>
        <w:rPr>
          <w:rFonts w:ascii="游ゴシック Medium" w:eastAsia="游ゴシック Medium" w:hAnsi="游ゴシック Medium"/>
        </w:rPr>
      </w:pPr>
    </w:p>
    <w:p w14:paraId="1A3DC6F5" w14:textId="77777777" w:rsidR="00193333" w:rsidRDefault="00193333" w:rsidP="003A69F5">
      <w:pPr>
        <w:pStyle w:val="2"/>
        <w:spacing w:beforeLines="150" w:before="522"/>
        <w:ind w:left="618" w:hangingChars="300" w:hanging="618"/>
        <w:rPr>
          <w:rFonts w:ascii="游ゴシック Medium" w:eastAsia="游ゴシック Medium" w:hAnsi="游ゴシック Medium"/>
        </w:rPr>
      </w:pPr>
    </w:p>
    <w:p w14:paraId="29C1F7E3" w14:textId="5B991169"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193333">
        <w:rPr>
          <w:rFonts w:ascii="游ゴシック Medium" w:eastAsia="游ゴシック Medium" w:hAnsi="游ゴシック Medium" w:hint="eastAsia"/>
        </w:rPr>
        <w:t>５</w:t>
      </w:r>
      <w:r w:rsidR="00467338" w:rsidRPr="00C71B7F">
        <w:rPr>
          <w:rFonts w:ascii="游ゴシック Medium" w:eastAsia="游ゴシック Medium" w:hAnsi="游ゴシック Medium" w:hint="eastAsia"/>
        </w:rPr>
        <w:t>年</w:t>
      </w:r>
      <w:r w:rsidR="00193333">
        <w:rPr>
          <w:rFonts w:ascii="游ゴシック Medium" w:eastAsia="游ゴシック Medium" w:hAnsi="游ゴシック Medium" w:hint="eastAsia"/>
        </w:rPr>
        <w:t>３</w:t>
      </w:r>
      <w:r w:rsidR="00467338" w:rsidRPr="00C71B7F">
        <w:rPr>
          <w:rFonts w:ascii="游ゴシック Medium" w:eastAsia="游ゴシック Medium" w:hAnsi="游ゴシック Medium" w:hint="eastAsia"/>
        </w:rPr>
        <w:t>月</w:t>
      </w:r>
      <w:r w:rsidR="00193333">
        <w:rPr>
          <w:rFonts w:ascii="游ゴシック Medium" w:eastAsia="游ゴシック Medium" w:hAnsi="游ゴシック Medium" w:hint="eastAsia"/>
        </w:rPr>
        <w:t>８</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F06685D"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99978A9">
                <wp:simplePos x="0" y="0"/>
                <wp:positionH relativeFrom="margin">
                  <wp:align>left</wp:align>
                </wp:positionH>
                <wp:positionV relativeFrom="paragraph">
                  <wp:posOffset>322904</wp:posOffset>
                </wp:positionV>
                <wp:extent cx="6396990" cy="17399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99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w:t>
                            </w:r>
                            <w:r w:rsidRPr="00193333">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7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w:t>
                      </w:r>
                      <w:r w:rsidRPr="00193333">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3629AEC" w14:textId="77777777" w:rsidR="00C3657E" w:rsidRPr="0064721B" w:rsidRDefault="00C3657E" w:rsidP="00C3657E">
      <w:pPr>
        <w:pStyle w:val="2"/>
        <w:rPr>
          <w:rFonts w:ascii="游ゴシック Medium" w:eastAsia="游ゴシック Medium" w:hAnsi="游ゴシック Medium" w:cs="Courier New"/>
          <w:bCs/>
          <w:iCs/>
          <w:szCs w:val="21"/>
        </w:rPr>
      </w:pPr>
      <w:r w:rsidRPr="0064721B">
        <w:rPr>
          <w:rFonts w:ascii="游ゴシック Medium" w:eastAsia="游ゴシック Medium" w:hAnsi="游ゴシック Medium" w:cs="Courier New" w:hint="eastAsia"/>
          <w:bCs/>
          <w:iCs/>
          <w:szCs w:val="21"/>
        </w:rPr>
        <w:t>【研究開発代表者</w:t>
      </w:r>
      <w:r w:rsidRPr="0064721B">
        <w:rPr>
          <w:rFonts w:ascii="游ゴシック Medium" w:eastAsia="游ゴシック Medium" w:hAnsi="游ゴシック Medium" w:cs="Courier New"/>
          <w:bCs/>
          <w:iCs/>
          <w:szCs w:val="21"/>
        </w:rPr>
        <w:t xml:space="preserve"> </w:t>
      </w:r>
      <w:r w:rsidRPr="001720F2">
        <w:rPr>
          <w:rFonts w:ascii="游ゴシック Medium" w:eastAsia="游ゴシック Medium" w:hAnsi="游ゴシック Medium" w:hint="eastAsia"/>
          <w:bCs/>
          <w:iCs/>
          <w:color w:val="4F81BD" w:themeColor="accent1"/>
          <w:szCs w:val="21"/>
        </w:rPr>
        <w:t>医療　花子</w:t>
      </w:r>
      <w:r w:rsidRPr="0064721B">
        <w:rPr>
          <w:rFonts w:ascii="游ゴシック Medium" w:eastAsia="游ゴシック Medium" w:hAnsi="游ゴシック Medium" w:cs="Courier New" w:hint="eastAsia"/>
          <w:bCs/>
          <w:iCs/>
          <w:szCs w:val="21"/>
        </w:rPr>
        <w:t>】</w:t>
      </w:r>
    </w:p>
    <w:p w14:paraId="18F40D66" w14:textId="77777777" w:rsidR="003B53C8" w:rsidRPr="00C3657E" w:rsidRDefault="003B53C8" w:rsidP="00C3657E">
      <w:pPr>
        <w:pStyle w:val="aa"/>
        <w:spacing w:line="360" w:lineRule="exact"/>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41BD1E2" w14:textId="77777777" w:rsidR="003B53C8" w:rsidRPr="009D2D26" w:rsidRDefault="003B53C8" w:rsidP="00C3657E">
      <w:pPr>
        <w:spacing w:line="360" w:lineRule="exact"/>
        <w:ind w:rightChars="50" w:right="105"/>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6FE5F4F4" w:rsidR="009E2F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3F32422" w14:textId="7059D430" w:rsidR="00C3657E" w:rsidRDefault="00C3657E" w:rsidP="00C3657E">
      <w:pPr>
        <w:spacing w:line="360" w:lineRule="exact"/>
        <w:rPr>
          <w:rFonts w:ascii="游ゴシック Medium" w:eastAsia="游ゴシック Medium" w:hAnsi="游ゴシック Medium"/>
          <w:iCs/>
          <w:color w:val="4F81BD" w:themeColor="accent1"/>
        </w:rPr>
      </w:pPr>
    </w:p>
    <w:p w14:paraId="412E265B" w14:textId="77777777" w:rsidR="00C3657E" w:rsidRDefault="00C3657E" w:rsidP="00C3657E">
      <w:pPr>
        <w:spacing w:line="360" w:lineRule="exact"/>
        <w:rPr>
          <w:rFonts w:ascii="游ゴシック Medium" w:eastAsia="游ゴシック Medium" w:hAnsi="游ゴシック Medium"/>
          <w:iCs/>
          <w:color w:val="4F81BD" w:themeColor="accent1"/>
        </w:rPr>
      </w:pPr>
    </w:p>
    <w:p w14:paraId="3FA359A2" w14:textId="77777777" w:rsidR="00C3657E" w:rsidRPr="00AE7661" w:rsidRDefault="00C3657E" w:rsidP="00C3657E">
      <w:pPr>
        <w:pStyle w:val="2"/>
        <w:rPr>
          <w:rFonts w:ascii="游ゴシック Medium" w:eastAsia="游ゴシック Medium" w:hAnsi="游ゴシック Medium" w:cs="Courier New"/>
          <w:bCs/>
          <w:iCs/>
          <w:szCs w:val="21"/>
        </w:rPr>
      </w:pPr>
      <w:r w:rsidRPr="00AE7661">
        <w:rPr>
          <w:rFonts w:ascii="游ゴシック Medium" w:eastAsia="游ゴシック Medium" w:hAnsi="游ゴシック Medium" w:cs="Courier New" w:hint="eastAsia"/>
          <w:bCs/>
          <w:iCs/>
          <w:szCs w:val="21"/>
        </w:rPr>
        <w:t xml:space="preserve">【研究開発分担者　</w:t>
      </w:r>
      <w:r w:rsidRPr="00AE7661">
        <w:rPr>
          <w:rFonts w:ascii="游ゴシック Medium" w:eastAsia="游ゴシック Medium" w:hAnsi="游ゴシック Medium" w:hint="eastAsia"/>
          <w:bCs/>
          <w:iCs/>
          <w:color w:val="4F81BD" w:themeColor="accent1"/>
          <w:szCs w:val="21"/>
        </w:rPr>
        <w:t>研究　太郎</w:t>
      </w:r>
      <w:r w:rsidRPr="00AE7661">
        <w:rPr>
          <w:rFonts w:ascii="游ゴシック Medium" w:eastAsia="游ゴシック Medium" w:hAnsi="游ゴシック Medium" w:cs="Courier New" w:hint="eastAsia"/>
          <w:bCs/>
          <w:iCs/>
          <w:szCs w:val="21"/>
        </w:rPr>
        <w:t>】</w:t>
      </w:r>
    </w:p>
    <w:p w14:paraId="78B28067" w14:textId="77777777" w:rsidR="00C3657E" w:rsidRPr="00C3657E" w:rsidRDefault="00C3657E" w:rsidP="00C3657E">
      <w:pPr>
        <w:widowControl/>
        <w:jc w:val="left"/>
        <w:rPr>
          <w:rFonts w:ascii="游ゴシック Medium" w:eastAsia="游ゴシック Medium" w:hAnsi="游ゴシック Medium"/>
          <w:iCs/>
          <w:color w:val="4F81BD" w:themeColor="accent1"/>
          <w:sz w:val="20"/>
          <w:highlight w:val="yellow"/>
        </w:rPr>
      </w:pPr>
    </w:p>
    <w:p w14:paraId="72F4E67A" w14:textId="77777777" w:rsidR="00C3657E" w:rsidRPr="00AE7661" w:rsidRDefault="00C3657E" w:rsidP="00C3657E">
      <w:pPr>
        <w:pStyle w:val="2"/>
        <w:rPr>
          <w:rFonts w:ascii="游ゴシック Medium" w:eastAsia="游ゴシック Medium" w:hAnsi="游ゴシック Medium"/>
        </w:rPr>
      </w:pPr>
      <w:r w:rsidRPr="00AE7661">
        <w:rPr>
          <w:rFonts w:ascii="游ゴシック Medium" w:eastAsia="游ゴシック Medium" w:hAnsi="游ゴシック Medium" w:hint="eastAsia"/>
        </w:rPr>
        <w:t>（1）【AMED事業】</w:t>
      </w:r>
    </w:p>
    <w:p w14:paraId="383AC849" w14:textId="77777777" w:rsidR="00C3657E" w:rsidRPr="00C3657E" w:rsidRDefault="00C3657E" w:rsidP="00C3657E">
      <w:pPr>
        <w:spacing w:line="360" w:lineRule="exact"/>
        <w:ind w:rightChars="50" w:right="105"/>
        <w:rPr>
          <w:rFonts w:ascii="游ゴシック Medium" w:eastAsia="游ゴシック Medium" w:hAnsi="游ゴシック Medium"/>
          <w:iCs/>
          <w:sz w:val="16"/>
          <w:highlight w:val="yellow"/>
        </w:rPr>
      </w:pPr>
    </w:p>
    <w:p w14:paraId="42227D00" w14:textId="77777777" w:rsidR="00C3657E" w:rsidRPr="009D2D26" w:rsidRDefault="00C3657E" w:rsidP="00C3657E">
      <w:pPr>
        <w:pStyle w:val="2"/>
        <w:rPr>
          <w:rFonts w:ascii="游ゴシック Medium" w:eastAsia="游ゴシック Medium" w:hAnsi="游ゴシック Medium"/>
        </w:rPr>
      </w:pPr>
      <w:r w:rsidRPr="00AE7661">
        <w:rPr>
          <w:rFonts w:ascii="游ゴシック Medium" w:eastAsia="游ゴシック Medium" w:hAnsi="游ゴシック Medium" w:hint="eastAsia"/>
        </w:rPr>
        <w:t>（2）【それ以外の研究費】</w:t>
      </w:r>
    </w:p>
    <w:p w14:paraId="739E44D9" w14:textId="77777777" w:rsidR="00C3657E" w:rsidRPr="00C3657E" w:rsidRDefault="00C3657E" w:rsidP="00C3657E">
      <w:pPr>
        <w:spacing w:line="360" w:lineRule="exact"/>
        <w:rPr>
          <w:rFonts w:ascii="游ゴシック Medium" w:eastAsia="游ゴシック Medium" w:hAnsi="游ゴシック Medium"/>
          <w:iCs/>
          <w:color w:val="4F81BD" w:themeColor="accent1"/>
        </w:rPr>
      </w:pP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0139F4B0" w14:textId="7CD2CA82" w:rsidR="008A0A4F" w:rsidRPr="00CF3B8B" w:rsidRDefault="008A0A4F" w:rsidP="008A0A4F">
      <w:pPr>
        <w:spacing w:line="360" w:lineRule="exact"/>
        <w:jc w:val="right"/>
        <w:rPr>
          <w:rFonts w:asciiTheme="majorEastAsia" w:eastAsiaTheme="majorEastAsia" w:hAnsiTheme="majorEastAsia"/>
          <w:b/>
          <w:bCs/>
          <w:sz w:val="20"/>
          <w:u w:val="thick"/>
        </w:rPr>
      </w:pPr>
      <w:r w:rsidRPr="00CF3B8B">
        <w:rPr>
          <w:rFonts w:asciiTheme="majorEastAsia" w:eastAsiaTheme="majorEastAsia" w:hAnsiTheme="majorEastAsia" w:cs="Times New Roman" w:hint="eastAsia"/>
          <w:b/>
          <w:bCs/>
          <w:kern w:val="0"/>
          <w:sz w:val="24"/>
          <w:szCs w:val="20"/>
          <w:u w:val="thick"/>
        </w:rPr>
        <w:lastRenderedPageBreak/>
        <w:t>別紙</w:t>
      </w:r>
      <w:r w:rsidRPr="00CF3B8B">
        <w:rPr>
          <w:rFonts w:asciiTheme="majorEastAsia" w:eastAsiaTheme="majorEastAsia" w:hAnsiTheme="majorEastAsia" w:cs="Times New Roman"/>
          <w:b/>
          <w:bCs/>
          <w:kern w:val="0"/>
          <w:sz w:val="24"/>
          <w:szCs w:val="20"/>
          <w:u w:val="thick"/>
        </w:rPr>
        <w:t>１</w:t>
      </w:r>
    </w:p>
    <w:p w14:paraId="276CB637" w14:textId="77777777" w:rsidR="008A0A4F" w:rsidRPr="00BA7A71" w:rsidRDefault="008A0A4F" w:rsidP="008A0A4F">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10973141" w14:textId="77777777" w:rsidR="008A0A4F" w:rsidRPr="00BA7A71" w:rsidRDefault="008A0A4F" w:rsidP="008A0A4F">
      <w:pPr>
        <w:rPr>
          <w:rFonts w:asciiTheme="majorEastAsia" w:eastAsiaTheme="majorEastAsia" w:hAnsiTheme="majorEastAsia"/>
          <w:strike/>
          <w:sz w:val="20"/>
          <w:szCs w:val="20"/>
        </w:rPr>
      </w:pPr>
    </w:p>
    <w:p w14:paraId="13493E5B" w14:textId="77777777" w:rsidR="008A0A4F" w:rsidRPr="00BA7A71" w:rsidRDefault="008A0A4F" w:rsidP="008A0A4F">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7BE9D992" w14:textId="77777777" w:rsidR="008A0A4F" w:rsidRPr="00BA7A71" w:rsidRDefault="008A0A4F" w:rsidP="008A0A4F">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63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48"/>
        <w:gridCol w:w="1134"/>
        <w:gridCol w:w="1134"/>
      </w:tblGrid>
      <w:tr w:rsidR="008A0A4F" w:rsidRPr="00BA7A71" w14:paraId="1A857E5F" w14:textId="77777777" w:rsidTr="00A971F2">
        <w:trPr>
          <w:trHeight w:val="869"/>
        </w:trPr>
        <w:tc>
          <w:tcPr>
            <w:tcW w:w="992" w:type="dxa"/>
            <w:vMerge w:val="restart"/>
          </w:tcPr>
          <w:p w14:paraId="554CBA8C" w14:textId="77777777" w:rsidR="008A0A4F" w:rsidRPr="00BA7A71" w:rsidRDefault="008A0A4F" w:rsidP="00A971F2">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7B9D82DE" w14:textId="77777777" w:rsidR="008A0A4F" w:rsidRPr="00BA7A71" w:rsidRDefault="008A0A4F" w:rsidP="00A971F2">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64B28212" w14:textId="77777777" w:rsidR="008A0A4F" w:rsidRPr="00BA7A71" w:rsidRDefault="008A0A4F" w:rsidP="00A971F2">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2F34DD75"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5</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1A20A115" w14:textId="77777777" w:rsidR="008A0A4F" w:rsidRPr="00BA7A71" w:rsidRDefault="008A0A4F" w:rsidP="00A971F2">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70D0525B"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6</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6" w:type="dxa"/>
            <w:gridSpan w:val="2"/>
            <w:tcBorders>
              <w:right w:val="double" w:sz="4" w:space="0" w:color="auto"/>
            </w:tcBorders>
            <w:vAlign w:val="center"/>
          </w:tcPr>
          <w:p w14:paraId="02F461F3" w14:textId="77777777" w:rsidR="008A0A4F" w:rsidRPr="00BA7A71" w:rsidRDefault="008A0A4F" w:rsidP="00A971F2">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745E6889"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hint="eastAsia"/>
                <w:color w:val="0070C0"/>
                <w:sz w:val="18"/>
                <w:szCs w:val="18"/>
              </w:rPr>
              <w:t>7</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268" w:type="dxa"/>
            <w:gridSpan w:val="2"/>
            <w:tcBorders>
              <w:left w:val="double" w:sz="4" w:space="0" w:color="auto"/>
            </w:tcBorders>
            <w:vAlign w:val="center"/>
          </w:tcPr>
          <w:p w14:paraId="64DD57FD"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8A0A4F" w:rsidRPr="00BA7A71" w14:paraId="13E35B96" w14:textId="77777777" w:rsidTr="00A971F2">
        <w:trPr>
          <w:trHeight w:val="869"/>
        </w:trPr>
        <w:tc>
          <w:tcPr>
            <w:tcW w:w="992" w:type="dxa"/>
            <w:vMerge/>
          </w:tcPr>
          <w:p w14:paraId="0E4DC6DA" w14:textId="77777777" w:rsidR="008A0A4F" w:rsidRPr="00BA7A71" w:rsidRDefault="008A0A4F" w:rsidP="00A971F2">
            <w:pPr>
              <w:spacing w:beforeLines="50" w:before="174" w:line="0" w:lineRule="atLeast"/>
              <w:rPr>
                <w:rFonts w:asciiTheme="majorEastAsia" w:eastAsiaTheme="majorEastAsia" w:hAnsiTheme="majorEastAsia"/>
                <w:sz w:val="20"/>
                <w:szCs w:val="20"/>
              </w:rPr>
            </w:pPr>
          </w:p>
        </w:tc>
        <w:tc>
          <w:tcPr>
            <w:tcW w:w="991" w:type="dxa"/>
            <w:vMerge/>
          </w:tcPr>
          <w:p w14:paraId="58D23F7C" w14:textId="77777777" w:rsidR="008A0A4F" w:rsidRPr="00BA7A71" w:rsidRDefault="008A0A4F" w:rsidP="00A971F2">
            <w:pPr>
              <w:spacing w:beforeLines="50" w:before="174" w:line="0" w:lineRule="atLeast"/>
              <w:rPr>
                <w:rFonts w:asciiTheme="majorEastAsia" w:eastAsiaTheme="majorEastAsia" w:hAnsiTheme="majorEastAsia"/>
                <w:sz w:val="20"/>
                <w:szCs w:val="20"/>
              </w:rPr>
            </w:pPr>
          </w:p>
        </w:tc>
        <w:tc>
          <w:tcPr>
            <w:tcW w:w="1065" w:type="dxa"/>
            <w:vAlign w:val="center"/>
          </w:tcPr>
          <w:p w14:paraId="14DA4AEC"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578EF2B"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5B7BF745"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3DCA0A2D"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0AF540B6"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7DC029DB"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5012A90C"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48" w:type="dxa"/>
            <w:tcBorders>
              <w:right w:val="double" w:sz="4" w:space="0" w:color="auto"/>
            </w:tcBorders>
            <w:vAlign w:val="center"/>
          </w:tcPr>
          <w:p w14:paraId="76EC202D"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5B9B50FD"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134" w:type="dxa"/>
            <w:tcBorders>
              <w:left w:val="double" w:sz="4" w:space="0" w:color="auto"/>
            </w:tcBorders>
            <w:vAlign w:val="center"/>
          </w:tcPr>
          <w:p w14:paraId="707ED073"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134" w:type="dxa"/>
            <w:vAlign w:val="center"/>
          </w:tcPr>
          <w:p w14:paraId="4C0FC41D" w14:textId="77777777" w:rsidR="008A0A4F" w:rsidRPr="00BA7A71" w:rsidRDefault="008A0A4F" w:rsidP="00A971F2">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8A0A4F" w:rsidRPr="00BA7A71" w14:paraId="0CBB0393" w14:textId="77777777" w:rsidTr="00A971F2">
        <w:trPr>
          <w:trHeight w:val="409"/>
        </w:trPr>
        <w:tc>
          <w:tcPr>
            <w:tcW w:w="992" w:type="dxa"/>
            <w:vAlign w:val="center"/>
          </w:tcPr>
          <w:p w14:paraId="143D552C"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0FF93DFF"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67CC1E46"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CB25DF1"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01CA995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5469F161"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7F5DEE5A"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48" w:type="dxa"/>
            <w:tcBorders>
              <w:right w:val="double" w:sz="4" w:space="0" w:color="auto"/>
            </w:tcBorders>
            <w:vAlign w:val="center"/>
          </w:tcPr>
          <w:p w14:paraId="518DFAEA"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4EDFC58A"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134" w:type="dxa"/>
            <w:vAlign w:val="center"/>
          </w:tcPr>
          <w:p w14:paraId="79AA1380"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8A0A4F" w:rsidRPr="00BA7A71" w14:paraId="7D144F92" w14:textId="77777777" w:rsidTr="00A971F2">
        <w:trPr>
          <w:trHeight w:val="409"/>
        </w:trPr>
        <w:tc>
          <w:tcPr>
            <w:tcW w:w="992" w:type="dxa"/>
            <w:vAlign w:val="center"/>
          </w:tcPr>
          <w:p w14:paraId="7D84CB6E"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6A7D4188"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6247E0E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7A8D2B8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4CCD4A9"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1107046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5541A9C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531C265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tcBorders>
              <w:left w:val="double" w:sz="4" w:space="0" w:color="auto"/>
            </w:tcBorders>
            <w:vAlign w:val="center"/>
          </w:tcPr>
          <w:p w14:paraId="79F8B884"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vAlign w:val="center"/>
          </w:tcPr>
          <w:p w14:paraId="55CB8E06"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8A0A4F" w:rsidRPr="00BA7A71" w14:paraId="5FFCAE09" w14:textId="77777777" w:rsidTr="00A971F2">
        <w:trPr>
          <w:trHeight w:val="424"/>
        </w:trPr>
        <w:tc>
          <w:tcPr>
            <w:tcW w:w="992" w:type="dxa"/>
            <w:vAlign w:val="center"/>
          </w:tcPr>
          <w:p w14:paraId="0F3D9A9D"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49613534"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3142E043"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6DA2320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266C9A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C53F173"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7B62AF6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13F0F9F6"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134" w:type="dxa"/>
            <w:tcBorders>
              <w:left w:val="double" w:sz="4" w:space="0" w:color="auto"/>
            </w:tcBorders>
            <w:vAlign w:val="center"/>
          </w:tcPr>
          <w:p w14:paraId="1EB21488"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134" w:type="dxa"/>
            <w:vAlign w:val="center"/>
          </w:tcPr>
          <w:p w14:paraId="30CA67C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8A0A4F" w:rsidRPr="00BA7A71" w14:paraId="244DB40B" w14:textId="77777777" w:rsidTr="00A971F2">
        <w:trPr>
          <w:trHeight w:val="409"/>
        </w:trPr>
        <w:tc>
          <w:tcPr>
            <w:tcW w:w="992" w:type="dxa"/>
            <w:vAlign w:val="center"/>
          </w:tcPr>
          <w:p w14:paraId="7BAD808F"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4A29E05D"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439137B6" w14:textId="77777777" w:rsidR="008A0A4F" w:rsidRPr="00BA7A71" w:rsidRDefault="008A0A4F" w:rsidP="00A971F2">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3513187C"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389F1EF2"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4B72F1D8"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13B4D3B2"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48" w:type="dxa"/>
            <w:tcBorders>
              <w:right w:val="double" w:sz="4" w:space="0" w:color="auto"/>
            </w:tcBorders>
            <w:vAlign w:val="center"/>
          </w:tcPr>
          <w:p w14:paraId="1B2A208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134" w:type="dxa"/>
            <w:tcBorders>
              <w:left w:val="double" w:sz="4" w:space="0" w:color="auto"/>
            </w:tcBorders>
            <w:vAlign w:val="center"/>
          </w:tcPr>
          <w:p w14:paraId="3A2F35E9"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134" w:type="dxa"/>
            <w:vAlign w:val="center"/>
          </w:tcPr>
          <w:p w14:paraId="4033F513"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8A0A4F" w:rsidRPr="00BA7A71" w14:paraId="49634D28" w14:textId="77777777" w:rsidTr="00A971F2">
        <w:trPr>
          <w:trHeight w:val="409"/>
        </w:trPr>
        <w:tc>
          <w:tcPr>
            <w:tcW w:w="992" w:type="dxa"/>
            <w:vAlign w:val="center"/>
          </w:tcPr>
          <w:p w14:paraId="5400D12D"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3E659A9E"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5AE96F1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858DC4A"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1407EF88"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F7CF66C"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480641A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3312B61C"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tcBorders>
              <w:left w:val="double" w:sz="4" w:space="0" w:color="auto"/>
            </w:tcBorders>
            <w:vAlign w:val="center"/>
          </w:tcPr>
          <w:p w14:paraId="6FE11A59"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vAlign w:val="center"/>
          </w:tcPr>
          <w:p w14:paraId="29BCC1C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8A0A4F" w:rsidRPr="00BA7A71" w14:paraId="67FAB8C8" w14:textId="77777777" w:rsidTr="00A971F2">
        <w:trPr>
          <w:trHeight w:val="424"/>
        </w:trPr>
        <w:tc>
          <w:tcPr>
            <w:tcW w:w="992" w:type="dxa"/>
            <w:vAlign w:val="center"/>
          </w:tcPr>
          <w:p w14:paraId="0193CB28" w14:textId="77777777" w:rsidR="008A0A4F" w:rsidRPr="00BA7A71" w:rsidRDefault="008A0A4F" w:rsidP="00A971F2">
            <w:pPr>
              <w:spacing w:line="0" w:lineRule="atLeast"/>
              <w:ind w:leftChars="-3" w:rightChars="-62" w:right="-130" w:hangingChars="4" w:hanging="6"/>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w:t>
            </w:r>
          </w:p>
        </w:tc>
        <w:tc>
          <w:tcPr>
            <w:tcW w:w="991" w:type="dxa"/>
            <w:vAlign w:val="center"/>
          </w:tcPr>
          <w:p w14:paraId="1DE565EC" w14:textId="77777777" w:rsidR="008A0A4F" w:rsidRPr="00BA7A71" w:rsidRDefault="008A0A4F" w:rsidP="00A971F2">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0483BE8B"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D319521"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0232DEC8"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4995AE5"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3A4104E5"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48" w:type="dxa"/>
            <w:tcBorders>
              <w:right w:val="double" w:sz="4" w:space="0" w:color="auto"/>
            </w:tcBorders>
            <w:vAlign w:val="center"/>
          </w:tcPr>
          <w:p w14:paraId="6B659FC7"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134" w:type="dxa"/>
            <w:tcBorders>
              <w:left w:val="double" w:sz="4" w:space="0" w:color="auto"/>
            </w:tcBorders>
            <w:vAlign w:val="center"/>
          </w:tcPr>
          <w:p w14:paraId="34AF8649"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134" w:type="dxa"/>
            <w:vAlign w:val="center"/>
          </w:tcPr>
          <w:p w14:paraId="4CBF7510"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8A0A4F" w:rsidRPr="00BA7A71" w14:paraId="377352B0" w14:textId="77777777" w:rsidTr="00A971F2">
        <w:trPr>
          <w:trHeight w:val="378"/>
        </w:trPr>
        <w:tc>
          <w:tcPr>
            <w:tcW w:w="1983" w:type="dxa"/>
            <w:gridSpan w:val="2"/>
          </w:tcPr>
          <w:p w14:paraId="188FC5EC" w14:textId="77777777" w:rsidR="008A0A4F" w:rsidRPr="00BA7A71" w:rsidRDefault="008A0A4F" w:rsidP="00A971F2">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5EA8AC79" w14:textId="77777777" w:rsidR="008A0A4F" w:rsidRPr="00BA7A71" w:rsidRDefault="008A0A4F" w:rsidP="00A971F2">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07ED9193" w14:textId="77777777" w:rsidR="008A0A4F" w:rsidRPr="00BA7A71" w:rsidRDefault="008A0A4F" w:rsidP="00A971F2">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3FF6724B" w14:textId="77777777" w:rsidR="008A0A4F" w:rsidRPr="00BA7A71" w:rsidRDefault="008A0A4F" w:rsidP="00A971F2">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6C8B826E" w14:textId="77777777" w:rsidR="008A0A4F" w:rsidRPr="00BA7A71" w:rsidRDefault="008A0A4F" w:rsidP="00A971F2">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3F17B856" w14:textId="77777777" w:rsidR="008A0A4F" w:rsidRPr="00BA7A71" w:rsidRDefault="008A0A4F" w:rsidP="00A971F2">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48" w:type="dxa"/>
            <w:tcBorders>
              <w:right w:val="double" w:sz="4" w:space="0" w:color="auto"/>
            </w:tcBorders>
            <w:vAlign w:val="center"/>
          </w:tcPr>
          <w:p w14:paraId="0C07972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134" w:type="dxa"/>
            <w:tcBorders>
              <w:left w:val="double" w:sz="4" w:space="0" w:color="auto"/>
            </w:tcBorders>
            <w:vAlign w:val="center"/>
          </w:tcPr>
          <w:p w14:paraId="1A3F94AF"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134" w:type="dxa"/>
            <w:vAlign w:val="center"/>
          </w:tcPr>
          <w:p w14:paraId="1437B04E"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8A0A4F" w:rsidRPr="00BA7A71" w14:paraId="27DFAB9F" w14:textId="77777777" w:rsidTr="00A971F2">
        <w:trPr>
          <w:trHeight w:val="378"/>
        </w:trPr>
        <w:tc>
          <w:tcPr>
            <w:tcW w:w="8364" w:type="dxa"/>
            <w:gridSpan w:val="8"/>
            <w:tcBorders>
              <w:right w:val="double" w:sz="4" w:space="0" w:color="auto"/>
            </w:tcBorders>
            <w:vAlign w:val="center"/>
          </w:tcPr>
          <w:p w14:paraId="5E38062C"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268" w:type="dxa"/>
            <w:gridSpan w:val="2"/>
            <w:tcBorders>
              <w:left w:val="double" w:sz="4" w:space="0" w:color="auto"/>
            </w:tcBorders>
            <w:vAlign w:val="center"/>
          </w:tcPr>
          <w:p w14:paraId="2651B6D4" w14:textId="77777777" w:rsidR="008A0A4F" w:rsidRPr="00BA7A71" w:rsidRDefault="008A0A4F" w:rsidP="00A971F2">
            <w:pPr>
              <w:spacing w:line="0" w:lineRule="atLeast"/>
              <w:jc w:val="right"/>
              <w:rPr>
                <w:rFonts w:asciiTheme="majorEastAsia" w:eastAsiaTheme="majorEastAsia" w:hAnsiTheme="majorEastAsia"/>
                <w:color w:val="0070C0"/>
                <w:sz w:val="16"/>
                <w:szCs w:val="16"/>
              </w:rPr>
            </w:pPr>
          </w:p>
        </w:tc>
      </w:tr>
    </w:tbl>
    <w:p w14:paraId="4AC7CCFA" w14:textId="77777777" w:rsidR="008A0A4F" w:rsidRPr="00BA7A71" w:rsidRDefault="008A0A4F" w:rsidP="008A0A4F">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6E0F60F8" w14:textId="77777777" w:rsidR="008A0A4F" w:rsidRPr="00BA7A71" w:rsidRDefault="008A0A4F" w:rsidP="008A0A4F">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5F07F53D" w14:textId="77777777" w:rsidR="008A0A4F" w:rsidRPr="00BA7A71" w:rsidRDefault="008A0A4F" w:rsidP="008A0A4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4F581BC5" w14:textId="77777777" w:rsidR="008A0A4F" w:rsidRPr="00BA7A71" w:rsidRDefault="008A0A4F" w:rsidP="008A0A4F">
      <w:pPr>
        <w:widowControl/>
        <w:jc w:val="left"/>
        <w:rPr>
          <w:rFonts w:asciiTheme="majorEastAsia" w:eastAsiaTheme="majorEastAsia" w:hAnsiTheme="majorEastAsia"/>
          <w:sz w:val="24"/>
          <w:szCs w:val="24"/>
        </w:rPr>
      </w:pPr>
    </w:p>
    <w:p w14:paraId="022E4304" w14:textId="77777777" w:rsidR="008A0A4F" w:rsidRPr="00BA7A71" w:rsidRDefault="008A0A4F" w:rsidP="008A0A4F">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6937742F" w14:textId="1AACCC82" w:rsidR="008A0A4F" w:rsidRPr="00CF3B8B" w:rsidRDefault="008A0A4F" w:rsidP="008A0A4F">
      <w:pPr>
        <w:spacing w:line="360" w:lineRule="exact"/>
        <w:jc w:val="right"/>
        <w:rPr>
          <w:rFonts w:asciiTheme="majorEastAsia" w:eastAsiaTheme="majorEastAsia" w:hAnsiTheme="majorEastAsia"/>
          <w:b/>
          <w:bCs/>
          <w:sz w:val="20"/>
          <w:u w:val="thick"/>
        </w:rPr>
      </w:pPr>
      <w:r w:rsidRPr="00CF3B8B">
        <w:rPr>
          <w:rFonts w:asciiTheme="majorEastAsia" w:eastAsiaTheme="majorEastAsia" w:hAnsiTheme="majorEastAsia" w:cs="Times New Roman" w:hint="eastAsia"/>
          <w:b/>
          <w:bCs/>
          <w:kern w:val="0"/>
          <w:sz w:val="24"/>
          <w:szCs w:val="20"/>
          <w:u w:val="thick"/>
        </w:rPr>
        <w:lastRenderedPageBreak/>
        <w:t>別紙</w:t>
      </w:r>
      <w:r>
        <w:rPr>
          <w:rFonts w:asciiTheme="majorEastAsia" w:eastAsiaTheme="majorEastAsia" w:hAnsiTheme="majorEastAsia" w:cs="Times New Roman" w:hint="eastAsia"/>
          <w:b/>
          <w:bCs/>
          <w:kern w:val="0"/>
          <w:sz w:val="24"/>
          <w:szCs w:val="20"/>
          <w:u w:val="thick"/>
        </w:rPr>
        <w:t>２</w:t>
      </w:r>
    </w:p>
    <w:p w14:paraId="1E76CF7D" w14:textId="1D56079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5265E83D"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r w:rsidR="00911063">
                              <w:rPr>
                                <w:rFonts w:ascii="メイリオ" w:eastAsia="メイリオ" w:hAnsi="メイリオ" w:hint="eastAsia"/>
                              </w:rPr>
                              <w:t>（</w:t>
                            </w:r>
                            <w:r w:rsidR="00911063" w:rsidRPr="00A030E1">
                              <w:rPr>
                                <w:rFonts w:ascii="メイリオ" w:eastAsia="メイリオ" w:hAnsi="メイリオ" w:hint="eastAsia"/>
                                <w:b/>
                                <w:bCs/>
                              </w:rPr>
                              <w:t>１頁以内</w:t>
                            </w:r>
                            <w:r w:rsidR="00911063" w:rsidRPr="00911063">
                              <w:rPr>
                                <w:rFonts w:ascii="メイリオ" w:eastAsia="メイリオ" w:hAnsi="メイリオ" w:hint="eastAsia"/>
                              </w:rPr>
                              <w:t>）</w:t>
                            </w:r>
                          </w:p>
                          <w:p w14:paraId="18D71D76" w14:textId="688F40E3" w:rsidR="005047C4" w:rsidRPr="009E1043" w:rsidRDefault="005047C4" w:rsidP="00C30BBF">
                            <w:pPr>
                              <w:widowControl/>
                              <w:spacing w:line="360" w:lineRule="exact"/>
                              <w:jc w:val="left"/>
                              <w:rPr>
                                <w:rFonts w:ascii="メイリオ" w:eastAsia="メイリオ" w:hAnsi="メイリオ"/>
                              </w:rPr>
                            </w:pPr>
                            <w:r w:rsidRPr="009E1043">
                              <w:rPr>
                                <w:rFonts w:ascii="メイリオ" w:eastAsia="メイリオ" w:hAnsi="メイリオ" w:hint="eastAsia"/>
                              </w:rPr>
                              <w:t>※ マイルストーン</w:t>
                            </w:r>
                            <w:r w:rsidR="00911063">
                              <w:rPr>
                                <w:rFonts w:ascii="メイリオ" w:eastAsia="メイリオ" w:hAnsi="メイリオ" w:hint="eastAsia"/>
                              </w:rPr>
                              <w:t>（</w:t>
                            </w:r>
                            <w:r w:rsidRPr="009E1043">
                              <w:rPr>
                                <w:rFonts w:ascii="メイリオ" w:eastAsia="メイリオ" w:hAnsi="メイリオ" w:hint="eastAsia"/>
                              </w:rPr>
                              <w:t>達成しようとする研究開発の節目となる到達点・達成事項</w:t>
                            </w:r>
                            <w:r w:rsidR="00911063" w:rsidRPr="00AE7661">
                              <w:rPr>
                                <w:rFonts w:ascii="メイリオ" w:eastAsia="メイリオ" w:hAnsi="メイリオ" w:hint="eastAsia"/>
                              </w:rPr>
                              <w:t>）を設定すること。</w:t>
                            </w:r>
                          </w:p>
                          <w:p w14:paraId="535EEF89" w14:textId="75C06288" w:rsidR="005047C4" w:rsidRPr="009E1043" w:rsidRDefault="005047C4" w:rsidP="006E2FC0">
                            <w:pPr>
                              <w:widowControl/>
                              <w:spacing w:line="360" w:lineRule="exact"/>
                              <w:jc w:val="left"/>
                              <w:rPr>
                                <w:rFonts w:ascii="メイリオ" w:eastAsia="メイリオ" w:hAnsi="メイリオ"/>
                              </w:rPr>
                            </w:pPr>
                            <w:r w:rsidRPr="00A030E1">
                              <w:rPr>
                                <w:rFonts w:ascii="メイリオ" w:eastAsia="メイリオ" w:hAnsi="メイリオ" w:hint="eastAsia"/>
                              </w:rPr>
                              <w:t>■項目</w:t>
                            </w:r>
                            <w:r w:rsidR="009E1043">
                              <w:rPr>
                                <w:rFonts w:ascii="メイリオ" w:eastAsia="メイリオ" w:hAnsi="メイリオ" w:hint="eastAsia"/>
                              </w:rPr>
                              <w:t>の番号と内容は</w:t>
                            </w:r>
                            <w:r w:rsidR="009E1043" w:rsidRPr="009E1043">
                              <w:rPr>
                                <w:rFonts w:ascii="メイリオ" w:eastAsia="メイリオ" w:hAnsi="メイリオ" w:hint="eastAsia"/>
                              </w:rPr>
                              <w:t>別紙5「担当別 研究開発概要」</w:t>
                            </w:r>
                            <w:r w:rsidR="009E1043">
                              <w:rPr>
                                <w:rFonts w:ascii="メイリオ" w:eastAsia="メイリオ" w:hAnsi="メイリオ" w:hint="eastAsia"/>
                              </w:rPr>
                              <w:t>と対応させ、項目</w:t>
                            </w:r>
                            <w:r w:rsidRPr="00A030E1">
                              <w:rPr>
                                <w:rFonts w:ascii="メイリオ" w:eastAsia="メイリオ" w:hAnsi="メイリオ" w:hint="eastAsia"/>
                              </w:rPr>
                              <w:t>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5265E83D"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r w:rsidR="00911063">
                        <w:rPr>
                          <w:rFonts w:ascii="メイリオ" w:eastAsia="メイリオ" w:hAnsi="メイリオ" w:hint="eastAsia"/>
                        </w:rPr>
                        <w:t>（</w:t>
                      </w:r>
                      <w:r w:rsidR="00911063" w:rsidRPr="00A030E1">
                        <w:rPr>
                          <w:rFonts w:ascii="メイリオ" w:eastAsia="メイリオ" w:hAnsi="メイリオ" w:hint="eastAsia"/>
                          <w:b/>
                          <w:bCs/>
                        </w:rPr>
                        <w:t>１頁以内</w:t>
                      </w:r>
                      <w:r w:rsidR="00911063" w:rsidRPr="00911063">
                        <w:rPr>
                          <w:rFonts w:ascii="メイリオ" w:eastAsia="メイリオ" w:hAnsi="メイリオ" w:hint="eastAsia"/>
                        </w:rPr>
                        <w:t>）</w:t>
                      </w:r>
                    </w:p>
                    <w:p w14:paraId="18D71D76" w14:textId="688F40E3" w:rsidR="005047C4" w:rsidRPr="009E1043" w:rsidRDefault="005047C4" w:rsidP="00C30BBF">
                      <w:pPr>
                        <w:widowControl/>
                        <w:spacing w:line="360" w:lineRule="exact"/>
                        <w:jc w:val="left"/>
                        <w:rPr>
                          <w:rFonts w:ascii="メイリオ" w:eastAsia="メイリオ" w:hAnsi="メイリオ"/>
                        </w:rPr>
                      </w:pPr>
                      <w:r w:rsidRPr="009E1043">
                        <w:rPr>
                          <w:rFonts w:ascii="メイリオ" w:eastAsia="メイリオ" w:hAnsi="メイリオ" w:hint="eastAsia"/>
                        </w:rPr>
                        <w:t>※ マイルストーン</w:t>
                      </w:r>
                      <w:r w:rsidR="00911063">
                        <w:rPr>
                          <w:rFonts w:ascii="メイリオ" w:eastAsia="メイリオ" w:hAnsi="メイリオ" w:hint="eastAsia"/>
                        </w:rPr>
                        <w:t>（</w:t>
                      </w:r>
                      <w:r w:rsidRPr="009E1043">
                        <w:rPr>
                          <w:rFonts w:ascii="メイリオ" w:eastAsia="メイリオ" w:hAnsi="メイリオ" w:hint="eastAsia"/>
                        </w:rPr>
                        <w:t>達成しようとする研究開発の節目となる到達点・達成事項</w:t>
                      </w:r>
                      <w:r w:rsidR="00911063" w:rsidRPr="00AE7661">
                        <w:rPr>
                          <w:rFonts w:ascii="メイリオ" w:eastAsia="メイリオ" w:hAnsi="メイリオ" w:hint="eastAsia"/>
                        </w:rPr>
                        <w:t>）を設定すること。</w:t>
                      </w:r>
                    </w:p>
                    <w:p w14:paraId="535EEF89" w14:textId="75C06288" w:rsidR="005047C4" w:rsidRPr="009E1043" w:rsidRDefault="005047C4" w:rsidP="006E2FC0">
                      <w:pPr>
                        <w:widowControl/>
                        <w:spacing w:line="360" w:lineRule="exact"/>
                        <w:jc w:val="left"/>
                        <w:rPr>
                          <w:rFonts w:ascii="メイリオ" w:eastAsia="メイリオ" w:hAnsi="メイリオ"/>
                        </w:rPr>
                      </w:pPr>
                      <w:r w:rsidRPr="00A030E1">
                        <w:rPr>
                          <w:rFonts w:ascii="メイリオ" w:eastAsia="メイリオ" w:hAnsi="メイリオ" w:hint="eastAsia"/>
                        </w:rPr>
                        <w:t>■項目</w:t>
                      </w:r>
                      <w:r w:rsidR="009E1043">
                        <w:rPr>
                          <w:rFonts w:ascii="メイリオ" w:eastAsia="メイリオ" w:hAnsi="メイリオ" w:hint="eastAsia"/>
                        </w:rPr>
                        <w:t>の番号と内容は</w:t>
                      </w:r>
                      <w:r w:rsidR="009E1043" w:rsidRPr="009E1043">
                        <w:rPr>
                          <w:rFonts w:ascii="メイリオ" w:eastAsia="メイリオ" w:hAnsi="メイリオ" w:hint="eastAsia"/>
                        </w:rPr>
                        <w:t>別紙5「担当別 研究開発概要」</w:t>
                      </w:r>
                      <w:r w:rsidR="009E1043">
                        <w:rPr>
                          <w:rFonts w:ascii="メイリオ" w:eastAsia="メイリオ" w:hAnsi="メイリオ" w:hint="eastAsia"/>
                        </w:rPr>
                        <w:t>と対応させ、項目</w:t>
                      </w:r>
                      <w:r w:rsidRPr="00A030E1">
                        <w:rPr>
                          <w:rFonts w:ascii="メイリオ" w:eastAsia="メイリオ" w:hAnsi="メイリオ" w:hint="eastAsia"/>
                        </w:rPr>
                        <w:t>別のスケジュールや担当者がわかるように記載してください。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FF65B95" w14:textId="77777777" w:rsidR="00AA1358" w:rsidRPr="00CF3B8B" w:rsidRDefault="00AA1358" w:rsidP="00AA1358">
      <w:pPr>
        <w:widowControl/>
        <w:jc w:val="right"/>
        <w:rPr>
          <w:rFonts w:asciiTheme="majorEastAsia" w:eastAsiaTheme="majorEastAsia" w:hAnsiTheme="majorEastAsia" w:cs="Times New Roman"/>
          <w:b/>
          <w:bCs/>
          <w:kern w:val="0"/>
          <w:sz w:val="24"/>
          <w:szCs w:val="20"/>
          <w:u w:val="thick"/>
        </w:rPr>
      </w:pPr>
      <w:r w:rsidRPr="00CF3B8B">
        <w:rPr>
          <w:rFonts w:asciiTheme="majorEastAsia" w:eastAsiaTheme="majorEastAsia" w:hAnsiTheme="majorEastAsia" w:cs="Times New Roman" w:hint="eastAsia"/>
          <w:b/>
          <w:bCs/>
          <w:kern w:val="0"/>
          <w:sz w:val="24"/>
          <w:szCs w:val="20"/>
          <w:u w:val="thick"/>
        </w:rPr>
        <w:lastRenderedPageBreak/>
        <w:t>別紙３</w:t>
      </w:r>
    </w:p>
    <w:p w14:paraId="69244775" w14:textId="77777777" w:rsidR="00AA1358" w:rsidRPr="00BA7A71" w:rsidRDefault="00AA1358" w:rsidP="00AA1358">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2FD635A9" w14:textId="77777777" w:rsidR="00AA1358" w:rsidRPr="00BA7A71" w:rsidRDefault="00AA1358" w:rsidP="00AA1358">
      <w:pPr>
        <w:autoSpaceDE w:val="0"/>
        <w:autoSpaceDN w:val="0"/>
        <w:adjustRightInd w:val="0"/>
        <w:jc w:val="center"/>
        <w:rPr>
          <w:rFonts w:asciiTheme="majorEastAsia" w:eastAsiaTheme="majorEastAsia" w:hAnsiTheme="majorEastAsia" w:cs="ＭＳ 明朝"/>
          <w:kern w:val="0"/>
          <w:sz w:val="24"/>
          <w:szCs w:val="20"/>
        </w:rPr>
      </w:pPr>
    </w:p>
    <w:p w14:paraId="47D56C49" w14:textId="77777777" w:rsidR="00AA1358" w:rsidRDefault="00AA1358" w:rsidP="00AA1358">
      <w:pPr>
        <w:pStyle w:val="ac"/>
        <w:numPr>
          <w:ilvl w:val="0"/>
          <w:numId w:val="3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61A808D4" w14:textId="77777777" w:rsidR="00AA1358" w:rsidRPr="000A1D63" w:rsidRDefault="00AA1358" w:rsidP="00AA1358">
      <w:pPr>
        <w:widowControl/>
        <w:jc w:val="left"/>
        <w:rPr>
          <w:rFonts w:ascii="游ゴシック Medium" w:eastAsia="游ゴシック Medium" w:hAnsi="游ゴシック Medium"/>
          <w:sz w:val="20"/>
          <w:szCs w:val="20"/>
        </w:rPr>
      </w:pPr>
    </w:p>
    <w:p w14:paraId="0667A4D4" w14:textId="77777777" w:rsidR="00AA1358" w:rsidRDefault="00AA1358" w:rsidP="00AA1358">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3322AFC1" w14:textId="72D19179" w:rsidR="008A0A4F" w:rsidRPr="00CF3B8B" w:rsidRDefault="00E23E23" w:rsidP="008A0A4F">
      <w:pPr>
        <w:spacing w:line="360" w:lineRule="exact"/>
        <w:jc w:val="right"/>
        <w:rPr>
          <w:rFonts w:asciiTheme="majorEastAsia" w:eastAsiaTheme="majorEastAsia" w:hAnsiTheme="majorEastAsia"/>
          <w:b/>
          <w:bCs/>
          <w:sz w:val="20"/>
          <w:u w:val="thick"/>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700C0ABB">
                <wp:simplePos x="0" y="0"/>
                <wp:positionH relativeFrom="margin">
                  <wp:posOffset>2687955</wp:posOffset>
                </wp:positionH>
                <wp:positionV relativeFrom="paragraph">
                  <wp:posOffset>-205311</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AA1358" w:rsidRDefault="005047C4" w:rsidP="00E428BA">
                            <w:pPr>
                              <w:jc w:val="center"/>
                              <w:rPr>
                                <w:rFonts w:ascii="メイリオ" w:eastAsia="メイリオ" w:hAnsi="メイリオ"/>
                                <w:color w:val="548DD4" w:themeColor="text2" w:themeTint="99"/>
                                <w:sz w:val="24"/>
                                <w:szCs w:val="24"/>
                              </w:rPr>
                            </w:pPr>
                            <w:r w:rsidRPr="00AA1358">
                              <w:rPr>
                                <w:rFonts w:ascii="メイリオ" w:eastAsia="メイリオ" w:hAnsi="メイリオ" w:hint="eastAsia"/>
                                <w:color w:val="548DD4" w:themeColor="text2" w:themeTint="99"/>
                                <w:sz w:val="24"/>
                                <w:szCs w:val="24"/>
                              </w:rPr>
                              <w:t>（</w:t>
                            </w:r>
                            <w:r w:rsidRPr="00AA1358">
                              <w:rPr>
                                <w:rFonts w:ascii="メイリオ" w:eastAsia="メイリオ" w:hAnsi="メイリオ" w:hint="eastAsia"/>
                                <w:color w:val="548DD4" w:themeColor="text2" w:themeTint="99"/>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211.65pt;margin-top:-16.15pt;width:72.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" filled="f" stroked="f">
                <v:textbox style="mso-fit-shape-to-text:t">
                  <w:txbxContent>
                    <w:p w14:paraId="394A91E2" w14:textId="77777777" w:rsidR="005047C4" w:rsidRPr="00AA1358" w:rsidRDefault="005047C4" w:rsidP="00E428BA">
                      <w:pPr>
                        <w:jc w:val="center"/>
                        <w:rPr>
                          <w:rFonts w:ascii="メイリオ" w:eastAsia="メイリオ" w:hAnsi="メイリオ"/>
                          <w:color w:val="548DD4" w:themeColor="text2" w:themeTint="99"/>
                          <w:sz w:val="24"/>
                          <w:szCs w:val="24"/>
                        </w:rPr>
                      </w:pPr>
                      <w:r w:rsidRPr="00AA1358">
                        <w:rPr>
                          <w:rFonts w:ascii="メイリオ" w:eastAsia="メイリオ" w:hAnsi="メイリオ" w:hint="eastAsia"/>
                          <w:color w:val="548DD4" w:themeColor="text2" w:themeTint="99"/>
                          <w:sz w:val="24"/>
                          <w:szCs w:val="24"/>
                        </w:rPr>
                        <w:t>（</w:t>
                      </w:r>
                      <w:r w:rsidRPr="00AA1358">
                        <w:rPr>
                          <w:rFonts w:ascii="メイリオ" w:eastAsia="メイリオ" w:hAnsi="メイリオ" w:hint="eastAsia"/>
                          <w:color w:val="548DD4" w:themeColor="text2" w:themeTint="99"/>
                          <w:sz w:val="24"/>
                          <w:szCs w:val="24"/>
                        </w:rPr>
                        <w:t>例）</w:t>
                      </w:r>
                    </w:p>
                  </w:txbxContent>
                </v:textbox>
                <w10:wrap anchorx="margin"/>
              </v:shape>
            </w:pict>
          </mc:Fallback>
        </mc:AlternateContent>
      </w:r>
      <w:r w:rsidR="008A0A4F" w:rsidRPr="00CF3B8B">
        <w:rPr>
          <w:rFonts w:asciiTheme="majorEastAsia" w:eastAsiaTheme="majorEastAsia" w:hAnsiTheme="majorEastAsia" w:cs="Times New Roman" w:hint="eastAsia"/>
          <w:b/>
          <w:bCs/>
          <w:kern w:val="0"/>
          <w:sz w:val="24"/>
          <w:szCs w:val="20"/>
          <w:u w:val="thick"/>
        </w:rPr>
        <w:t>別紙</w:t>
      </w:r>
      <w:r w:rsidR="00AA1358">
        <w:rPr>
          <w:rFonts w:asciiTheme="majorEastAsia" w:eastAsiaTheme="majorEastAsia" w:hAnsiTheme="majorEastAsia" w:cs="Times New Roman" w:hint="eastAsia"/>
          <w:b/>
          <w:bCs/>
          <w:kern w:val="0"/>
          <w:sz w:val="24"/>
          <w:szCs w:val="20"/>
          <w:u w:val="thick"/>
        </w:rPr>
        <w:t>４</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3DB881D"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w:t>
                              </w:r>
                              <w:r w:rsidR="009E1043" w:rsidRPr="00983C8C">
                                <w:rPr>
                                  <w:rFonts w:ascii="メイリオ" w:eastAsia="メイリオ" w:hAnsi="メイリオ" w:hint="eastAsia"/>
                                  <w:color w:val="4F81BD" w:themeColor="accent1"/>
                                  <w:kern w:val="24"/>
                                  <w:szCs w:val="21"/>
                                </w:rPr>
                                <w:t>制図記載例】</w:t>
                              </w:r>
                            </w:p>
                            <w:p w14:paraId="03EA811E" w14:textId="6DB67CEA"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3DB881D"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w:t>
                        </w:r>
                        <w:r w:rsidR="009E1043" w:rsidRPr="00983C8C">
                          <w:rPr>
                            <w:rFonts w:ascii="メイリオ" w:eastAsia="メイリオ" w:hAnsi="メイリオ" w:hint="eastAsia"/>
                            <w:color w:val="4F81BD" w:themeColor="accent1"/>
                            <w:kern w:val="24"/>
                            <w:szCs w:val="21"/>
                          </w:rPr>
                          <w:t>制図記載例】</w:t>
                        </w:r>
                      </w:p>
                      <w:p w14:paraId="03EA811E" w14:textId="6DB67CEA"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BF464F6" w:rsidR="005047C4" w:rsidRPr="009E1043" w:rsidRDefault="005047C4" w:rsidP="009E1043">
                            <w:pPr>
                              <w:widowControl/>
                              <w:spacing w:line="360" w:lineRule="exact"/>
                              <w:ind w:rightChars="-22" w:right="-46"/>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代表機関、分担機関の組織（所属機関と主たる研究場所が異なる場合については、主たる研究場所も記載）、</w:t>
                            </w:r>
                            <w:r w:rsidR="009E1043" w:rsidRPr="009E1043">
                              <w:rPr>
                                <w:rFonts w:ascii="メイリオ" w:eastAsia="メイリオ" w:hAnsi="メイリオ" w:hint="eastAsia"/>
                              </w:rPr>
                              <w:t>海外研究拠点、拠点運営大学及び現地国の協力機関等</w:t>
                            </w:r>
                            <w:r w:rsidR="009E1043" w:rsidRPr="00AE7661">
                              <w:rPr>
                                <w:rFonts w:ascii="メイリオ" w:eastAsia="メイリオ" w:hAnsi="メイリオ" w:hint="eastAsia"/>
                              </w:rPr>
                              <w:t>も含めた</w:t>
                            </w:r>
                            <w:r w:rsidRPr="00AE7661">
                              <w:rPr>
                                <w:rFonts w:ascii="メイリオ" w:eastAsia="メイリオ" w:hAnsi="メイリオ" w:hint="eastAsia"/>
                              </w:rPr>
                              <w:t>連携、協力体制等について</w:t>
                            </w:r>
                            <w:r w:rsidR="009E1043" w:rsidRPr="00AE7661">
                              <w:rPr>
                                <w:rFonts w:ascii="メイリオ" w:eastAsia="メイリオ" w:hAnsi="メイリオ" w:hint="eastAsia"/>
                              </w:rPr>
                              <w:t>の</w:t>
                            </w:r>
                            <w:r w:rsidRPr="00AE7661">
                              <w:rPr>
                                <w:rFonts w:ascii="メイリオ" w:eastAsia="メイリオ" w:hAnsi="メイリオ" w:hint="eastAsia"/>
                              </w:rPr>
                              <w:t>体制図を</w:t>
                            </w:r>
                            <w:r w:rsidR="009E1043" w:rsidRPr="00AE7661">
                              <w:rPr>
                                <w:rFonts w:ascii="メイリオ" w:eastAsia="メイリオ" w:hAnsi="メイリオ" w:hint="eastAsia"/>
                              </w:rPr>
                              <w:t>、</w:t>
                            </w:r>
                            <w:r w:rsidRPr="00AE7661">
                              <w:rPr>
                                <w:rFonts w:ascii="メイリオ" w:eastAsia="メイリオ" w:hAnsi="メイリオ" w:hint="eastAsia"/>
                              </w:rPr>
                              <w:t>各機関の役割がわかるように記載してください。また、研究開発課題の運営・推進及び</w:t>
                            </w:r>
                            <w:r w:rsidR="009E1043" w:rsidRPr="00AE7661">
                              <w:rPr>
                                <w:rFonts w:ascii="メイリオ" w:eastAsia="メイリオ" w:hAnsi="メイリオ"/>
                              </w:rPr>
                              <w:br/>
                            </w:r>
                            <w:r w:rsidRPr="00AE7661">
                              <w:rPr>
                                <w:rFonts w:ascii="メイリオ" w:eastAsia="メイリオ" w:hAnsi="メイリオ" w:hint="eastAsia"/>
                              </w:rPr>
                              <w:t>進捗管理等の体制や方法について</w:t>
                            </w:r>
                            <w:r w:rsidR="009E1043" w:rsidRPr="00AE7661">
                              <w:rPr>
                                <w:rFonts w:ascii="メイリオ" w:eastAsia="メイリオ" w:hAnsi="メイリオ" w:hint="eastAsia"/>
                              </w:rPr>
                              <w:t>も</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BF464F6" w:rsidR="005047C4" w:rsidRPr="009E1043" w:rsidRDefault="005047C4" w:rsidP="009E1043">
                      <w:pPr>
                        <w:widowControl/>
                        <w:spacing w:line="360" w:lineRule="exact"/>
                        <w:ind w:rightChars="-22" w:right="-46"/>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代表機関、分担機関の組織（所属機関と主たる研究場所が異なる場合については、主たる研究場所も記載）、</w:t>
                      </w:r>
                      <w:r w:rsidR="009E1043" w:rsidRPr="009E1043">
                        <w:rPr>
                          <w:rFonts w:ascii="メイリオ" w:eastAsia="メイリオ" w:hAnsi="メイリオ" w:hint="eastAsia"/>
                        </w:rPr>
                        <w:t>海外研究拠点、拠点運営大学及び現地国の協力機関等</w:t>
                      </w:r>
                      <w:r w:rsidR="009E1043" w:rsidRPr="00AE7661">
                        <w:rPr>
                          <w:rFonts w:ascii="メイリオ" w:eastAsia="メイリオ" w:hAnsi="メイリオ" w:hint="eastAsia"/>
                        </w:rPr>
                        <w:t>も含めた</w:t>
                      </w:r>
                      <w:r w:rsidRPr="00AE7661">
                        <w:rPr>
                          <w:rFonts w:ascii="メイリオ" w:eastAsia="メイリオ" w:hAnsi="メイリオ" w:hint="eastAsia"/>
                        </w:rPr>
                        <w:t>連携、協力体制等について</w:t>
                      </w:r>
                      <w:r w:rsidR="009E1043" w:rsidRPr="00AE7661">
                        <w:rPr>
                          <w:rFonts w:ascii="メイリオ" w:eastAsia="メイリオ" w:hAnsi="メイリオ" w:hint="eastAsia"/>
                        </w:rPr>
                        <w:t>の</w:t>
                      </w:r>
                      <w:r w:rsidRPr="00AE7661">
                        <w:rPr>
                          <w:rFonts w:ascii="メイリオ" w:eastAsia="メイリオ" w:hAnsi="メイリオ" w:hint="eastAsia"/>
                        </w:rPr>
                        <w:t>体制図を</w:t>
                      </w:r>
                      <w:r w:rsidR="009E1043" w:rsidRPr="00AE7661">
                        <w:rPr>
                          <w:rFonts w:ascii="メイリオ" w:eastAsia="メイリオ" w:hAnsi="メイリオ" w:hint="eastAsia"/>
                        </w:rPr>
                        <w:t>、</w:t>
                      </w:r>
                      <w:r w:rsidRPr="00AE7661">
                        <w:rPr>
                          <w:rFonts w:ascii="メイリオ" w:eastAsia="メイリオ" w:hAnsi="メイリオ" w:hint="eastAsia"/>
                        </w:rPr>
                        <w:t>各機関の役割がわかるように記載してください。また、研究開発課題の運営・推進及び</w:t>
                      </w:r>
                      <w:r w:rsidR="009E1043" w:rsidRPr="00AE7661">
                        <w:rPr>
                          <w:rFonts w:ascii="メイリオ" w:eastAsia="メイリオ" w:hAnsi="メイリオ"/>
                        </w:rPr>
                        <w:br/>
                      </w:r>
                      <w:r w:rsidRPr="00AE7661">
                        <w:rPr>
                          <w:rFonts w:ascii="メイリオ" w:eastAsia="メイリオ" w:hAnsi="メイリオ" w:hint="eastAsia"/>
                        </w:rPr>
                        <w:t>進捗管理等の体制や方法について</w:t>
                      </w:r>
                      <w:r w:rsidR="009E1043" w:rsidRPr="00AE7661">
                        <w:rPr>
                          <w:rFonts w:ascii="メイリオ" w:eastAsia="メイリオ" w:hAnsi="メイリオ" w:hint="eastAsia"/>
                        </w:rPr>
                        <w:t>も</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178530D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BAF1C1D" w14:textId="37D68257" w:rsidR="008A0A4F" w:rsidRDefault="008A0A4F" w:rsidP="00671A70">
      <w:pPr>
        <w:widowControl/>
        <w:snapToGrid w:val="0"/>
        <w:spacing w:line="360" w:lineRule="exact"/>
        <w:jc w:val="left"/>
        <w:rPr>
          <w:rFonts w:ascii="游ゴシック Medium" w:eastAsia="游ゴシック Medium" w:hAnsi="游ゴシック Medium"/>
          <w:b/>
          <w:bCs/>
          <w:kern w:val="0"/>
          <w:szCs w:val="21"/>
        </w:rPr>
      </w:pPr>
    </w:p>
    <w:p w14:paraId="5C405E6E" w14:textId="2C7379A1" w:rsidR="00AA1358" w:rsidRDefault="00AA1358" w:rsidP="00AA1358">
      <w:pPr>
        <w:widowControl/>
        <w:snapToGrid w:val="0"/>
        <w:spacing w:line="360" w:lineRule="exact"/>
        <w:jc w:val="right"/>
        <w:rPr>
          <w:rFonts w:asciiTheme="majorEastAsia" w:eastAsiaTheme="majorEastAsia" w:hAnsiTheme="majorEastAsia"/>
          <w:b/>
          <w:bCs/>
          <w:kern w:val="0"/>
          <w:sz w:val="24"/>
          <w:szCs w:val="24"/>
          <w:u w:val="thick"/>
        </w:rPr>
      </w:pPr>
      <w:r>
        <w:rPr>
          <w:rFonts w:asciiTheme="majorEastAsia" w:eastAsiaTheme="majorEastAsia" w:hAnsiTheme="majorEastAsia"/>
          <w:b/>
          <w:bCs/>
          <w:kern w:val="0"/>
          <w:sz w:val="24"/>
          <w:szCs w:val="24"/>
          <w:u w:val="thick"/>
        </w:rPr>
        <w:br w:type="page"/>
      </w:r>
    </w:p>
    <w:p w14:paraId="50A9FFB5" w14:textId="31A93088" w:rsidR="008A0A4F" w:rsidRPr="000F7163" w:rsidRDefault="008A0A4F" w:rsidP="008A0A4F">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lastRenderedPageBreak/>
        <w:t>別紙５</w:t>
      </w:r>
    </w:p>
    <w:p w14:paraId="24C3A7FC" w14:textId="77777777" w:rsidR="008A0A4F" w:rsidRPr="00BA7A71" w:rsidRDefault="008A0A4F" w:rsidP="008A0A4F">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0110313D" w14:textId="77777777" w:rsidR="008A0A4F" w:rsidRPr="002121A5" w:rsidRDefault="008A0A4F" w:rsidP="008A0A4F">
      <w:pPr>
        <w:spacing w:line="0" w:lineRule="atLeast"/>
        <w:ind w:leftChars="67" w:left="141"/>
        <w:rPr>
          <w:rFonts w:asciiTheme="majorEastAsia" w:eastAsiaTheme="majorEastAsia" w:hAnsiTheme="majorEastAsia"/>
          <w:color w:val="0070C0"/>
          <w:sz w:val="18"/>
          <w:szCs w:val="20"/>
        </w:rPr>
      </w:pPr>
      <w:r w:rsidRPr="002121A5">
        <w:rPr>
          <w:rFonts w:asciiTheme="majorEastAsia" w:eastAsiaTheme="majorEastAsia" w:hAnsiTheme="majorEastAsia" w:hint="eastAsia"/>
          <w:color w:val="0070C0"/>
          <w:sz w:val="18"/>
          <w:szCs w:val="20"/>
        </w:rPr>
        <w:t>研究開発</w:t>
      </w:r>
      <w:r w:rsidRPr="002121A5">
        <w:rPr>
          <w:rFonts w:asciiTheme="majorEastAsia" w:eastAsiaTheme="majorEastAsia" w:hAnsiTheme="majorEastAsia"/>
          <w:color w:val="0070C0"/>
          <w:sz w:val="18"/>
          <w:szCs w:val="20"/>
        </w:rPr>
        <w:t>分担者の人数に応じて適宜</w:t>
      </w:r>
      <w:r w:rsidRPr="002121A5">
        <w:rPr>
          <w:rFonts w:asciiTheme="majorEastAsia" w:eastAsiaTheme="majorEastAsia" w:hAnsiTheme="majorEastAsia" w:hint="eastAsia"/>
          <w:color w:val="0070C0"/>
          <w:sz w:val="18"/>
          <w:szCs w:val="20"/>
        </w:rPr>
        <w:t>、</w:t>
      </w:r>
      <w:r w:rsidRPr="002121A5">
        <w:rPr>
          <w:rFonts w:asciiTheme="majorEastAsia" w:eastAsiaTheme="majorEastAsia" w:hAnsiTheme="majorEastAsia"/>
          <w:color w:val="0070C0"/>
          <w:sz w:val="18"/>
          <w:szCs w:val="20"/>
        </w:rPr>
        <w:t>追加</w:t>
      </w:r>
      <w:r w:rsidRPr="002121A5">
        <w:rPr>
          <w:rFonts w:asciiTheme="majorEastAsia" w:eastAsiaTheme="majorEastAsia" w:hAnsiTheme="majorEastAsia" w:hint="eastAsia"/>
          <w:color w:val="0070C0"/>
          <w:sz w:val="18"/>
          <w:szCs w:val="20"/>
        </w:rPr>
        <w:t>または</w:t>
      </w:r>
      <w:r w:rsidRPr="002121A5">
        <w:rPr>
          <w:rFonts w:asciiTheme="majorEastAsia" w:eastAsiaTheme="majorEastAsia" w:hAnsiTheme="majorEastAsia"/>
          <w:color w:val="0070C0"/>
          <w:sz w:val="18"/>
          <w:szCs w:val="20"/>
        </w:rPr>
        <w:t>削除してください。</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8A0A4F" w:rsidRPr="00BA7A71" w14:paraId="133313B8" w14:textId="77777777" w:rsidTr="00A971F2">
        <w:trPr>
          <w:trHeight w:val="340"/>
        </w:trPr>
        <w:tc>
          <w:tcPr>
            <w:tcW w:w="562" w:type="dxa"/>
            <w:vMerge w:val="restart"/>
          </w:tcPr>
          <w:p w14:paraId="653D9799"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06EDA965"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6883A57" w14:textId="77777777" w:rsidR="008A0A4F" w:rsidRPr="00BA7A71" w:rsidRDefault="008A0A4F" w:rsidP="00A971F2">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8A0A4F" w:rsidRPr="00BA7A71" w14:paraId="5AC36FD7" w14:textId="77777777" w:rsidTr="00A971F2">
        <w:trPr>
          <w:trHeight w:val="340"/>
        </w:trPr>
        <w:tc>
          <w:tcPr>
            <w:tcW w:w="562" w:type="dxa"/>
            <w:vMerge/>
          </w:tcPr>
          <w:p w14:paraId="298833D7" w14:textId="77777777" w:rsidR="008A0A4F" w:rsidRPr="00BA7A71" w:rsidRDefault="008A0A4F" w:rsidP="00A971F2">
            <w:pPr>
              <w:rPr>
                <w:rFonts w:asciiTheme="majorEastAsia" w:eastAsiaTheme="majorEastAsia" w:hAnsiTheme="majorEastAsia"/>
                <w:szCs w:val="21"/>
              </w:rPr>
            </w:pPr>
          </w:p>
        </w:tc>
        <w:tc>
          <w:tcPr>
            <w:tcW w:w="2721" w:type="dxa"/>
            <w:shd w:val="clear" w:color="auto" w:fill="auto"/>
          </w:tcPr>
          <w:p w14:paraId="69398935"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5F51A8BE" w14:textId="77777777" w:rsidR="008A0A4F" w:rsidRPr="00BA7A71" w:rsidRDefault="008A0A4F" w:rsidP="00A971F2">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8A0A4F" w:rsidRPr="00BA7A71" w14:paraId="156BF772" w14:textId="77777777" w:rsidTr="00A971F2">
        <w:trPr>
          <w:trHeight w:val="340"/>
        </w:trPr>
        <w:tc>
          <w:tcPr>
            <w:tcW w:w="562" w:type="dxa"/>
            <w:vMerge/>
          </w:tcPr>
          <w:p w14:paraId="16A67DC0" w14:textId="77777777" w:rsidR="008A0A4F" w:rsidRPr="00BA7A71" w:rsidRDefault="008A0A4F" w:rsidP="00A971F2">
            <w:pPr>
              <w:rPr>
                <w:rFonts w:asciiTheme="majorEastAsia" w:eastAsiaTheme="majorEastAsia" w:hAnsiTheme="majorEastAsia"/>
                <w:szCs w:val="21"/>
              </w:rPr>
            </w:pPr>
          </w:p>
        </w:tc>
        <w:tc>
          <w:tcPr>
            <w:tcW w:w="2721" w:type="dxa"/>
            <w:shd w:val="clear" w:color="auto" w:fill="auto"/>
          </w:tcPr>
          <w:p w14:paraId="0C32DEC8"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169962B2" w14:textId="77777777" w:rsidR="008A0A4F" w:rsidRPr="00BA7A71" w:rsidRDefault="008A0A4F" w:rsidP="00A971F2">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6A008D67" w14:textId="77777777" w:rsidR="008A0A4F" w:rsidRPr="00BA7A71" w:rsidRDefault="008A0A4F" w:rsidP="008A0A4F">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323DA314" w14:textId="77777777" w:rsidR="008A0A4F" w:rsidRPr="00BA7A71" w:rsidRDefault="008A0A4F" w:rsidP="008A0A4F">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1A5F702" w14:textId="77777777" w:rsidR="008A0A4F" w:rsidRPr="00BA7A71" w:rsidRDefault="008A0A4F" w:rsidP="008A0A4F">
      <w:pPr>
        <w:ind w:left="210" w:hangingChars="100" w:hanging="210"/>
        <w:rPr>
          <w:rFonts w:asciiTheme="majorEastAsia" w:eastAsiaTheme="majorEastAsia" w:hAnsiTheme="majorEastAsia"/>
          <w:szCs w:val="21"/>
        </w:rPr>
      </w:pPr>
    </w:p>
    <w:p w14:paraId="5701B8CE" w14:textId="77777777" w:rsidR="008A0A4F" w:rsidRPr="00BA7A71" w:rsidRDefault="008A0A4F" w:rsidP="008A0A4F">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81B8FB3"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5464BBAA" w14:textId="77777777" w:rsidR="008A0A4F" w:rsidRPr="00BA7A71" w:rsidRDefault="008A0A4F" w:rsidP="008A0A4F">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3780497E"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F902D5B" w14:textId="77777777" w:rsidR="008A0A4F" w:rsidRPr="00BA7A71" w:rsidRDefault="008A0A4F" w:rsidP="008A0A4F">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928D9F1"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hint="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5F3DE33E" w14:textId="77777777" w:rsidR="008A0A4F" w:rsidRPr="00BA7A71" w:rsidRDefault="008A0A4F" w:rsidP="008A0A4F">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6443A28E" w14:textId="77777777" w:rsidR="008A0A4F" w:rsidRPr="00BA7A71" w:rsidRDefault="008A0A4F" w:rsidP="008A0A4F">
      <w:pPr>
        <w:ind w:leftChars="200" w:left="420"/>
        <w:rPr>
          <w:rFonts w:asciiTheme="majorEastAsia" w:eastAsiaTheme="majorEastAsia" w:hAnsiTheme="majorEastAsia"/>
          <w:color w:val="4F81BD" w:themeColor="accent1"/>
          <w:szCs w:val="21"/>
        </w:rPr>
      </w:pPr>
    </w:p>
    <w:p w14:paraId="11C0040B" w14:textId="77777777" w:rsidR="008A0A4F" w:rsidRPr="00BA7A71" w:rsidRDefault="008A0A4F" w:rsidP="008A0A4F">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0E67E766" w14:textId="77777777" w:rsidR="008A0A4F" w:rsidRPr="00BA7A71" w:rsidRDefault="008A0A4F" w:rsidP="008A0A4F">
      <w:pPr>
        <w:pStyle w:val="ac"/>
        <w:numPr>
          <w:ilvl w:val="0"/>
          <w:numId w:val="3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324FFE2" w14:textId="77777777" w:rsidR="008A0A4F" w:rsidRPr="00BA7A71" w:rsidRDefault="008A0A4F" w:rsidP="008A0A4F">
      <w:pPr>
        <w:pStyle w:val="ac"/>
        <w:numPr>
          <w:ilvl w:val="0"/>
          <w:numId w:val="3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D79540B" w14:textId="77777777" w:rsidR="008A0A4F" w:rsidRPr="00BA7A71" w:rsidRDefault="008A0A4F" w:rsidP="008A0A4F">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329A2D1F" w14:textId="77777777" w:rsidR="008A0A4F" w:rsidRPr="00BA7A71" w:rsidRDefault="008A0A4F" w:rsidP="008A0A4F">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 xml:space="preserve">5 </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5FC1D34E" w14:textId="77777777" w:rsidR="008A0A4F" w:rsidRPr="00BA7A71" w:rsidRDefault="008A0A4F" w:rsidP="008A0A4F">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29D43765" w14:textId="77777777" w:rsidR="008A0A4F" w:rsidRPr="00BA7A71" w:rsidRDefault="008A0A4F" w:rsidP="008A0A4F">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4D5DF249" w14:textId="77777777" w:rsidR="008A0A4F" w:rsidRPr="00BA7A71" w:rsidRDefault="008A0A4F" w:rsidP="008A0A4F">
      <w:pPr>
        <w:ind w:firstLineChars="142" w:firstLine="298"/>
        <w:rPr>
          <w:rFonts w:asciiTheme="majorEastAsia" w:eastAsiaTheme="majorEastAsia" w:hAnsiTheme="majorEastAsia"/>
          <w:color w:val="0070C0"/>
          <w:szCs w:val="21"/>
        </w:rPr>
      </w:pPr>
      <w:r w:rsidRPr="00766913">
        <w:rPr>
          <w:rFonts w:asciiTheme="majorEastAsia" w:eastAsiaTheme="majorEastAsia" w:hAnsiTheme="majorEastAsia" w:hint="eastAsia"/>
          <w:color w:val="000000" w:themeColor="text1"/>
          <w:szCs w:val="21"/>
        </w:rPr>
        <w:t>&lt;2</w:t>
      </w:r>
      <w:r w:rsidRPr="00766913">
        <w:rPr>
          <w:rFonts w:asciiTheme="majorEastAsia" w:eastAsiaTheme="majorEastAsia" w:hAnsiTheme="majorEastAsia"/>
          <w:color w:val="000000" w:themeColor="text1"/>
          <w:szCs w:val="21"/>
        </w:rPr>
        <w:t>&gt;</w:t>
      </w:r>
      <w:r w:rsidRPr="00766913">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に</w:t>
      </w:r>
      <w:r w:rsidRPr="00BA7A71">
        <w:rPr>
          <w:rFonts w:asciiTheme="majorEastAsia" w:eastAsiaTheme="majorEastAsia" w:hAnsiTheme="majorEastAsia"/>
          <w:color w:val="0070C0"/>
          <w:szCs w:val="21"/>
        </w:rPr>
        <w:t>向けた応用研究</w:t>
      </w:r>
    </w:p>
    <w:p w14:paraId="2824B722" w14:textId="77777777" w:rsidR="008A0A4F" w:rsidRPr="00BA7A71" w:rsidRDefault="008A0A4F" w:rsidP="008A0A4F">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23925A50" w14:textId="77777777" w:rsidR="008A0A4F" w:rsidRPr="00BA7A71" w:rsidRDefault="008A0A4F" w:rsidP="008A0A4F">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409F6310" w14:textId="77777777" w:rsidR="008A0A4F" w:rsidRPr="00BA7A71" w:rsidRDefault="008A0A4F" w:rsidP="008A0A4F">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CD75E4">
        <w:rPr>
          <w:rFonts w:asciiTheme="majorEastAsia" w:eastAsiaTheme="majorEastAsia" w:hAnsiTheme="majorEastAsia" w:hint="eastAsia"/>
          <w:color w:val="0070C0"/>
          <w:szCs w:val="21"/>
        </w:rPr>
        <w:t>○○関連解析、</w:t>
      </w:r>
      <w:r w:rsidRPr="00CD75E4">
        <w:rPr>
          <w:rFonts w:asciiTheme="majorEastAsia" w:eastAsiaTheme="majorEastAsia" w:hAnsiTheme="majorEastAsia"/>
          <w:color w:val="0070C0"/>
          <w:szCs w:val="21"/>
        </w:rPr>
        <w:t>○○モデル動物</w:t>
      </w:r>
      <w:r w:rsidRPr="00CD75E4">
        <w:rPr>
          <w:rFonts w:asciiTheme="majorEastAsia" w:eastAsiaTheme="majorEastAsia" w:hAnsiTheme="majorEastAsia" w:hint="eastAsia"/>
          <w:color w:val="0070C0"/>
          <w:szCs w:val="21"/>
        </w:rPr>
        <w:t>の解析</w:t>
      </w:r>
    </w:p>
    <w:p w14:paraId="3DA838E6" w14:textId="77777777" w:rsidR="008A0A4F" w:rsidRDefault="008A0A4F" w:rsidP="008A0A4F">
      <w:pPr>
        <w:autoSpaceDE w:val="0"/>
        <w:autoSpaceDN w:val="0"/>
        <w:adjustRightInd w:val="0"/>
        <w:rPr>
          <w:rFonts w:asciiTheme="majorEastAsia" w:eastAsiaTheme="majorEastAsia" w:hAnsiTheme="majorEastAsia" w:cs="ＭＳ 明朝"/>
          <w:kern w:val="0"/>
          <w:szCs w:val="21"/>
        </w:rPr>
      </w:pPr>
    </w:p>
    <w:p w14:paraId="799BB275" w14:textId="77777777" w:rsidR="008A0A4F" w:rsidRPr="00CD75E4" w:rsidRDefault="008A0A4F" w:rsidP="008A0A4F">
      <w:pPr>
        <w:rPr>
          <w:rFonts w:asciiTheme="majorEastAsia" w:eastAsiaTheme="majorEastAsia" w:hAnsiTheme="majorEastAsia"/>
          <w:bCs/>
          <w:color w:val="000000" w:themeColor="text1"/>
          <w:szCs w:val="21"/>
        </w:rPr>
      </w:pPr>
    </w:p>
    <w:p w14:paraId="651A29B6" w14:textId="77777777" w:rsidR="008A0A4F" w:rsidRPr="00CD75E4" w:rsidRDefault="008A0A4F" w:rsidP="008A0A4F">
      <w:pPr>
        <w:ind w:left="178" w:hangingChars="85" w:hanging="178"/>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＜年度別 研究開発項目</w:t>
      </w:r>
      <w:r w:rsidRPr="00CD75E4">
        <w:rPr>
          <w:rFonts w:asciiTheme="majorEastAsia" w:eastAsiaTheme="majorEastAsia" w:hAnsiTheme="majorEastAsia"/>
          <w:bCs/>
          <w:color w:val="000000" w:themeColor="text1"/>
          <w:szCs w:val="21"/>
        </w:rPr>
        <w:t>の</w:t>
      </w:r>
      <w:r w:rsidRPr="00CD75E4">
        <w:rPr>
          <w:rFonts w:asciiTheme="majorEastAsia" w:eastAsiaTheme="majorEastAsia" w:hAnsiTheme="majorEastAsia" w:hint="eastAsia"/>
          <w:bCs/>
          <w:color w:val="000000" w:themeColor="text1"/>
          <w:szCs w:val="21"/>
        </w:rPr>
        <w:t>達成目標＞</w:t>
      </w:r>
    </w:p>
    <w:p w14:paraId="37BF2B05" w14:textId="77777777" w:rsidR="008A0A4F" w:rsidRPr="00CD75E4" w:rsidRDefault="008A0A4F" w:rsidP="008A0A4F">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1年度目</w:t>
      </w:r>
      <w:r w:rsidRPr="00CD75E4">
        <w:rPr>
          <w:rFonts w:asciiTheme="majorEastAsia" w:eastAsiaTheme="majorEastAsia" w:hAnsiTheme="majorEastAsia" w:hint="eastAsia"/>
          <w:bCs/>
          <w:color w:val="000000" w:themeColor="text1"/>
          <w:szCs w:val="21"/>
        </w:rPr>
        <w:t>（R</w:t>
      </w:r>
      <w:r>
        <w:rPr>
          <w:rFonts w:asciiTheme="majorEastAsia" w:eastAsiaTheme="majorEastAsia" w:hAnsiTheme="majorEastAsia"/>
          <w:bCs/>
          <w:color w:val="000000" w:themeColor="text1"/>
          <w:szCs w:val="21"/>
        </w:rPr>
        <w:t>5</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○○についての協力に関する議論、データ等の共有</w:t>
      </w:r>
    </w:p>
    <w:p w14:paraId="3BE23AFB" w14:textId="77777777" w:rsidR="008A0A4F" w:rsidRPr="00CD75E4" w:rsidRDefault="008A0A4F" w:rsidP="008A0A4F">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2年度目</w:t>
      </w:r>
      <w:r w:rsidRPr="00CD75E4">
        <w:rPr>
          <w:rFonts w:asciiTheme="majorEastAsia" w:eastAsiaTheme="majorEastAsia" w:hAnsiTheme="majorEastAsia" w:hint="eastAsia"/>
          <w:bCs/>
          <w:color w:val="000000" w:themeColor="text1"/>
          <w:szCs w:val="21"/>
        </w:rPr>
        <w:t>（R</w:t>
      </w:r>
      <w:r>
        <w:rPr>
          <w:rFonts w:asciiTheme="majorEastAsia" w:eastAsiaTheme="majorEastAsia" w:hAnsiTheme="majorEastAsia"/>
          <w:bCs/>
          <w:color w:val="000000" w:themeColor="text1"/>
          <w:szCs w:val="21"/>
        </w:rPr>
        <w:t>6</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相手国研究者招聘による△△技術の習得</w:t>
      </w:r>
    </w:p>
    <w:p w14:paraId="70FD72B1" w14:textId="77777777" w:rsidR="008A0A4F" w:rsidRPr="00CD75E4" w:rsidRDefault="008A0A4F" w:rsidP="008A0A4F">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3年度目</w:t>
      </w:r>
      <w:r w:rsidRPr="00CD75E4">
        <w:rPr>
          <w:rFonts w:asciiTheme="majorEastAsia" w:eastAsiaTheme="majorEastAsia" w:hAnsiTheme="majorEastAsia" w:hint="eastAsia"/>
          <w:bCs/>
          <w:color w:val="000000" w:themeColor="text1"/>
          <w:szCs w:val="21"/>
        </w:rPr>
        <w:t>（R</w:t>
      </w:r>
      <w:r>
        <w:rPr>
          <w:rFonts w:asciiTheme="majorEastAsia" w:eastAsiaTheme="majorEastAsia" w:hAnsiTheme="majorEastAsia"/>
          <w:bCs/>
          <w:color w:val="000000" w:themeColor="text1"/>
          <w:szCs w:val="21"/>
        </w:rPr>
        <w:t>7</w:t>
      </w:r>
      <w:r w:rsidRPr="00CD75E4">
        <w:rPr>
          <w:rFonts w:asciiTheme="majorEastAsia" w:eastAsiaTheme="majorEastAsia" w:hAnsiTheme="majorEastAsia" w:hint="eastAsia"/>
          <w:bCs/>
          <w:color w:val="000000" w:themeColor="text1"/>
          <w:szCs w:val="21"/>
        </w:rPr>
        <w:t>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相手国訪問、滞在による□□の解析</w:t>
      </w:r>
    </w:p>
    <w:p w14:paraId="4625E364" w14:textId="77777777" w:rsidR="008A0A4F" w:rsidRPr="002241B3" w:rsidRDefault="008A0A4F" w:rsidP="008A0A4F">
      <w:pPr>
        <w:widowControl/>
        <w:rPr>
          <w:sz w:val="22"/>
          <w:lang w:val="en-GB"/>
        </w:rPr>
      </w:pPr>
    </w:p>
    <w:p w14:paraId="36914D2B" w14:textId="77777777" w:rsidR="008A0A4F" w:rsidRPr="007D7AC9" w:rsidRDefault="008A0A4F" w:rsidP="008A0A4F">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8A0A4F" w:rsidRPr="00BA7A71" w14:paraId="65E37BAC" w14:textId="77777777" w:rsidTr="00A971F2">
        <w:trPr>
          <w:trHeight w:val="340"/>
        </w:trPr>
        <w:tc>
          <w:tcPr>
            <w:tcW w:w="562" w:type="dxa"/>
            <w:vMerge w:val="restart"/>
          </w:tcPr>
          <w:p w14:paraId="7F4A3C4A"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DF7E2A2"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09BE5585" w14:textId="77777777" w:rsidR="008A0A4F" w:rsidRPr="00BA7A71" w:rsidRDefault="008A0A4F" w:rsidP="00A971F2">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8A0A4F" w:rsidRPr="00BA7A71" w14:paraId="29E1D773" w14:textId="77777777" w:rsidTr="00A971F2">
        <w:trPr>
          <w:trHeight w:val="340"/>
        </w:trPr>
        <w:tc>
          <w:tcPr>
            <w:tcW w:w="562" w:type="dxa"/>
            <w:vMerge/>
          </w:tcPr>
          <w:p w14:paraId="630C63B4" w14:textId="77777777" w:rsidR="008A0A4F" w:rsidRPr="00BA7A71" w:rsidRDefault="008A0A4F" w:rsidP="00A971F2">
            <w:pPr>
              <w:rPr>
                <w:rFonts w:asciiTheme="majorEastAsia" w:eastAsiaTheme="majorEastAsia" w:hAnsiTheme="majorEastAsia"/>
                <w:szCs w:val="21"/>
              </w:rPr>
            </w:pPr>
          </w:p>
        </w:tc>
        <w:tc>
          <w:tcPr>
            <w:tcW w:w="2721" w:type="dxa"/>
            <w:shd w:val="clear" w:color="auto" w:fill="auto"/>
          </w:tcPr>
          <w:p w14:paraId="6D59D1A5"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9CC9E4E" w14:textId="77777777" w:rsidR="008A0A4F" w:rsidRPr="00BA7A71" w:rsidRDefault="008A0A4F" w:rsidP="00A971F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8A0A4F" w:rsidRPr="00BA7A71" w14:paraId="0235DED2" w14:textId="77777777" w:rsidTr="00A971F2">
        <w:trPr>
          <w:trHeight w:val="340"/>
        </w:trPr>
        <w:tc>
          <w:tcPr>
            <w:tcW w:w="562" w:type="dxa"/>
            <w:vMerge/>
          </w:tcPr>
          <w:p w14:paraId="58132AB2" w14:textId="77777777" w:rsidR="008A0A4F" w:rsidRPr="00BA7A71" w:rsidRDefault="008A0A4F" w:rsidP="00A971F2">
            <w:pPr>
              <w:rPr>
                <w:rFonts w:asciiTheme="majorEastAsia" w:eastAsiaTheme="majorEastAsia" w:hAnsiTheme="majorEastAsia"/>
                <w:szCs w:val="21"/>
              </w:rPr>
            </w:pPr>
          </w:p>
        </w:tc>
        <w:tc>
          <w:tcPr>
            <w:tcW w:w="2721" w:type="dxa"/>
            <w:shd w:val="clear" w:color="auto" w:fill="auto"/>
          </w:tcPr>
          <w:p w14:paraId="7259D949" w14:textId="77777777" w:rsidR="008A0A4F" w:rsidRPr="00BA7A71" w:rsidRDefault="008A0A4F" w:rsidP="00A971F2">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BF1B190" w14:textId="77777777" w:rsidR="008A0A4F" w:rsidRPr="00BA7A71" w:rsidRDefault="008A0A4F" w:rsidP="00A971F2">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67B1DB5B" w14:textId="77777777" w:rsidR="008A0A4F" w:rsidRPr="00BA7A71" w:rsidRDefault="008A0A4F" w:rsidP="008A0A4F">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D390D53" w14:textId="77777777" w:rsidR="008A0A4F" w:rsidRPr="00BA7A71" w:rsidRDefault="008A0A4F" w:rsidP="008A0A4F">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0C0FCC7" w14:textId="77777777" w:rsidR="008A0A4F" w:rsidRPr="00BA7A71" w:rsidRDefault="008A0A4F" w:rsidP="008A0A4F">
      <w:pPr>
        <w:ind w:left="210" w:hangingChars="100" w:hanging="210"/>
        <w:rPr>
          <w:rFonts w:asciiTheme="majorEastAsia" w:eastAsiaTheme="majorEastAsia" w:hAnsiTheme="majorEastAsia"/>
          <w:szCs w:val="21"/>
        </w:rPr>
      </w:pPr>
    </w:p>
    <w:p w14:paraId="06AE06AF" w14:textId="77777777" w:rsidR="008A0A4F" w:rsidRPr="00BA7A71" w:rsidRDefault="008A0A4F" w:rsidP="008A0A4F">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5D431761"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71E4C53B" w14:textId="77777777" w:rsidR="008A0A4F" w:rsidRPr="00BA7A71" w:rsidRDefault="008A0A4F" w:rsidP="008A0A4F">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06F5A9F"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6</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7AF47F11" w14:textId="77777777" w:rsidR="008A0A4F" w:rsidRPr="00BA7A71" w:rsidRDefault="008A0A4F" w:rsidP="008A0A4F">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10BBB261" w14:textId="77777777" w:rsidR="008A0A4F" w:rsidRPr="00BA7A71" w:rsidRDefault="008A0A4F" w:rsidP="008A0A4F">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7</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BB6E8D1" w14:textId="77777777" w:rsidR="008A0A4F" w:rsidRPr="00BA7A71" w:rsidRDefault="008A0A4F" w:rsidP="008A0A4F">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30E4889" w14:textId="77777777" w:rsidR="008A0A4F" w:rsidRPr="00BA7A71" w:rsidRDefault="008A0A4F" w:rsidP="008A0A4F">
      <w:pPr>
        <w:ind w:left="179" w:hangingChars="85" w:hanging="179"/>
        <w:rPr>
          <w:rFonts w:asciiTheme="majorEastAsia" w:eastAsiaTheme="majorEastAsia" w:hAnsiTheme="majorEastAsia"/>
          <w:b/>
          <w:szCs w:val="21"/>
        </w:rPr>
      </w:pPr>
    </w:p>
    <w:p w14:paraId="5601627F" w14:textId="77777777" w:rsidR="008A0A4F" w:rsidRPr="00BA7A71" w:rsidRDefault="008A0A4F" w:rsidP="008A0A4F">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0E2C7ADC" w14:textId="77777777" w:rsidR="008A0A4F" w:rsidRPr="00BA7A71" w:rsidRDefault="008A0A4F" w:rsidP="008A0A4F">
      <w:pPr>
        <w:pStyle w:val="ac"/>
        <w:numPr>
          <w:ilvl w:val="0"/>
          <w:numId w:val="3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5B71F06F" w14:textId="77777777" w:rsidR="008A0A4F" w:rsidRPr="00BA7A71" w:rsidRDefault="008A0A4F" w:rsidP="008A0A4F">
      <w:pPr>
        <w:pStyle w:val="ac"/>
        <w:numPr>
          <w:ilvl w:val="0"/>
          <w:numId w:val="3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w:t>
      </w:r>
      <w:r>
        <w:rPr>
          <w:rFonts w:asciiTheme="majorEastAsia" w:eastAsiaTheme="majorEastAsia" w:hAnsiTheme="majorEastAsia" w:hint="eastAsia"/>
          <w:szCs w:val="21"/>
        </w:rPr>
        <w:t>２</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D21BA1A" w14:textId="77777777" w:rsidR="008A0A4F" w:rsidRPr="00BA7A71" w:rsidRDefault="008A0A4F" w:rsidP="008A0A4F">
      <w:pPr>
        <w:ind w:left="179" w:hangingChars="85" w:hanging="179"/>
        <w:rPr>
          <w:rFonts w:asciiTheme="majorEastAsia" w:eastAsiaTheme="majorEastAsia" w:hAnsiTheme="majorEastAsia"/>
          <w:b/>
          <w:szCs w:val="21"/>
        </w:rPr>
      </w:pPr>
    </w:p>
    <w:p w14:paraId="51ED40E0" w14:textId="77777777" w:rsidR="008A0A4F" w:rsidRPr="00BA7A71" w:rsidRDefault="008A0A4F" w:rsidP="008A0A4F">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15DEAB84" w14:textId="77777777" w:rsidR="008A0A4F" w:rsidRPr="00B13DC2" w:rsidRDefault="008A0A4F" w:rsidP="008A0A4F">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Pr>
          <w:rFonts w:asciiTheme="majorEastAsia" w:eastAsiaTheme="majorEastAsia" w:hAnsiTheme="major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1A66AE23" w14:textId="77777777" w:rsidR="008A0A4F" w:rsidRPr="00B13DC2" w:rsidRDefault="008A0A4F" w:rsidP="008A0A4F">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（R</w:t>
      </w:r>
      <w:r>
        <w:rPr>
          <w:rFonts w:asciiTheme="majorEastAsia" w:eastAsiaTheme="majorEastAsia" w:hAnsiTheme="majorEastAsia"/>
          <w:color w:val="0070C0"/>
          <w:szCs w:val="21"/>
        </w:rPr>
        <w:t>6</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0333D9E" w14:textId="77777777" w:rsidR="008A0A4F" w:rsidRPr="00BA7A71" w:rsidRDefault="008A0A4F" w:rsidP="008A0A4F">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（R</w:t>
      </w:r>
      <w:r>
        <w:rPr>
          <w:rFonts w:asciiTheme="majorEastAsia" w:eastAsiaTheme="majorEastAsia" w:hAnsiTheme="majorEastAsia"/>
          <w:color w:val="0070C0"/>
          <w:szCs w:val="21"/>
        </w:rPr>
        <w:t>7</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8CFCC7B" w14:textId="77777777" w:rsidR="008A0A4F" w:rsidRDefault="008A0A4F" w:rsidP="008A0A4F">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56E49513" w14:textId="77777777" w:rsidR="008A0A4F" w:rsidRPr="000F7163" w:rsidRDefault="008A0A4F" w:rsidP="008A0A4F">
      <w:pPr>
        <w:autoSpaceDE w:val="0"/>
        <w:autoSpaceDN w:val="0"/>
        <w:adjustRightInd w:val="0"/>
        <w:jc w:val="right"/>
        <w:rPr>
          <w:rFonts w:asciiTheme="majorEastAsia" w:eastAsiaTheme="majorEastAsia" w:hAnsiTheme="majorEastAsia" w:cs="Times New Roman"/>
          <w:b/>
          <w:bCs/>
          <w:kern w:val="0"/>
          <w:sz w:val="24"/>
          <w:szCs w:val="20"/>
          <w:u w:val="thick"/>
        </w:rPr>
      </w:pPr>
      <w:r w:rsidRPr="000F7163">
        <w:rPr>
          <w:rFonts w:asciiTheme="majorEastAsia" w:eastAsiaTheme="majorEastAsia" w:hAnsiTheme="majorEastAsia" w:cs="Times New Roman" w:hint="eastAsia"/>
          <w:b/>
          <w:bCs/>
          <w:kern w:val="0"/>
          <w:sz w:val="24"/>
          <w:szCs w:val="20"/>
          <w:u w:val="thick"/>
        </w:rPr>
        <w:lastRenderedPageBreak/>
        <w:t>別紙６</w:t>
      </w:r>
    </w:p>
    <w:p w14:paraId="1A37E6A0" w14:textId="77777777" w:rsidR="008A0A4F" w:rsidRPr="00BA7A71" w:rsidRDefault="008A0A4F" w:rsidP="008A0A4F">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6D97511A" w14:textId="77777777" w:rsidR="008A0A4F" w:rsidRPr="00BA7A71" w:rsidRDefault="008A0A4F" w:rsidP="008A0A4F">
      <w:pPr>
        <w:autoSpaceDE w:val="0"/>
        <w:autoSpaceDN w:val="0"/>
        <w:adjustRightInd w:val="0"/>
        <w:jc w:val="center"/>
        <w:rPr>
          <w:rFonts w:asciiTheme="majorEastAsia" w:eastAsiaTheme="majorEastAsia" w:hAnsiTheme="majorEastAsia" w:cs="ＭＳ 明朝"/>
          <w:kern w:val="0"/>
          <w:sz w:val="24"/>
          <w:szCs w:val="20"/>
        </w:rPr>
      </w:pPr>
      <w:r>
        <w:rPr>
          <w:rFonts w:asciiTheme="majorEastAsia" w:eastAsiaTheme="majorEastAsia" w:hAnsiTheme="majorEastAsia" w:cs="ＭＳ 明朝" w:hint="eastAsia"/>
          <w:kern w:val="0"/>
          <w:sz w:val="24"/>
          <w:szCs w:val="20"/>
        </w:rPr>
        <w:t xml:space="preserve">　</w:t>
      </w:r>
    </w:p>
    <w:p w14:paraId="610F4F80" w14:textId="77777777" w:rsidR="008A0A4F" w:rsidRPr="00BA7A71" w:rsidRDefault="008A0A4F" w:rsidP="008A0A4F">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A0A4F" w:rsidRPr="00BA7A71" w14:paraId="2B307FAD" w14:textId="77777777" w:rsidTr="00A971F2">
        <w:trPr>
          <w:trHeight w:val="340"/>
        </w:trPr>
        <w:tc>
          <w:tcPr>
            <w:tcW w:w="9742" w:type="dxa"/>
            <w:gridSpan w:val="2"/>
            <w:shd w:val="clear" w:color="auto" w:fill="auto"/>
          </w:tcPr>
          <w:p w14:paraId="2369C17C" w14:textId="77777777" w:rsidR="008A0A4F" w:rsidRPr="00BA7A71" w:rsidRDefault="008A0A4F" w:rsidP="00A971F2">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8A0A4F" w:rsidRPr="00BA7A71" w14:paraId="71EB3E21" w14:textId="77777777" w:rsidTr="00A971F2">
        <w:trPr>
          <w:trHeight w:val="340"/>
        </w:trPr>
        <w:tc>
          <w:tcPr>
            <w:tcW w:w="3370" w:type="dxa"/>
            <w:shd w:val="clear" w:color="auto" w:fill="auto"/>
          </w:tcPr>
          <w:p w14:paraId="7E9ECA37" w14:textId="77777777" w:rsidR="008A0A4F" w:rsidRPr="00BA7A71" w:rsidRDefault="008A0A4F" w:rsidP="00A971F2">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2CC08CED" w14:textId="77777777" w:rsidR="008A0A4F" w:rsidRPr="00BA7A71" w:rsidRDefault="008A0A4F" w:rsidP="00A971F2">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8A0A4F" w:rsidRPr="00BA7A71" w14:paraId="0E902863" w14:textId="77777777" w:rsidTr="00A971F2">
        <w:trPr>
          <w:trHeight w:val="340"/>
        </w:trPr>
        <w:tc>
          <w:tcPr>
            <w:tcW w:w="3370" w:type="dxa"/>
            <w:shd w:val="clear" w:color="auto" w:fill="auto"/>
            <w:vAlign w:val="center"/>
          </w:tcPr>
          <w:p w14:paraId="68BB769D" w14:textId="77777777" w:rsidR="008A0A4F" w:rsidRPr="00BA7A71" w:rsidRDefault="008A0A4F" w:rsidP="00A971F2">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7AC26456" w14:textId="77777777" w:rsidR="008A0A4F" w:rsidRPr="00BA7A71" w:rsidRDefault="008A0A4F" w:rsidP="00A971F2">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8A0A4F" w:rsidRPr="00BA7A71" w14:paraId="1AE73BDB" w14:textId="77777777" w:rsidTr="00A971F2">
        <w:trPr>
          <w:trHeight w:val="340"/>
        </w:trPr>
        <w:tc>
          <w:tcPr>
            <w:tcW w:w="3370" w:type="dxa"/>
            <w:shd w:val="clear" w:color="auto" w:fill="auto"/>
            <w:vAlign w:val="center"/>
          </w:tcPr>
          <w:p w14:paraId="4B6A1C3B" w14:textId="77777777" w:rsidR="008A0A4F" w:rsidRPr="00BA7A71" w:rsidRDefault="008A0A4F" w:rsidP="00A971F2">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40C9DB1A" w14:textId="77777777" w:rsidR="008A0A4F" w:rsidRPr="00BA7A71" w:rsidRDefault="008A0A4F" w:rsidP="00A971F2">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3EFF802" w14:textId="77777777" w:rsidR="008A0A4F" w:rsidRPr="00BA7A71" w:rsidRDefault="008A0A4F" w:rsidP="008A0A4F">
      <w:pPr>
        <w:rPr>
          <w:rFonts w:asciiTheme="majorEastAsia" w:eastAsiaTheme="majorEastAsia" w:hAnsiTheme="majorEastAsia"/>
          <w:sz w:val="20"/>
          <w:szCs w:val="20"/>
        </w:rPr>
      </w:pPr>
    </w:p>
    <w:p w14:paraId="180A2817" w14:textId="77777777" w:rsidR="008A0A4F" w:rsidRPr="00BA7A71" w:rsidRDefault="008A0A4F" w:rsidP="008A0A4F">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A0A4F" w:rsidRPr="00BA7A71" w14:paraId="28ACC612" w14:textId="77777777" w:rsidTr="00A971F2">
        <w:trPr>
          <w:trHeight w:val="1361"/>
        </w:trPr>
        <w:tc>
          <w:tcPr>
            <w:tcW w:w="2689" w:type="dxa"/>
            <w:shd w:val="clear" w:color="auto" w:fill="auto"/>
            <w:vAlign w:val="center"/>
          </w:tcPr>
          <w:p w14:paraId="58B0B925" w14:textId="77777777" w:rsidR="008A0A4F" w:rsidRPr="00BA7A71" w:rsidRDefault="008A0A4F" w:rsidP="00A971F2">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0EBBA287" w14:textId="77777777" w:rsidR="008A0A4F" w:rsidRPr="00BA7A71" w:rsidRDefault="00897CCA" w:rsidP="00A971F2">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614134688"/>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sz w:val="20"/>
                <w:szCs w:val="20"/>
              </w:rPr>
              <w:t>無</w:t>
            </w:r>
            <w:r w:rsidR="008A0A4F" w:rsidRPr="00BA7A71">
              <w:rPr>
                <w:rFonts w:asciiTheme="majorEastAsia" w:eastAsiaTheme="majorEastAsia" w:hAnsiTheme="majorEastAsia" w:hint="eastAsia"/>
                <w:sz w:val="20"/>
                <w:szCs w:val="20"/>
              </w:rPr>
              <w:t xml:space="preserve">（理由：　　</w:t>
            </w:r>
            <w:r w:rsidR="008A0A4F" w:rsidRPr="00BA7A71">
              <w:rPr>
                <w:rFonts w:asciiTheme="majorEastAsia" w:eastAsiaTheme="majorEastAsia" w:hAnsiTheme="majorEastAsia"/>
                <w:sz w:val="20"/>
                <w:szCs w:val="20"/>
              </w:rPr>
              <w:t xml:space="preserve">　　　</w:t>
            </w:r>
            <w:r w:rsidR="008A0A4F" w:rsidRPr="00BA7A71">
              <w:rPr>
                <w:rFonts w:asciiTheme="majorEastAsia" w:eastAsiaTheme="majorEastAsia" w:hAnsiTheme="majorEastAsia" w:hint="eastAsia"/>
                <w:sz w:val="20"/>
                <w:szCs w:val="20"/>
              </w:rPr>
              <w:t>）</w:t>
            </w:r>
          </w:p>
          <w:p w14:paraId="4F56BF9A" w14:textId="77777777" w:rsidR="008A0A4F" w:rsidRPr="00BA7A71" w:rsidRDefault="00897CCA" w:rsidP="00A971F2">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1860501814"/>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sz w:val="20"/>
                <w:szCs w:val="20"/>
              </w:rPr>
              <w:t>有</w:t>
            </w:r>
            <w:r w:rsidR="008A0A4F" w:rsidRPr="00BA7A71">
              <w:rPr>
                <w:rFonts w:asciiTheme="majorEastAsia" w:eastAsiaTheme="majorEastAsia" w:hAnsiTheme="majorEastAsia" w:hint="eastAsia"/>
                <w:sz w:val="20"/>
                <w:szCs w:val="20"/>
              </w:rPr>
              <w:t xml:space="preserve">　</w:t>
            </w:r>
          </w:p>
          <w:p w14:paraId="4E015761" w14:textId="77777777" w:rsidR="008A0A4F" w:rsidRPr="00BA7A71" w:rsidRDefault="008A0A4F" w:rsidP="00A971F2">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2481F550" w14:textId="77777777" w:rsidR="008A0A4F" w:rsidRPr="00BA7A71" w:rsidRDefault="008A0A4F" w:rsidP="00A971F2">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8A0A4F" w:rsidRPr="00BA7A71" w14:paraId="4264FCD3" w14:textId="77777777" w:rsidTr="00A971F2">
        <w:trPr>
          <w:trHeight w:val="1020"/>
        </w:trPr>
        <w:tc>
          <w:tcPr>
            <w:tcW w:w="2689" w:type="dxa"/>
            <w:shd w:val="clear" w:color="auto" w:fill="auto"/>
            <w:vAlign w:val="center"/>
          </w:tcPr>
          <w:p w14:paraId="07376960" w14:textId="77777777" w:rsidR="008A0A4F" w:rsidRPr="00BA7A71" w:rsidRDefault="008A0A4F" w:rsidP="00A971F2">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73D22A44" w14:textId="77777777" w:rsidR="008A0A4F" w:rsidRPr="00BA7A71" w:rsidRDefault="008A0A4F" w:rsidP="00A971F2">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60AC5ADA" w14:textId="77777777" w:rsidR="008A0A4F" w:rsidRPr="00BA7A71" w:rsidRDefault="00897CCA" w:rsidP="00A971F2">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989702409"/>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sz w:val="20"/>
                <w:szCs w:val="20"/>
              </w:rPr>
              <w:t>無</w:t>
            </w:r>
          </w:p>
          <w:p w14:paraId="4F26499E" w14:textId="77777777" w:rsidR="008A0A4F" w:rsidRPr="00BA7A71" w:rsidRDefault="00897CCA" w:rsidP="00A971F2">
            <w:pPr>
              <w:spacing w:line="0" w:lineRule="atLeast"/>
              <w:rPr>
                <w:rFonts w:asciiTheme="majorEastAsia" w:eastAsiaTheme="majorEastAsia" w:hAnsiTheme="majorEastAsia"/>
                <w:sz w:val="20"/>
                <w:szCs w:val="20"/>
              </w:rPr>
            </w:pPr>
            <w:sdt>
              <w:sdtPr>
                <w:rPr>
                  <w:rFonts w:ascii="游ゴシック" w:eastAsia="游ゴシック" w:hAnsi="游ゴシック" w:hint="eastAsia"/>
                  <w:sz w:val="20"/>
                  <w:szCs w:val="20"/>
                </w:rPr>
                <w:id w:val="-1886097545"/>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sz w:val="20"/>
                <w:szCs w:val="20"/>
              </w:rPr>
              <w:t>有</w:t>
            </w:r>
          </w:p>
          <w:p w14:paraId="0AE305DF" w14:textId="77777777" w:rsidR="008A0A4F" w:rsidRPr="00BA7A71" w:rsidRDefault="008A0A4F" w:rsidP="00A971F2">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37440910" w14:textId="77777777" w:rsidR="008A0A4F" w:rsidRPr="00BA7A71" w:rsidRDefault="008A0A4F" w:rsidP="008A0A4F">
      <w:pPr>
        <w:rPr>
          <w:rFonts w:asciiTheme="majorEastAsia" w:eastAsiaTheme="majorEastAsia" w:hAnsiTheme="majorEastAsia"/>
          <w:sz w:val="20"/>
          <w:szCs w:val="20"/>
        </w:rPr>
      </w:pPr>
    </w:p>
    <w:p w14:paraId="481C7F8E" w14:textId="77777777" w:rsidR="008A0A4F" w:rsidRPr="00BA7A71" w:rsidRDefault="008A0A4F" w:rsidP="008A0A4F">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8A0A4F" w:rsidRPr="00BA7A71" w14:paraId="730CDE6D" w14:textId="77777777" w:rsidTr="00A971F2">
        <w:trPr>
          <w:trHeight w:val="283"/>
        </w:trPr>
        <w:tc>
          <w:tcPr>
            <w:tcW w:w="10456" w:type="dxa"/>
            <w:gridSpan w:val="2"/>
            <w:shd w:val="clear" w:color="auto" w:fill="auto"/>
            <w:vAlign w:val="center"/>
          </w:tcPr>
          <w:p w14:paraId="08565523" w14:textId="77777777" w:rsidR="008A0A4F" w:rsidRPr="00BA7A71" w:rsidRDefault="008A0A4F" w:rsidP="00A971F2">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8A0A4F" w:rsidRPr="00BA7A71" w14:paraId="2BD8F1E4" w14:textId="77777777" w:rsidTr="00A971F2">
        <w:trPr>
          <w:trHeight w:val="1701"/>
        </w:trPr>
        <w:tc>
          <w:tcPr>
            <w:tcW w:w="10456" w:type="dxa"/>
            <w:gridSpan w:val="2"/>
            <w:shd w:val="clear" w:color="auto" w:fill="auto"/>
            <w:vAlign w:val="center"/>
          </w:tcPr>
          <w:p w14:paraId="4FBDFD13" w14:textId="77777777" w:rsidR="008A0A4F" w:rsidRPr="00BA7A71"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694289922"/>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再生医療等の安全性の確保等に関する法律</w:t>
            </w:r>
          </w:p>
          <w:p w14:paraId="46A296F2" w14:textId="77777777" w:rsidR="008A0A4F" w:rsidRPr="00BA7A71"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215583311"/>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890A09">
              <w:rPr>
                <w:rFonts w:asciiTheme="majorEastAsia" w:eastAsiaTheme="majorEastAsia" w:hAnsiTheme="majorEastAsia" w:hint="eastAsia"/>
                <w:sz w:val="20"/>
                <w:szCs w:val="20"/>
              </w:rPr>
              <w:t>人を対象とする生命科学・医学系研究に関する倫理指針</w:t>
            </w:r>
          </w:p>
          <w:p w14:paraId="6685A1F8" w14:textId="77777777" w:rsidR="008A0A4F" w:rsidRPr="00BA7A71"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16059676"/>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遺伝子治療臨床研究に関する指針</w:t>
            </w:r>
          </w:p>
          <w:p w14:paraId="2FA3A20D" w14:textId="77777777" w:rsidR="008A0A4F" w:rsidRPr="00BA7A71"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307902693"/>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動物実験等の実施に関する基本指針</w:t>
            </w:r>
          </w:p>
          <w:p w14:paraId="338CA956" w14:textId="77777777" w:rsidR="008A0A4F"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084447426"/>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その他の指針等</w:t>
            </w:r>
            <w:r w:rsidR="008A0A4F" w:rsidRPr="00BA7A71">
              <w:rPr>
                <w:rFonts w:asciiTheme="majorEastAsia" w:eastAsiaTheme="majorEastAsia" w:hAnsiTheme="majorEastAsia"/>
                <w:sz w:val="20"/>
                <w:szCs w:val="20"/>
              </w:rPr>
              <w:t>(指針等の名称:　　　)</w:t>
            </w:r>
          </w:p>
          <w:p w14:paraId="36490F33" w14:textId="77777777" w:rsidR="008A0A4F" w:rsidRPr="00BA7A71" w:rsidRDefault="00897CCA" w:rsidP="00A971F2">
            <w:pPr>
              <w:spacing w:line="0" w:lineRule="atLeast"/>
              <w:ind w:firstLineChars="300" w:firstLine="600"/>
              <w:rPr>
                <w:rFonts w:asciiTheme="majorEastAsia" w:eastAsiaTheme="majorEastAsia" w:hAnsiTheme="majorEastAsia"/>
                <w:sz w:val="20"/>
                <w:szCs w:val="20"/>
              </w:rPr>
            </w:pPr>
            <w:sdt>
              <w:sdtPr>
                <w:rPr>
                  <w:rFonts w:ascii="游ゴシック" w:eastAsia="游ゴシック" w:hAnsi="游ゴシック" w:hint="eastAsia"/>
                  <w:sz w:val="20"/>
                  <w:szCs w:val="20"/>
                </w:rPr>
                <w:id w:val="-1770152231"/>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Pr>
                <w:rFonts w:asciiTheme="majorEastAsia" w:eastAsiaTheme="majorEastAsia" w:hAnsiTheme="majorEastAsia"/>
                <w:sz w:val="20"/>
                <w:szCs w:val="20"/>
              </w:rPr>
              <w:t>該当無し</w:t>
            </w:r>
          </w:p>
        </w:tc>
      </w:tr>
      <w:tr w:rsidR="008A0A4F" w:rsidRPr="00BA7A71" w14:paraId="5C6B5AE9" w14:textId="77777777" w:rsidTr="00A971F2">
        <w:trPr>
          <w:trHeight w:val="850"/>
        </w:trPr>
        <w:tc>
          <w:tcPr>
            <w:tcW w:w="10456" w:type="dxa"/>
            <w:gridSpan w:val="2"/>
            <w:shd w:val="clear" w:color="auto" w:fill="auto"/>
            <w:vAlign w:val="center"/>
          </w:tcPr>
          <w:p w14:paraId="3CC493EA" w14:textId="77777777" w:rsidR="008A0A4F" w:rsidRPr="00BA7A71" w:rsidRDefault="008A0A4F" w:rsidP="00A971F2">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8A0A4F" w:rsidRPr="00BA7A71" w14:paraId="0EB41207" w14:textId="77777777" w:rsidTr="00A971F2">
        <w:trPr>
          <w:trHeight w:val="850"/>
        </w:trPr>
        <w:tc>
          <w:tcPr>
            <w:tcW w:w="10456" w:type="dxa"/>
            <w:gridSpan w:val="2"/>
            <w:shd w:val="clear" w:color="auto" w:fill="auto"/>
            <w:vAlign w:val="center"/>
          </w:tcPr>
          <w:p w14:paraId="1D8B93DC" w14:textId="77777777" w:rsidR="008A0A4F" w:rsidRPr="00BA7A71" w:rsidRDefault="008A0A4F" w:rsidP="00A971F2">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8A0A4F" w:rsidRPr="00BA7A71" w14:paraId="63863B81" w14:textId="77777777" w:rsidTr="00A971F2">
        <w:trPr>
          <w:trHeight w:val="283"/>
        </w:trPr>
        <w:tc>
          <w:tcPr>
            <w:tcW w:w="10456" w:type="dxa"/>
            <w:gridSpan w:val="2"/>
            <w:shd w:val="clear" w:color="auto" w:fill="auto"/>
            <w:vAlign w:val="center"/>
          </w:tcPr>
          <w:p w14:paraId="2D244560" w14:textId="77777777" w:rsidR="008A0A4F" w:rsidRPr="00BA7A71" w:rsidRDefault="008A0A4F" w:rsidP="00A971F2">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8A0A4F" w:rsidRPr="00BA7A71" w14:paraId="34E896E7" w14:textId="77777777" w:rsidTr="00A971F2">
        <w:trPr>
          <w:trHeight w:val="567"/>
        </w:trPr>
        <w:tc>
          <w:tcPr>
            <w:tcW w:w="10456" w:type="dxa"/>
            <w:gridSpan w:val="2"/>
            <w:shd w:val="clear" w:color="auto" w:fill="auto"/>
            <w:vAlign w:val="center"/>
          </w:tcPr>
          <w:p w14:paraId="2FA5B694" w14:textId="77777777" w:rsidR="008A0A4F" w:rsidRPr="00BA7A71" w:rsidRDefault="00897CCA" w:rsidP="00A971F2">
            <w:pPr>
              <w:spacing w:line="0" w:lineRule="atLeast"/>
              <w:ind w:leftChars="149" w:left="313"/>
              <w:rPr>
                <w:rFonts w:asciiTheme="majorEastAsia" w:eastAsiaTheme="majorEastAsia" w:hAnsiTheme="majorEastAsia"/>
                <w:sz w:val="20"/>
                <w:szCs w:val="20"/>
              </w:rPr>
            </w:pPr>
            <w:sdt>
              <w:sdtPr>
                <w:rPr>
                  <w:rFonts w:ascii="游ゴシック" w:eastAsia="游ゴシック" w:hAnsi="游ゴシック" w:hint="eastAsia"/>
                  <w:sz w:val="20"/>
                  <w:szCs w:val="20"/>
                </w:rPr>
                <w:id w:val="2041935453"/>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 xml:space="preserve">有　</w:t>
            </w:r>
            <w:r w:rsidR="008A0A4F" w:rsidRPr="00BA7A71">
              <w:rPr>
                <w:rFonts w:asciiTheme="majorEastAsia" w:eastAsiaTheme="majorEastAsia" w:hAnsiTheme="majorEastAsia"/>
                <w:sz w:val="20"/>
                <w:szCs w:val="20"/>
              </w:rPr>
              <w:t xml:space="preserve">　</w:t>
            </w:r>
            <w:sdt>
              <w:sdtPr>
                <w:rPr>
                  <w:rFonts w:ascii="游ゴシック" w:eastAsia="游ゴシック" w:hAnsi="游ゴシック" w:hint="eastAsia"/>
                  <w:sz w:val="20"/>
                  <w:szCs w:val="20"/>
                </w:rPr>
                <w:id w:val="1837338943"/>
                <w14:checkbox>
                  <w14:checked w14:val="0"/>
                  <w14:checkedState w14:val="2611" w14:font="ＭＳ ゴシック"/>
                  <w14:uncheckedState w14:val="2610" w14:font="ＭＳ ゴシック"/>
                </w14:checkbox>
              </w:sdtPr>
              <w:sdtEndPr/>
              <w:sdtContent>
                <w:r w:rsidR="008A0A4F">
                  <w:rPr>
                    <w:rFonts w:ascii="ＭＳ ゴシック" w:eastAsia="ＭＳ ゴシック" w:hAnsi="ＭＳ ゴシック" w:hint="eastAsia"/>
                    <w:sz w:val="20"/>
                    <w:szCs w:val="20"/>
                  </w:rPr>
                  <w:t>☐</w:t>
                </w:r>
              </w:sdtContent>
            </w:sdt>
            <w:r w:rsidR="008A0A4F">
              <w:rPr>
                <w:rFonts w:ascii="游ゴシック" w:eastAsia="游ゴシック" w:hAnsi="游ゴシック" w:hint="eastAsia"/>
                <w:sz w:val="20"/>
                <w:szCs w:val="20"/>
              </w:rPr>
              <w:t xml:space="preserve">　</w:t>
            </w:r>
            <w:r w:rsidR="008A0A4F" w:rsidRPr="00BA7A71">
              <w:rPr>
                <w:rFonts w:asciiTheme="majorEastAsia" w:eastAsiaTheme="majorEastAsia" w:hAnsiTheme="majorEastAsia" w:hint="eastAsia"/>
                <w:sz w:val="20"/>
                <w:szCs w:val="20"/>
              </w:rPr>
              <w:t>無</w:t>
            </w:r>
          </w:p>
          <w:p w14:paraId="035A2921" w14:textId="77777777" w:rsidR="008A0A4F" w:rsidRPr="00BA7A71" w:rsidRDefault="008A0A4F" w:rsidP="00A971F2">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8A0A4F" w:rsidRPr="00BA7A71" w14:paraId="6275E995" w14:textId="77777777" w:rsidTr="00A971F2">
        <w:trPr>
          <w:trHeight w:val="283"/>
        </w:trPr>
        <w:tc>
          <w:tcPr>
            <w:tcW w:w="2263" w:type="dxa"/>
            <w:shd w:val="clear" w:color="auto" w:fill="auto"/>
            <w:vAlign w:val="center"/>
          </w:tcPr>
          <w:p w14:paraId="59F1F36F" w14:textId="77777777" w:rsidR="008A0A4F" w:rsidRPr="00BA7A71" w:rsidRDefault="008A0A4F" w:rsidP="00A971F2">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3214C929" w14:textId="77777777" w:rsidR="008A0A4F" w:rsidRPr="00BA7A71" w:rsidRDefault="008A0A4F" w:rsidP="00A971F2">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8A0A4F" w:rsidRPr="00BA7A71" w14:paraId="6A686367" w14:textId="77777777" w:rsidTr="00A971F2">
        <w:trPr>
          <w:trHeight w:val="283"/>
        </w:trPr>
        <w:tc>
          <w:tcPr>
            <w:tcW w:w="2263" w:type="dxa"/>
            <w:shd w:val="clear" w:color="auto" w:fill="auto"/>
            <w:vAlign w:val="center"/>
          </w:tcPr>
          <w:p w14:paraId="608EE21A" w14:textId="77777777" w:rsidR="008A0A4F" w:rsidRPr="00BA7A71" w:rsidRDefault="008A0A4F" w:rsidP="00A971F2">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484EBA4" w14:textId="77777777" w:rsidR="008A0A4F" w:rsidRPr="00AA6A85" w:rsidRDefault="008A0A4F" w:rsidP="00A971F2">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Pr>
                <w:rFonts w:asciiTheme="majorEastAsia" w:eastAsiaTheme="majorEastAsia" w:hAnsiTheme="majorEastAsia"/>
                <w:color w:val="0070C0"/>
                <w:sz w:val="20"/>
                <w:szCs w:val="20"/>
              </w:rPr>
              <w:t>R</w:t>
            </w:r>
            <w:r>
              <w:rPr>
                <w:rFonts w:asciiTheme="majorEastAsia" w:eastAsiaTheme="majorEastAsia" w:hAnsiTheme="majorEastAsia" w:hint="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XX年XX月、</w:t>
            </w:r>
          </w:p>
          <w:p w14:paraId="5A50D781" w14:textId="77777777" w:rsidR="008A0A4F" w:rsidRPr="00BA7A71" w:rsidRDefault="008A0A4F" w:rsidP="00A971F2">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Pr="00AA6A85">
              <w:rPr>
                <w:rFonts w:asciiTheme="majorEastAsia" w:eastAsiaTheme="majorEastAsia" w:hAnsiTheme="majorEastAsia"/>
                <w:color w:val="0070C0"/>
                <w:sz w:val="20"/>
                <w:szCs w:val="20"/>
              </w:rPr>
              <w:t>X</w:t>
            </w:r>
            <w:r w:rsidRPr="00AA6A85">
              <w:rPr>
                <w:rFonts w:asciiTheme="majorEastAsia" w:eastAsiaTheme="majorEastAsia" w:hAnsiTheme="majorEastAsia" w:hint="eastAsia"/>
                <w:color w:val="0070C0"/>
                <w:sz w:val="20"/>
                <w:szCs w:val="20"/>
              </w:rPr>
              <w:t>年X月</w:t>
            </w:r>
            <w:r w:rsidRPr="00AA6A85">
              <w:rPr>
                <w:rFonts w:asciiTheme="majorEastAsia" w:eastAsiaTheme="majorEastAsia" w:hAnsiTheme="majorEastAsia"/>
                <w:color w:val="0070C0"/>
                <w:sz w:val="20"/>
                <w:szCs w:val="20"/>
              </w:rPr>
              <w:t>に</w:t>
            </w: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●●病院における倫理委員会を通過（</w:t>
            </w:r>
            <w:r w:rsidRPr="00AA6A85">
              <w:rPr>
                <w:rFonts w:asciiTheme="majorEastAsia" w:eastAsiaTheme="majorEastAsia" w:hAnsiTheme="majorEastAsia" w:hint="eastAsia"/>
                <w:color w:val="0070C0"/>
                <w:sz w:val="20"/>
                <w:szCs w:val="20"/>
              </w:rPr>
              <w:t>番号</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IRB-YYYY</w:t>
            </w:r>
            <w:r w:rsidRPr="00AA6A85">
              <w:rPr>
                <w:rFonts w:asciiTheme="majorEastAsia" w:eastAsiaTheme="majorEastAsia" w:hAnsiTheme="majorEastAsia"/>
                <w:color w:val="0070C0"/>
                <w:sz w:val="20"/>
                <w:szCs w:val="20"/>
              </w:rPr>
              <w:t>）</w:t>
            </w:r>
          </w:p>
        </w:tc>
      </w:tr>
      <w:tr w:rsidR="008A0A4F" w:rsidRPr="00BA7A71" w14:paraId="7E66C1A9" w14:textId="77777777" w:rsidTr="00A971F2">
        <w:trPr>
          <w:trHeight w:val="283"/>
        </w:trPr>
        <w:tc>
          <w:tcPr>
            <w:tcW w:w="2263" w:type="dxa"/>
            <w:shd w:val="clear" w:color="auto" w:fill="auto"/>
            <w:vAlign w:val="center"/>
          </w:tcPr>
          <w:p w14:paraId="41BA43B4" w14:textId="77777777" w:rsidR="008A0A4F" w:rsidRPr="00BA7A71" w:rsidRDefault="008A0A4F" w:rsidP="00A971F2">
            <w:pPr>
              <w:spacing w:line="0" w:lineRule="atLeast"/>
              <w:rPr>
                <w:rFonts w:asciiTheme="majorEastAsia" w:eastAsiaTheme="majorEastAsia" w:hAnsiTheme="majorEastAsia"/>
                <w:sz w:val="20"/>
                <w:szCs w:val="20"/>
              </w:rPr>
            </w:pPr>
          </w:p>
        </w:tc>
        <w:tc>
          <w:tcPr>
            <w:tcW w:w="8193" w:type="dxa"/>
            <w:shd w:val="clear" w:color="auto" w:fill="auto"/>
            <w:vAlign w:val="center"/>
          </w:tcPr>
          <w:p w14:paraId="21C42FB4" w14:textId="77777777" w:rsidR="008A0A4F" w:rsidRPr="00BA7A71" w:rsidRDefault="008A0A4F" w:rsidP="00A971F2">
            <w:pPr>
              <w:spacing w:line="0" w:lineRule="atLeast"/>
              <w:ind w:leftChars="16" w:left="34"/>
              <w:rPr>
                <w:rFonts w:asciiTheme="majorEastAsia" w:eastAsiaTheme="majorEastAsia" w:hAnsiTheme="majorEastAsia"/>
                <w:sz w:val="20"/>
                <w:szCs w:val="20"/>
              </w:rPr>
            </w:pPr>
          </w:p>
        </w:tc>
      </w:tr>
    </w:tbl>
    <w:p w14:paraId="47207637" w14:textId="77777777" w:rsidR="008A0A4F" w:rsidRPr="00BA7A71" w:rsidRDefault="008A0A4F" w:rsidP="008A0A4F">
      <w:pPr>
        <w:rPr>
          <w:rFonts w:asciiTheme="majorEastAsia" w:eastAsiaTheme="majorEastAsia" w:hAnsiTheme="majorEastAsia"/>
          <w:sz w:val="20"/>
          <w:szCs w:val="20"/>
        </w:rPr>
      </w:pPr>
    </w:p>
    <w:p w14:paraId="436405B4" w14:textId="77777777" w:rsidR="008A0A4F" w:rsidRDefault="008A0A4F" w:rsidP="008A0A4F">
      <w:pPr>
        <w:widowControl/>
        <w:jc w:val="left"/>
        <w:rPr>
          <w:rFonts w:asciiTheme="majorEastAsia" w:eastAsiaTheme="majorEastAsia" w:hAnsiTheme="majorEastAsia"/>
          <w:b/>
          <w:bCs/>
          <w:kern w:val="0"/>
          <w:szCs w:val="21"/>
        </w:rPr>
      </w:pPr>
      <w:r>
        <w:rPr>
          <w:rFonts w:asciiTheme="majorEastAsia" w:eastAsiaTheme="majorEastAsia" w:hAnsiTheme="majorEastAsia"/>
          <w:b/>
          <w:bCs/>
          <w:kern w:val="0"/>
          <w:szCs w:val="21"/>
        </w:rPr>
        <w:br w:type="page"/>
      </w:r>
    </w:p>
    <w:p w14:paraId="6F3BAF8B" w14:textId="77777777" w:rsidR="008A0A4F" w:rsidRPr="000F7163" w:rsidRDefault="008A0A4F" w:rsidP="008A0A4F">
      <w:pPr>
        <w:widowControl/>
        <w:snapToGrid w:val="0"/>
        <w:spacing w:line="360" w:lineRule="exact"/>
        <w:jc w:val="right"/>
        <w:rPr>
          <w:rFonts w:asciiTheme="majorEastAsia" w:eastAsiaTheme="majorEastAsia" w:hAnsiTheme="majorEastAsia"/>
          <w:b/>
          <w:bCs/>
          <w:kern w:val="0"/>
          <w:sz w:val="24"/>
          <w:szCs w:val="24"/>
          <w:u w:val="thick"/>
        </w:rPr>
      </w:pPr>
      <w:r w:rsidRPr="000F7163">
        <w:rPr>
          <w:rFonts w:asciiTheme="majorEastAsia" w:eastAsiaTheme="majorEastAsia" w:hAnsiTheme="majorEastAsia" w:hint="eastAsia"/>
          <w:b/>
          <w:bCs/>
          <w:kern w:val="0"/>
          <w:sz w:val="24"/>
          <w:szCs w:val="24"/>
          <w:u w:val="thick"/>
        </w:rPr>
        <w:lastRenderedPageBreak/>
        <w:t>（別添）要約（英文・和文）</w:t>
      </w:r>
    </w:p>
    <w:p w14:paraId="5FCA4993" w14:textId="77777777" w:rsidR="008A0A4F" w:rsidRPr="00E07492" w:rsidRDefault="008A0A4F" w:rsidP="008A0A4F">
      <w:pPr>
        <w:spacing w:line="360" w:lineRule="exact"/>
        <w:jc w:val="center"/>
        <w:rPr>
          <w:rFonts w:asciiTheme="majorEastAsia" w:eastAsiaTheme="majorEastAsia" w:hAnsiTheme="majorEastAsia" w:cs="Times New Roman"/>
          <w:b/>
          <w:sz w:val="28"/>
          <w:szCs w:val="28"/>
        </w:rPr>
      </w:pPr>
      <w:r w:rsidRPr="00E07492">
        <w:rPr>
          <w:rFonts w:asciiTheme="majorEastAsia" w:eastAsiaTheme="majorEastAsia" w:hAnsiTheme="majorEastAsia" w:cs="Times New Roman"/>
          <w:b/>
          <w:sz w:val="28"/>
          <w:szCs w:val="28"/>
        </w:rPr>
        <w:t>Summary of Proposal</w:t>
      </w:r>
    </w:p>
    <w:p w14:paraId="6E7583C3"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p>
    <w:p w14:paraId="2D4CB73E" w14:textId="77777777" w:rsidR="008A0A4F" w:rsidRPr="00E07492" w:rsidRDefault="008A0A4F" w:rsidP="008A0A4F">
      <w:pPr>
        <w:spacing w:line="360" w:lineRule="exact"/>
        <w:jc w:val="left"/>
        <w:rPr>
          <w:rFonts w:asciiTheme="majorEastAsia" w:eastAsiaTheme="majorEastAsia" w:hAnsiTheme="majorEastAsia" w:cs="Times New Roman"/>
          <w:sz w:val="24"/>
          <w:szCs w:val="24"/>
          <w:u w:val="single"/>
        </w:rPr>
      </w:pPr>
      <w:r w:rsidRPr="00E07492">
        <w:rPr>
          <w:rFonts w:asciiTheme="majorEastAsia" w:eastAsiaTheme="majorEastAsia" w:hAnsiTheme="majorEastAsia" w:cs="Times New Roman"/>
          <w:sz w:val="24"/>
          <w:szCs w:val="24"/>
          <w:u w:val="single"/>
        </w:rPr>
        <w:t>* Please limit this “Summary of Proposal” form to two (2) pages.</w:t>
      </w:r>
    </w:p>
    <w:p w14:paraId="731E9279"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p>
    <w:p w14:paraId="76E61AB3"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1. Project title </w:t>
      </w:r>
      <w:r w:rsidRPr="00E07492">
        <w:rPr>
          <w:rFonts w:asciiTheme="majorEastAsia" w:eastAsiaTheme="majorEastAsia" w:hAnsiTheme="majorEastAsia" w:cs="Times New Roman"/>
          <w:sz w:val="24"/>
          <w:szCs w:val="24"/>
        </w:rPr>
        <w:t xml:space="preserve"> </w:t>
      </w:r>
    </w:p>
    <w:p w14:paraId="749B30D9" w14:textId="77777777" w:rsidR="008A0A4F" w:rsidRPr="00E07492" w:rsidRDefault="008A0A4F" w:rsidP="008A0A4F">
      <w:pPr>
        <w:spacing w:line="360" w:lineRule="exact"/>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Study of  ･･･</w:t>
      </w:r>
    </w:p>
    <w:p w14:paraId="00ADDD5C" w14:textId="77777777" w:rsidR="008A0A4F" w:rsidRPr="00E07492" w:rsidRDefault="008A0A4F" w:rsidP="008A0A4F">
      <w:pPr>
        <w:spacing w:line="360" w:lineRule="exact"/>
        <w:jc w:val="left"/>
        <w:rPr>
          <w:rFonts w:asciiTheme="majorEastAsia" w:eastAsiaTheme="majorEastAsia" w:hAnsiTheme="majorEastAsia" w:cs="Times New Roman"/>
          <w:iCs/>
          <w:sz w:val="24"/>
          <w:szCs w:val="24"/>
        </w:rPr>
      </w:pPr>
    </w:p>
    <w:p w14:paraId="2911D4E3" w14:textId="77777777" w:rsidR="008A0A4F" w:rsidRPr="00E07492" w:rsidRDefault="008A0A4F" w:rsidP="008A0A4F">
      <w:pPr>
        <w:spacing w:line="360" w:lineRule="exact"/>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bdr w:val="double" w:sz="4" w:space="0" w:color="auto"/>
        </w:rPr>
        <w:t xml:space="preserve"> 2. Principal investigator </w:t>
      </w:r>
      <w:r w:rsidRPr="00E07492">
        <w:rPr>
          <w:rFonts w:asciiTheme="majorEastAsia" w:eastAsiaTheme="majorEastAsia" w:hAnsiTheme="majorEastAsia" w:cs="Times New Roman"/>
          <w:iCs/>
          <w:sz w:val="24"/>
          <w:szCs w:val="24"/>
        </w:rPr>
        <w:t xml:space="preserve"> </w:t>
      </w:r>
    </w:p>
    <w:p w14:paraId="2C20C05D" w14:textId="2022A696"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Name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 xml:space="preserve">Hanako </w:t>
      </w:r>
      <w:proofErr w:type="spellStart"/>
      <w:r w:rsidRPr="00E07492">
        <w:rPr>
          <w:rFonts w:asciiTheme="majorEastAsia" w:eastAsiaTheme="majorEastAsia" w:hAnsiTheme="majorEastAsia" w:cs="Times New Roman"/>
          <w:iCs/>
          <w:color w:val="4F81BD" w:themeColor="accent1"/>
          <w:sz w:val="24"/>
          <w:szCs w:val="24"/>
        </w:rPr>
        <w:t>Iryo</w:t>
      </w:r>
      <w:proofErr w:type="spellEnd"/>
    </w:p>
    <w:p w14:paraId="7F808217"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Gender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t>Male</w:t>
      </w:r>
      <w:sdt>
        <w:sdtPr>
          <w:rPr>
            <w:rFonts w:ascii="游ゴシック" w:eastAsia="游ゴシック" w:hAnsi="游ゴシック" w:hint="eastAsia"/>
            <w:sz w:val="24"/>
            <w:szCs w:val="24"/>
          </w:rPr>
          <w:id w:val="1442341865"/>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Female</w:t>
      </w:r>
      <w:sdt>
        <w:sdtPr>
          <w:rPr>
            <w:rFonts w:ascii="游ゴシック" w:eastAsia="游ゴシック" w:hAnsi="游ゴシック" w:hint="eastAsia"/>
            <w:sz w:val="24"/>
            <w:szCs w:val="24"/>
          </w:rPr>
          <w:id w:val="1866637159"/>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Other</w:t>
      </w:r>
      <w:sdt>
        <w:sdtPr>
          <w:rPr>
            <w:rFonts w:ascii="游ゴシック" w:eastAsia="游ゴシック" w:hAnsi="游ゴシック" w:hint="eastAsia"/>
            <w:sz w:val="24"/>
            <w:szCs w:val="24"/>
          </w:rPr>
          <w:id w:val="1340283864"/>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cs="Times New Roman"/>
          <w:iCs/>
          <w:sz w:val="24"/>
          <w:szCs w:val="24"/>
        </w:rPr>
        <w:t>Rather not say</w:t>
      </w:r>
      <w:sdt>
        <w:sdtPr>
          <w:rPr>
            <w:rFonts w:ascii="游ゴシック" w:eastAsia="游ゴシック" w:hAnsi="游ゴシック" w:hint="eastAsia"/>
            <w:sz w:val="24"/>
            <w:szCs w:val="24"/>
          </w:rPr>
          <w:id w:val="-1319116395"/>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000BADCC"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Researcher ID（8 digits）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XXXXXXXX</w:t>
      </w:r>
    </w:p>
    <w:p w14:paraId="5B172986"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Month and year of birth（</w:t>
      </w:r>
      <w:r w:rsidRPr="00E07492">
        <w:rPr>
          <w:rFonts w:asciiTheme="majorEastAsia" w:eastAsiaTheme="majorEastAsia" w:hAnsiTheme="majorEastAsia" w:cs="Times New Roman" w:hint="eastAsia"/>
          <w:iCs/>
          <w:sz w:val="24"/>
          <w:szCs w:val="24"/>
        </w:rPr>
        <w:t>Age</w:t>
      </w:r>
      <w:r w:rsidRPr="00E07492">
        <w:rPr>
          <w:rFonts w:asciiTheme="majorEastAsia" w:eastAsiaTheme="majorEastAsia" w:hAnsiTheme="majorEastAsia" w:cs="Times New Roman"/>
          <w:iCs/>
          <w:sz w:val="24"/>
          <w:szCs w:val="24"/>
        </w:rPr>
        <w:t xml:space="preserve">） </w:t>
      </w:r>
      <w:r w:rsidRPr="00E07492">
        <w:rPr>
          <w:rFonts w:asciiTheme="majorEastAsia" w:eastAsiaTheme="majorEastAsia" w:hAnsiTheme="majorEastAsia" w:cs="Times New Roman"/>
          <w:iCs/>
          <w:color w:val="4F81BD" w:themeColor="accent1"/>
          <w:sz w:val="24"/>
          <w:szCs w:val="24"/>
        </w:rPr>
        <w:t xml:space="preserve">19XX </w:t>
      </w:r>
      <w:r w:rsidRPr="00E07492">
        <w:rPr>
          <w:rFonts w:asciiTheme="majorEastAsia" w:eastAsiaTheme="majorEastAsia" w:hAnsiTheme="majorEastAsia" w:cs="Times New Roman"/>
          <w:iCs/>
          <w:sz w:val="24"/>
          <w:szCs w:val="24"/>
        </w:rPr>
        <w:t>/</w:t>
      </w:r>
      <w:r w:rsidRPr="00E07492">
        <w:rPr>
          <w:rFonts w:asciiTheme="majorEastAsia" w:eastAsiaTheme="majorEastAsia" w:hAnsiTheme="majorEastAsia" w:cs="Times New Roman"/>
          <w:iCs/>
          <w:color w:val="4F81BD" w:themeColor="accent1"/>
          <w:sz w:val="24"/>
          <w:szCs w:val="24"/>
        </w:rPr>
        <w:t xml:space="preserve"> XX</w:t>
      </w:r>
      <w:r w:rsidRPr="00E07492">
        <w:rPr>
          <w:rFonts w:asciiTheme="majorEastAsia" w:eastAsiaTheme="majorEastAsia" w:hAnsiTheme="majorEastAsia" w:cs="Times New Roman" w:hint="eastAsia"/>
          <w:iCs/>
          <w:sz w:val="24"/>
          <w:szCs w:val="24"/>
        </w:rPr>
        <w:t>（</w:t>
      </w:r>
      <w:proofErr w:type="spellStart"/>
      <w:r w:rsidRPr="00E07492">
        <w:rPr>
          <w:rFonts w:asciiTheme="majorEastAsia" w:eastAsiaTheme="majorEastAsia" w:hAnsiTheme="majorEastAsia" w:cs="Times New Roman"/>
          <w:iCs/>
          <w:color w:val="4F81BD" w:themeColor="accent1"/>
          <w:sz w:val="24"/>
          <w:szCs w:val="24"/>
        </w:rPr>
        <w:t>XX</w:t>
      </w:r>
      <w:proofErr w:type="spellEnd"/>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Cs/>
          <w:sz w:val="24"/>
          <w:szCs w:val="24"/>
        </w:rPr>
        <w:t>As of April 1,202</w:t>
      </w:r>
      <w:r>
        <w:rPr>
          <w:rFonts w:asciiTheme="majorEastAsia" w:eastAsiaTheme="majorEastAsia" w:hAnsiTheme="majorEastAsia" w:cs="Times New Roman"/>
          <w:iCs/>
          <w:sz w:val="24"/>
          <w:szCs w:val="24"/>
        </w:rPr>
        <w:t>3</w:t>
      </w:r>
      <w:r w:rsidRPr="00E07492">
        <w:rPr>
          <w:rFonts w:asciiTheme="majorEastAsia" w:eastAsiaTheme="majorEastAsia" w:hAnsiTheme="majorEastAsia" w:cs="Times New Roman"/>
          <w:iCs/>
          <w:sz w:val="24"/>
          <w:szCs w:val="24"/>
        </w:rPr>
        <w:t>)</w:t>
      </w:r>
    </w:p>
    <w:p w14:paraId="22A0DF49"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Affiliation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 University</w:t>
      </w:r>
    </w:p>
    <w:p w14:paraId="10A2C053"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Department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proofErr w:type="spellStart"/>
      <w:r w:rsidRPr="00E07492">
        <w:rPr>
          <w:rFonts w:asciiTheme="majorEastAsia" w:eastAsiaTheme="majorEastAsia" w:hAnsiTheme="majorEastAsia" w:cs="Times New Roman"/>
          <w:iCs/>
          <w:color w:val="4F81BD" w:themeColor="accent1"/>
          <w:sz w:val="24"/>
          <w:szCs w:val="24"/>
        </w:rPr>
        <w:t>Department</w:t>
      </w:r>
      <w:proofErr w:type="spellEnd"/>
      <w:r w:rsidRPr="00E07492">
        <w:rPr>
          <w:rFonts w:asciiTheme="majorEastAsia" w:eastAsiaTheme="majorEastAsia" w:hAnsiTheme="majorEastAsia" w:cs="Times New Roman"/>
          <w:iCs/>
          <w:color w:val="4F81BD" w:themeColor="accent1"/>
          <w:sz w:val="24"/>
          <w:szCs w:val="24"/>
        </w:rPr>
        <w:t xml:space="preserve"> of YYYYYY</w:t>
      </w:r>
    </w:p>
    <w:p w14:paraId="4EB8EA99"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color w:val="4F81BD" w:themeColor="accent1"/>
          <w:sz w:val="24"/>
          <w:szCs w:val="24"/>
        </w:rPr>
      </w:pPr>
      <w:r w:rsidRPr="00E07492">
        <w:rPr>
          <w:rFonts w:asciiTheme="majorEastAsia" w:eastAsiaTheme="majorEastAsia" w:hAnsiTheme="majorEastAsia" w:cs="Times New Roman"/>
          <w:iCs/>
          <w:sz w:val="24"/>
          <w:szCs w:val="24"/>
        </w:rPr>
        <w:t xml:space="preserve">Position title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Professor</w:t>
      </w:r>
    </w:p>
    <w:p w14:paraId="270CBD22" w14:textId="77777777" w:rsidR="008A0A4F" w:rsidRPr="00E07492" w:rsidRDefault="008A0A4F" w:rsidP="008A0A4F">
      <w:pPr>
        <w:pStyle w:val="ac"/>
        <w:numPr>
          <w:ilvl w:val="0"/>
          <w:numId w:val="11"/>
        </w:numPr>
        <w:spacing w:line="360" w:lineRule="exact"/>
        <w:ind w:leftChars="0"/>
        <w:jc w:val="left"/>
        <w:rPr>
          <w:rFonts w:asciiTheme="majorEastAsia" w:eastAsiaTheme="majorEastAsia" w:hAnsiTheme="majorEastAsia" w:cs="Times New Roman"/>
          <w:iCs/>
          <w:sz w:val="24"/>
          <w:szCs w:val="24"/>
        </w:rPr>
      </w:pPr>
      <w:r w:rsidRPr="00E07492">
        <w:rPr>
          <w:rFonts w:asciiTheme="majorEastAsia" w:eastAsiaTheme="majorEastAsia" w:hAnsiTheme="majorEastAsia" w:cs="Times New Roman"/>
          <w:iCs/>
          <w:sz w:val="24"/>
          <w:szCs w:val="24"/>
        </w:rPr>
        <w:t xml:space="preserve">E-mail address </w:t>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sz w:val="24"/>
          <w:szCs w:val="24"/>
        </w:rPr>
        <w:tab/>
      </w:r>
      <w:r w:rsidRPr="00E07492">
        <w:rPr>
          <w:rFonts w:asciiTheme="majorEastAsia" w:eastAsiaTheme="majorEastAsia" w:hAnsiTheme="majorEastAsia" w:cs="Times New Roman"/>
          <w:iCs/>
          <w:color w:val="4F81BD" w:themeColor="accent1"/>
          <w:sz w:val="24"/>
          <w:szCs w:val="24"/>
        </w:rPr>
        <w:t>ZZZZZZ@YY.jp</w:t>
      </w:r>
    </w:p>
    <w:p w14:paraId="2EC09B1E"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p>
    <w:p w14:paraId="2E0B989A"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3. Abstract (400 words maximum) </w:t>
      </w:r>
      <w:r w:rsidRPr="00E07492">
        <w:rPr>
          <w:rFonts w:asciiTheme="majorEastAsia" w:eastAsiaTheme="majorEastAsia" w:hAnsiTheme="majorEastAsia" w:cs="Times New Roman"/>
          <w:sz w:val="24"/>
          <w:szCs w:val="24"/>
        </w:rPr>
        <w:t xml:space="preserve"> </w:t>
      </w:r>
    </w:p>
    <w:p w14:paraId="0DEA2976" w14:textId="3DB95677" w:rsidR="008A0A4F" w:rsidRPr="00CB25DA" w:rsidRDefault="008A0A4F" w:rsidP="008A0A4F">
      <w:pPr>
        <w:spacing w:line="360" w:lineRule="exact"/>
        <w:jc w:val="left"/>
        <w:rPr>
          <w:rFonts w:asciiTheme="majorEastAsia" w:eastAsiaTheme="majorEastAsia" w:hAnsiTheme="majorEastAsia"/>
          <w:iCs/>
          <w:sz w:val="22"/>
          <w:lang w:val="en-GB"/>
        </w:rPr>
      </w:pPr>
      <w:r w:rsidRPr="00CB25DA">
        <w:rPr>
          <w:rFonts w:asciiTheme="majorEastAsia" w:eastAsiaTheme="majorEastAsia" w:hAnsiTheme="majorEastAsia" w:cs="Times New Roman"/>
          <w:iCs/>
          <w:sz w:val="24"/>
          <w:szCs w:val="24"/>
        </w:rPr>
        <w:t xml:space="preserve">Outline your research proposal, </w:t>
      </w:r>
      <w:r w:rsidR="00FB7D6C" w:rsidRPr="00AE7661">
        <w:rPr>
          <w:rFonts w:asciiTheme="majorEastAsia" w:eastAsiaTheme="majorEastAsia" w:hAnsiTheme="majorEastAsia" w:cs="Times New Roman"/>
          <w:iCs/>
          <w:sz w:val="24"/>
          <w:szCs w:val="24"/>
        </w:rPr>
        <w:t>includ</w:t>
      </w:r>
      <w:r w:rsidRPr="00AE7661">
        <w:rPr>
          <w:rFonts w:asciiTheme="majorEastAsia" w:eastAsiaTheme="majorEastAsia" w:hAnsiTheme="majorEastAsia" w:cs="Times New Roman"/>
          <w:iCs/>
          <w:sz w:val="24"/>
          <w:szCs w:val="24"/>
        </w:rPr>
        <w:t xml:space="preserve">ing </w:t>
      </w:r>
      <w:r w:rsidR="00FB7D6C" w:rsidRPr="00AE7661">
        <w:rPr>
          <w:rFonts w:asciiTheme="majorEastAsia" w:eastAsiaTheme="majorEastAsia" w:hAnsiTheme="majorEastAsia" w:cs="Times New Roman"/>
          <w:iCs/>
          <w:sz w:val="24"/>
          <w:szCs w:val="24"/>
        </w:rPr>
        <w:t>"how you will utilize the overseas base(s),"  "</w:t>
      </w:r>
      <w:r w:rsidR="00CB25DA" w:rsidRPr="00AE7661">
        <w:rPr>
          <w:rFonts w:asciiTheme="majorEastAsia" w:eastAsiaTheme="majorEastAsia" w:hAnsiTheme="majorEastAsia" w:cs="Times New Roman"/>
          <w:iCs/>
          <w:sz w:val="24"/>
          <w:szCs w:val="24"/>
        </w:rPr>
        <w:t>special feature(s)</w:t>
      </w:r>
      <w:r w:rsidR="00FB7D6C" w:rsidRPr="00AE7661">
        <w:rPr>
          <w:rFonts w:asciiTheme="majorEastAsia" w:eastAsiaTheme="majorEastAsia" w:hAnsiTheme="majorEastAsia" w:cs="Times New Roman"/>
          <w:iCs/>
          <w:sz w:val="24"/>
          <w:szCs w:val="24"/>
        </w:rPr>
        <w:t xml:space="preserve"> of </w:t>
      </w:r>
      <w:r w:rsidR="00CB25DA" w:rsidRPr="00AE7661">
        <w:rPr>
          <w:rFonts w:asciiTheme="majorEastAsia" w:eastAsiaTheme="majorEastAsia" w:hAnsiTheme="majorEastAsia" w:cs="Times New Roman"/>
          <w:iCs/>
          <w:sz w:val="24"/>
          <w:szCs w:val="24"/>
        </w:rPr>
        <w:t>the</w:t>
      </w:r>
      <w:r w:rsidR="00FB7D6C" w:rsidRPr="00AE7661">
        <w:rPr>
          <w:rFonts w:asciiTheme="majorEastAsia" w:eastAsiaTheme="majorEastAsia" w:hAnsiTheme="majorEastAsia" w:cs="Times New Roman"/>
          <w:iCs/>
          <w:sz w:val="24"/>
          <w:szCs w:val="24"/>
        </w:rPr>
        <w:t xml:space="preserve"> research,</w:t>
      </w:r>
      <w:r w:rsidR="00CB25DA" w:rsidRPr="00AE7661">
        <w:rPr>
          <w:rFonts w:asciiTheme="majorEastAsia" w:eastAsiaTheme="majorEastAsia" w:hAnsiTheme="majorEastAsia" w:cs="Times New Roman"/>
          <w:iCs/>
          <w:sz w:val="24"/>
          <w:szCs w:val="24"/>
        </w:rPr>
        <w:t>”</w:t>
      </w:r>
      <w:r w:rsidR="00FB7D6C" w:rsidRPr="00AE7661">
        <w:rPr>
          <w:rFonts w:asciiTheme="majorEastAsia" w:eastAsiaTheme="majorEastAsia" w:hAnsiTheme="majorEastAsia" w:cs="Times New Roman"/>
          <w:iCs/>
          <w:sz w:val="24"/>
          <w:szCs w:val="24"/>
        </w:rPr>
        <w:t xml:space="preserve"> and "</w:t>
      </w:r>
      <w:r w:rsidR="00CB25DA" w:rsidRPr="00AE7661">
        <w:rPr>
          <w:rFonts w:asciiTheme="majorEastAsia" w:eastAsiaTheme="majorEastAsia" w:hAnsiTheme="majorEastAsia" w:cs="Times New Roman"/>
          <w:iCs/>
          <w:sz w:val="24"/>
          <w:szCs w:val="24"/>
        </w:rPr>
        <w:t>anticipa</w:t>
      </w:r>
      <w:r w:rsidR="00FB7D6C" w:rsidRPr="00AE7661">
        <w:rPr>
          <w:rFonts w:asciiTheme="majorEastAsia" w:eastAsiaTheme="majorEastAsia" w:hAnsiTheme="majorEastAsia" w:cs="Times New Roman"/>
          <w:iCs/>
          <w:sz w:val="24"/>
          <w:szCs w:val="24"/>
        </w:rPr>
        <w:t xml:space="preserve">ted </w:t>
      </w:r>
      <w:r w:rsidR="00CB25DA" w:rsidRPr="00AE7661">
        <w:rPr>
          <w:rFonts w:asciiTheme="majorEastAsia" w:eastAsiaTheme="majorEastAsia" w:hAnsiTheme="majorEastAsia" w:cs="Times New Roman"/>
          <w:iCs/>
          <w:sz w:val="24"/>
          <w:szCs w:val="24"/>
        </w:rPr>
        <w:t>outcome</w:t>
      </w:r>
      <w:r w:rsidR="00FB7D6C" w:rsidRPr="00AE7661">
        <w:rPr>
          <w:rFonts w:asciiTheme="majorEastAsia" w:eastAsiaTheme="majorEastAsia" w:hAnsiTheme="majorEastAsia" w:cs="Times New Roman"/>
          <w:iCs/>
          <w:sz w:val="24"/>
          <w:szCs w:val="24"/>
        </w:rPr>
        <w:t>.</w:t>
      </w:r>
      <w:r w:rsidR="00CB25DA" w:rsidRPr="00AE7661">
        <w:rPr>
          <w:rFonts w:asciiTheme="majorEastAsia" w:eastAsiaTheme="majorEastAsia" w:hAnsiTheme="majorEastAsia" w:cs="Times New Roman"/>
          <w:iCs/>
          <w:sz w:val="24"/>
          <w:szCs w:val="24"/>
        </w:rPr>
        <w:t>”</w:t>
      </w:r>
    </w:p>
    <w:p w14:paraId="6B453B5A" w14:textId="77777777" w:rsidR="008A0A4F" w:rsidRPr="00E07492" w:rsidRDefault="008A0A4F" w:rsidP="008A0A4F">
      <w:pPr>
        <w:spacing w:line="360" w:lineRule="exact"/>
        <w:jc w:val="left"/>
        <w:rPr>
          <w:rFonts w:asciiTheme="majorEastAsia" w:eastAsiaTheme="majorEastAsia" w:hAnsiTheme="majorEastAsia" w:cs="Times New Roman"/>
          <w:i/>
          <w:color w:val="4F81BD" w:themeColor="accent1"/>
          <w:sz w:val="24"/>
          <w:szCs w:val="24"/>
        </w:rPr>
      </w:pPr>
      <w:r w:rsidRPr="00E07492">
        <w:rPr>
          <w:rFonts w:asciiTheme="majorEastAsia" w:eastAsiaTheme="majorEastAsia" w:hAnsiTheme="majorEastAsia" w:cs="Times New Roman" w:hint="eastAsia"/>
          <w:iCs/>
          <w:color w:val="4F81BD" w:themeColor="accent1"/>
          <w:sz w:val="24"/>
          <w:szCs w:val="24"/>
        </w:rPr>
        <w:t>○○○○○○○○○○○○○○○○○○○○○○○○○○○○○○○○○○○○○○○○○○○○○○○○○○○○○○○○○○○○○○○○○○○○○○○○○○○○○○○○○○○○○○○○○○○○○○○○○○○.○○○○○○○○○○○○○○○○○○○○○○○○○○○○○○○○○○○○○○○○○○○○○○○○○○○○○○○○○○○○○○○○○○○○○○○○○○○○○○○○○○○○○○○○○○○○○○○○○○○</w:t>
      </w:r>
      <w:r w:rsidRPr="00E07492">
        <w:rPr>
          <w:rFonts w:asciiTheme="majorEastAsia" w:eastAsiaTheme="majorEastAsia" w:hAnsiTheme="majorEastAsia" w:cs="Times New Roman" w:hint="eastAsia"/>
          <w:i/>
          <w:color w:val="4F81BD" w:themeColor="accent1"/>
          <w:sz w:val="24"/>
          <w:szCs w:val="24"/>
        </w:rPr>
        <w:t>.</w:t>
      </w:r>
    </w:p>
    <w:p w14:paraId="5A02E155" w14:textId="77777777" w:rsidR="008A0A4F" w:rsidRPr="00E07492" w:rsidRDefault="008A0A4F" w:rsidP="008A0A4F">
      <w:pPr>
        <w:spacing w:line="360" w:lineRule="exact"/>
        <w:jc w:val="left"/>
        <w:rPr>
          <w:rFonts w:asciiTheme="majorEastAsia" w:eastAsiaTheme="majorEastAsia" w:hAnsiTheme="majorEastAsia" w:cs="Times New Roman"/>
          <w:i/>
          <w:color w:val="4F81BD" w:themeColor="accent1"/>
          <w:sz w:val="24"/>
          <w:szCs w:val="24"/>
        </w:rPr>
      </w:pPr>
    </w:p>
    <w:p w14:paraId="3B8B5A9D" w14:textId="77777777" w:rsidR="008A0A4F" w:rsidRPr="00E07492" w:rsidRDefault="008A0A4F" w:rsidP="008A0A4F">
      <w:pPr>
        <w:widowControl/>
        <w:spacing w:line="360" w:lineRule="exact"/>
        <w:jc w:val="left"/>
        <w:rPr>
          <w:rFonts w:asciiTheme="majorEastAsia" w:eastAsiaTheme="majorEastAsia" w:hAnsiTheme="majorEastAsia" w:cs="Times New Roman"/>
          <w:color w:val="4F81BD" w:themeColor="accent1"/>
          <w:sz w:val="24"/>
          <w:szCs w:val="24"/>
        </w:rPr>
      </w:pPr>
      <w:r w:rsidRPr="00E07492">
        <w:rPr>
          <w:rFonts w:asciiTheme="majorEastAsia" w:eastAsiaTheme="majorEastAsia" w:hAnsiTheme="majorEastAsia" w:cs="Times New Roman"/>
          <w:color w:val="4F81BD" w:themeColor="accent1"/>
          <w:sz w:val="24"/>
          <w:szCs w:val="24"/>
        </w:rPr>
        <w:br w:type="page"/>
      </w:r>
    </w:p>
    <w:p w14:paraId="6C1FFF9E" w14:textId="77777777" w:rsidR="008A0A4F" w:rsidRPr="00E07492" w:rsidRDefault="008A0A4F" w:rsidP="008A0A4F">
      <w:pPr>
        <w:spacing w:line="360" w:lineRule="exact"/>
        <w:ind w:leftChars="-67" w:left="1" w:hangingChars="59" w:hanging="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lastRenderedPageBreak/>
        <w:t xml:space="preserve"> </w:t>
      </w:r>
      <w:r w:rsidRPr="00E07492">
        <w:rPr>
          <w:rFonts w:asciiTheme="majorEastAsia" w:eastAsiaTheme="majorEastAsia" w:hAnsiTheme="majorEastAsia" w:cs="Times New Roman"/>
          <w:sz w:val="24"/>
          <w:szCs w:val="24"/>
          <w:bdr w:val="double" w:sz="4" w:space="0" w:color="auto"/>
        </w:rPr>
        <w:t xml:space="preserve"> 4. Keywords (10 items maximum)</w:t>
      </w:r>
      <w:r w:rsidRPr="00E07492">
        <w:rPr>
          <w:rFonts w:asciiTheme="majorEastAsia" w:eastAsiaTheme="majorEastAsia" w:hAnsiTheme="majorEastAsia" w:cs="Times New Roman" w:hint="eastAsia"/>
          <w:sz w:val="24"/>
          <w:szCs w:val="24"/>
          <w:bdr w:val="double" w:sz="4" w:space="0" w:color="auto"/>
        </w:rPr>
        <w:t xml:space="preserve"> </w:t>
      </w:r>
      <w:r w:rsidRPr="00E07492">
        <w:rPr>
          <w:rFonts w:asciiTheme="majorEastAsia" w:eastAsiaTheme="majorEastAsia" w:hAnsiTheme="majorEastAsia" w:cs="Times New Roman"/>
          <w:sz w:val="24"/>
          <w:szCs w:val="24"/>
        </w:rPr>
        <w:t xml:space="preserve"> </w:t>
      </w:r>
    </w:p>
    <w:p w14:paraId="229E2E49" w14:textId="77777777" w:rsidR="008A0A4F" w:rsidRPr="00E07492" w:rsidRDefault="008A0A4F" w:rsidP="008A0A4F">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terms that most likely represent the essence of the proposed research.</w:t>
      </w:r>
    </w:p>
    <w:p w14:paraId="296270ED"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2.</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3.</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4. </w:t>
      </w:r>
    </w:p>
    <w:p w14:paraId="4092F5BC"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5.</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 6.</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7.</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8.</w:t>
      </w:r>
    </w:p>
    <w:p w14:paraId="60EA0BA1"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9.</w:t>
      </w:r>
      <w:r w:rsidRPr="00E07492">
        <w:rPr>
          <w:rFonts w:asciiTheme="majorEastAsia" w:eastAsiaTheme="majorEastAsia" w:hAnsiTheme="majorEastAsia" w:cs="Times New Roman"/>
          <w:sz w:val="24"/>
          <w:szCs w:val="24"/>
        </w:rPr>
        <w:tab/>
      </w:r>
      <w:r w:rsidRPr="00E07492">
        <w:rPr>
          <w:rFonts w:asciiTheme="majorEastAsia" w:eastAsiaTheme="majorEastAsia" w:hAnsiTheme="majorEastAsia" w:cs="Times New Roman"/>
          <w:sz w:val="24"/>
          <w:szCs w:val="24"/>
        </w:rPr>
        <w:tab/>
        <w:t xml:space="preserve">10. </w:t>
      </w:r>
    </w:p>
    <w:p w14:paraId="0DCD13A1"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p>
    <w:p w14:paraId="0F76CFCC"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bdr w:val="double" w:sz="4" w:space="0" w:color="auto"/>
        </w:rPr>
        <w:t xml:space="preserve"> 5. </w:t>
      </w:r>
      <w:r w:rsidRPr="00E07492">
        <w:rPr>
          <w:rFonts w:asciiTheme="majorEastAsia" w:eastAsiaTheme="majorEastAsia" w:hAnsiTheme="majorEastAsia" w:cs="Times New Roman" w:hint="eastAsia"/>
          <w:sz w:val="24"/>
          <w:szCs w:val="24"/>
          <w:bdr w:val="double" w:sz="4" w:space="0" w:color="auto"/>
        </w:rPr>
        <w:t>Publication list (10 items maximum)</w:t>
      </w:r>
      <w:r w:rsidRPr="00E07492">
        <w:rPr>
          <w:rFonts w:asciiTheme="majorEastAsia" w:eastAsiaTheme="majorEastAsia" w:hAnsiTheme="majorEastAsia" w:cs="Times New Roman"/>
          <w:sz w:val="24"/>
          <w:szCs w:val="24"/>
          <w:bdr w:val="double" w:sz="4" w:space="0" w:color="auto"/>
        </w:rPr>
        <w:t xml:space="preserve"> </w:t>
      </w:r>
    </w:p>
    <w:p w14:paraId="5C0E8373" w14:textId="77777777" w:rsidR="008A0A4F" w:rsidRPr="00E07492" w:rsidRDefault="008A0A4F" w:rsidP="008A0A4F">
      <w:pPr>
        <w:spacing w:line="360" w:lineRule="exact"/>
        <w:jc w:val="left"/>
        <w:rPr>
          <w:rFonts w:asciiTheme="majorEastAsia" w:eastAsiaTheme="majorEastAsia" w:hAnsiTheme="majorEastAsia" w:cs="Times New Roman"/>
          <w:i/>
          <w:sz w:val="24"/>
          <w:szCs w:val="24"/>
        </w:rPr>
      </w:pPr>
      <w:r w:rsidRPr="00E07492">
        <w:rPr>
          <w:rFonts w:asciiTheme="majorEastAsia" w:eastAsiaTheme="majorEastAsia" w:hAnsiTheme="majorEastAsia" w:cs="Times New Roman"/>
          <w:i/>
          <w:sz w:val="24"/>
          <w:szCs w:val="24"/>
        </w:rPr>
        <w:t>List as many as 10 peer-reviewed articles published in English in reverse chronological order (most recent first), and specify the most relevant one(s) with an asterisk(s) (*).</w:t>
      </w:r>
    </w:p>
    <w:p w14:paraId="33D5B16A"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1. </w:t>
      </w:r>
    </w:p>
    <w:p w14:paraId="2803F2CC" w14:textId="77777777" w:rsidR="008A0A4F" w:rsidRPr="00E07492" w:rsidRDefault="008A0A4F" w:rsidP="008A0A4F">
      <w:pPr>
        <w:spacing w:line="360" w:lineRule="exact"/>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*2. </w:t>
      </w:r>
    </w:p>
    <w:p w14:paraId="3A8633EE"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3. </w:t>
      </w:r>
    </w:p>
    <w:p w14:paraId="498317AA"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4. </w:t>
      </w:r>
    </w:p>
    <w:p w14:paraId="452FA54E"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5. </w:t>
      </w:r>
    </w:p>
    <w:p w14:paraId="4FE5854A"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6. </w:t>
      </w:r>
    </w:p>
    <w:p w14:paraId="33374D90"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7. </w:t>
      </w:r>
    </w:p>
    <w:p w14:paraId="6BA75371"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8. </w:t>
      </w:r>
    </w:p>
    <w:p w14:paraId="0D3916DB"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 xml:space="preserve">9. </w:t>
      </w:r>
    </w:p>
    <w:p w14:paraId="622E8C53" w14:textId="77777777" w:rsidR="008A0A4F" w:rsidRPr="00E07492" w:rsidRDefault="008A0A4F" w:rsidP="008A0A4F">
      <w:pPr>
        <w:spacing w:line="360" w:lineRule="exact"/>
        <w:ind w:firstLineChars="59" w:firstLine="142"/>
        <w:jc w:val="left"/>
        <w:rPr>
          <w:rFonts w:asciiTheme="majorEastAsia" w:eastAsiaTheme="majorEastAsia" w:hAnsiTheme="majorEastAsia" w:cs="Times New Roman"/>
          <w:sz w:val="24"/>
          <w:szCs w:val="24"/>
        </w:rPr>
      </w:pPr>
      <w:r w:rsidRPr="00E07492">
        <w:rPr>
          <w:rFonts w:asciiTheme="majorEastAsia" w:eastAsiaTheme="majorEastAsia" w:hAnsiTheme="majorEastAsia" w:cs="Times New Roman"/>
          <w:sz w:val="24"/>
          <w:szCs w:val="24"/>
        </w:rPr>
        <w:t>10.</w:t>
      </w:r>
    </w:p>
    <w:p w14:paraId="2ECA31E8"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sz w:val="24"/>
          <w:szCs w:val="24"/>
        </w:rPr>
        <w:br w:type="page"/>
      </w:r>
    </w:p>
    <w:p w14:paraId="1DE95E63" w14:textId="77777777" w:rsidR="008A0A4F" w:rsidRPr="00E07492" w:rsidRDefault="008A0A4F" w:rsidP="008A0A4F">
      <w:pPr>
        <w:spacing w:line="360" w:lineRule="exact"/>
        <w:jc w:val="center"/>
        <w:rPr>
          <w:rFonts w:asciiTheme="majorEastAsia" w:eastAsiaTheme="majorEastAsia" w:hAnsiTheme="majorEastAsia"/>
          <w:b/>
          <w:sz w:val="28"/>
          <w:szCs w:val="28"/>
        </w:rPr>
      </w:pPr>
      <w:r w:rsidRPr="00E07492">
        <w:rPr>
          <w:rFonts w:asciiTheme="majorEastAsia" w:eastAsiaTheme="majorEastAsia" w:hAnsiTheme="majorEastAsia" w:hint="eastAsia"/>
          <w:b/>
          <w:sz w:val="28"/>
          <w:szCs w:val="28"/>
        </w:rPr>
        <w:lastRenderedPageBreak/>
        <w:t>研究開発提案書要約</w:t>
      </w:r>
    </w:p>
    <w:p w14:paraId="1CD6ABEC" w14:textId="77777777" w:rsidR="008A0A4F" w:rsidRPr="00E07492" w:rsidRDefault="008A0A4F" w:rsidP="008A0A4F">
      <w:pPr>
        <w:spacing w:line="360" w:lineRule="exact"/>
        <w:jc w:val="left"/>
        <w:rPr>
          <w:rFonts w:asciiTheme="majorEastAsia" w:eastAsiaTheme="majorEastAsia" w:hAnsiTheme="majorEastAsia"/>
          <w:sz w:val="24"/>
          <w:szCs w:val="24"/>
        </w:rPr>
      </w:pPr>
    </w:p>
    <w:p w14:paraId="728E39CC"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本「研究開発提案書要約」は</w:t>
      </w:r>
      <w:r w:rsidRPr="00E07492">
        <w:rPr>
          <w:rFonts w:asciiTheme="majorEastAsia" w:eastAsiaTheme="majorEastAsia" w:hAnsiTheme="majorEastAsia" w:hint="eastAsia"/>
          <w:sz w:val="24"/>
          <w:szCs w:val="24"/>
          <w:u w:val="single"/>
        </w:rPr>
        <w:t>２頁以内</w:t>
      </w:r>
      <w:r w:rsidRPr="00E07492">
        <w:rPr>
          <w:rFonts w:asciiTheme="majorEastAsia" w:eastAsiaTheme="majorEastAsia" w:hAnsiTheme="majorEastAsia" w:hint="eastAsia"/>
          <w:sz w:val="24"/>
          <w:szCs w:val="24"/>
        </w:rPr>
        <w:t>に収めてください。</w:t>
      </w:r>
    </w:p>
    <w:p w14:paraId="554C48BC" w14:textId="77777777" w:rsidR="008A0A4F" w:rsidRPr="00E07492" w:rsidRDefault="008A0A4F" w:rsidP="008A0A4F">
      <w:pPr>
        <w:spacing w:line="360" w:lineRule="exact"/>
        <w:jc w:val="left"/>
        <w:rPr>
          <w:rFonts w:asciiTheme="majorEastAsia" w:eastAsiaTheme="majorEastAsia" w:hAnsiTheme="majorEastAsia"/>
          <w:sz w:val="24"/>
          <w:szCs w:val="24"/>
        </w:rPr>
      </w:pPr>
    </w:p>
    <w:p w14:paraId="6A8F376D"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１．研究開発課題名 </w:t>
      </w:r>
      <w:r w:rsidRPr="00E07492">
        <w:rPr>
          <w:rFonts w:asciiTheme="majorEastAsia" w:eastAsiaTheme="majorEastAsia" w:hAnsiTheme="majorEastAsia" w:hint="eastAsia"/>
          <w:sz w:val="24"/>
          <w:szCs w:val="24"/>
        </w:rPr>
        <w:t xml:space="preserve"> </w:t>
      </w:r>
    </w:p>
    <w:p w14:paraId="134E365A" w14:textId="77777777" w:rsidR="008A0A4F" w:rsidRPr="00E07492" w:rsidRDefault="008A0A4F" w:rsidP="008A0A4F">
      <w:pPr>
        <w:spacing w:line="360" w:lineRule="exact"/>
        <w:jc w:val="left"/>
        <w:rPr>
          <w:rFonts w:asciiTheme="majorEastAsia" w:eastAsiaTheme="majorEastAsia" w:hAnsiTheme="majorEastAsia"/>
          <w:color w:val="4F81BD" w:themeColor="accent1"/>
          <w:sz w:val="24"/>
          <w:szCs w:val="24"/>
        </w:rPr>
      </w:pPr>
      <w:r w:rsidRPr="00E07492">
        <w:rPr>
          <w:rFonts w:asciiTheme="majorEastAsia" w:eastAsiaTheme="majorEastAsia" w:hAnsiTheme="majorEastAsia" w:hint="eastAsia"/>
          <w:color w:val="4F81BD" w:themeColor="accent1"/>
          <w:sz w:val="24"/>
          <w:szCs w:val="24"/>
        </w:rPr>
        <w:t>△△△△の創出を目指した研究</w:t>
      </w:r>
    </w:p>
    <w:p w14:paraId="3A87E7CC" w14:textId="77777777" w:rsidR="008A0A4F" w:rsidRPr="00E07492" w:rsidRDefault="008A0A4F" w:rsidP="008A0A4F">
      <w:pPr>
        <w:spacing w:line="360" w:lineRule="exact"/>
        <w:jc w:val="left"/>
        <w:rPr>
          <w:rFonts w:asciiTheme="majorEastAsia" w:eastAsiaTheme="majorEastAsia" w:hAnsiTheme="majorEastAsia"/>
          <w:sz w:val="24"/>
          <w:szCs w:val="24"/>
        </w:rPr>
      </w:pPr>
    </w:p>
    <w:p w14:paraId="0AD4536E"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２．研究開発代表者 </w:t>
      </w:r>
      <w:r w:rsidRPr="00E07492">
        <w:rPr>
          <w:rFonts w:asciiTheme="majorEastAsia" w:eastAsiaTheme="majorEastAsia" w:hAnsiTheme="majorEastAsia" w:hint="eastAsia"/>
          <w:sz w:val="24"/>
          <w:szCs w:val="24"/>
        </w:rPr>
        <w:t xml:space="preserve"> </w:t>
      </w:r>
    </w:p>
    <w:p w14:paraId="0E916008"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氏名</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医療　花子</w:t>
      </w:r>
    </w:p>
    <w:p w14:paraId="7A1DC7CD"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性別</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37969">
        <w:rPr>
          <w:rFonts w:asciiTheme="majorEastAsia" w:eastAsiaTheme="majorEastAsia" w:hAnsiTheme="majorEastAsia" w:hint="eastAsia"/>
          <w:sz w:val="24"/>
          <w:szCs w:val="24"/>
        </w:rPr>
        <w:t>男</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29889562"/>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女</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51304416"/>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hint="eastAsia"/>
          <w:sz w:val="24"/>
          <w:szCs w:val="24"/>
        </w:rPr>
        <w:t>その他</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281798399"/>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r w:rsidRPr="00E37969">
        <w:rPr>
          <w:rFonts w:asciiTheme="majorEastAsia" w:eastAsiaTheme="majorEastAsia" w:hAnsiTheme="majorEastAsia"/>
          <w:sz w:val="24"/>
          <w:szCs w:val="24"/>
        </w:rPr>
        <w:t>回答</w:t>
      </w:r>
      <w:r w:rsidRPr="00E37969">
        <w:rPr>
          <w:rFonts w:asciiTheme="majorEastAsia" w:eastAsiaTheme="majorEastAsia" w:hAnsiTheme="majorEastAsia" w:hint="eastAsia"/>
          <w:sz w:val="24"/>
          <w:szCs w:val="24"/>
        </w:rPr>
        <w:t>したくない</w:t>
      </w:r>
      <w:r>
        <w:rPr>
          <w:rFonts w:asciiTheme="majorEastAsia" w:eastAsiaTheme="majorEastAsia" w:hAnsiTheme="majorEastAsia" w:hint="eastAsia"/>
          <w:sz w:val="24"/>
          <w:szCs w:val="24"/>
        </w:rPr>
        <w:t xml:space="preserve"> </w:t>
      </w:r>
      <w:sdt>
        <w:sdtPr>
          <w:rPr>
            <w:rFonts w:ascii="游ゴシック" w:eastAsia="游ゴシック" w:hAnsi="游ゴシック" w:hint="eastAsia"/>
            <w:sz w:val="24"/>
            <w:szCs w:val="24"/>
          </w:rPr>
          <w:id w:val="-649987916"/>
          <w14:checkbox>
            <w14:checked w14:val="0"/>
            <w14:checkedState w14:val="2611" w14:font="ＭＳ ゴシック"/>
            <w14:uncheckedState w14:val="2610" w14:font="ＭＳ ゴシック"/>
          </w14:checkbox>
        </w:sdtPr>
        <w:sdtEndPr/>
        <w:sdtContent>
          <w:r w:rsidRPr="00E37969">
            <w:rPr>
              <w:rFonts w:ascii="ＭＳ ゴシック" w:eastAsia="ＭＳ ゴシック" w:hAnsi="ＭＳ ゴシック" w:hint="eastAsia"/>
              <w:sz w:val="24"/>
              <w:szCs w:val="24"/>
            </w:rPr>
            <w:t>☐</w:t>
          </w:r>
        </w:sdtContent>
      </w:sdt>
      <w:r w:rsidRPr="00E37969">
        <w:rPr>
          <w:rFonts w:ascii="游ゴシック" w:eastAsia="游ゴシック" w:hAnsi="游ゴシック" w:hint="eastAsia"/>
          <w:sz w:val="24"/>
          <w:szCs w:val="24"/>
        </w:rPr>
        <w:t xml:space="preserve">　</w:t>
      </w:r>
    </w:p>
    <w:p w14:paraId="63870CD0"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 xml:space="preserve">研究者番号（8桁）　</w:t>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XXXXXXXX</w:t>
      </w:r>
    </w:p>
    <w:p w14:paraId="4F0385D1"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生年月（年齢）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19XX</w:t>
      </w:r>
      <w:r w:rsidRPr="00E07492">
        <w:rPr>
          <w:rFonts w:asciiTheme="majorEastAsia" w:eastAsiaTheme="majorEastAsia" w:hAnsiTheme="majorEastAsia" w:hint="eastAsia"/>
          <w:sz w:val="24"/>
          <w:szCs w:val="24"/>
        </w:rPr>
        <w:t>年</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月（</w:t>
      </w:r>
      <w:r w:rsidRPr="00E07492">
        <w:rPr>
          <w:rFonts w:asciiTheme="majorEastAsia" w:eastAsiaTheme="majorEastAsia" w:hAnsiTheme="majorEastAsia"/>
          <w:color w:val="4F81BD" w:themeColor="accent1"/>
          <w:sz w:val="24"/>
          <w:szCs w:val="24"/>
        </w:rPr>
        <w:t>XX</w:t>
      </w:r>
      <w:r w:rsidRPr="00E07492">
        <w:rPr>
          <w:rFonts w:asciiTheme="majorEastAsia" w:eastAsiaTheme="majorEastAsia" w:hAnsiTheme="majorEastAsia" w:hint="eastAsia"/>
          <w:sz w:val="24"/>
          <w:szCs w:val="24"/>
        </w:rPr>
        <w:t>歳：2</w:t>
      </w:r>
      <w:r w:rsidRPr="00E07492">
        <w:rPr>
          <w:rFonts w:asciiTheme="majorEastAsia" w:eastAsiaTheme="majorEastAsia" w:hAnsiTheme="majorEastAsia"/>
          <w:sz w:val="24"/>
          <w:szCs w:val="24"/>
        </w:rPr>
        <w:t>02</w:t>
      </w:r>
      <w:r>
        <w:rPr>
          <w:rFonts w:asciiTheme="majorEastAsia" w:eastAsiaTheme="majorEastAsia" w:hAnsiTheme="majorEastAsia"/>
          <w:sz w:val="24"/>
          <w:szCs w:val="24"/>
        </w:rPr>
        <w:t>3</w:t>
      </w:r>
      <w:r w:rsidRPr="00E07492">
        <w:rPr>
          <w:rFonts w:asciiTheme="majorEastAsia" w:eastAsiaTheme="majorEastAsia" w:hAnsiTheme="majorEastAsia" w:hint="eastAsia"/>
          <w:sz w:val="24"/>
          <w:szCs w:val="24"/>
        </w:rPr>
        <w:t>年4月1日時点）</w:t>
      </w:r>
    </w:p>
    <w:p w14:paraId="55317F3D"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所属機関</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○○○○大学</w:t>
      </w:r>
    </w:p>
    <w:p w14:paraId="66EB189B"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color w:val="365F91" w:themeColor="accent1" w:themeShade="BF"/>
          <w:sz w:val="24"/>
          <w:szCs w:val="24"/>
        </w:rPr>
      </w:pPr>
      <w:r w:rsidRPr="00E07492">
        <w:rPr>
          <w:rFonts w:asciiTheme="majorEastAsia" w:eastAsiaTheme="majorEastAsia" w:hAnsiTheme="majorEastAsia" w:hint="eastAsia"/>
          <w:sz w:val="24"/>
          <w:szCs w:val="24"/>
        </w:rPr>
        <w:t>所属部署（部局）</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△△△学部</w:t>
      </w:r>
    </w:p>
    <w:p w14:paraId="641BDD28"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役職</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hint="eastAsia"/>
          <w:color w:val="4F81BD" w:themeColor="accent1"/>
          <w:sz w:val="24"/>
          <w:szCs w:val="24"/>
        </w:rPr>
        <w:t>教授</w:t>
      </w:r>
    </w:p>
    <w:p w14:paraId="1C00221F" w14:textId="77777777" w:rsidR="008A0A4F" w:rsidRPr="00E07492" w:rsidRDefault="008A0A4F" w:rsidP="008A0A4F">
      <w:pPr>
        <w:pStyle w:val="ac"/>
        <w:numPr>
          <w:ilvl w:val="0"/>
          <w:numId w:val="12"/>
        </w:numPr>
        <w:spacing w:line="360" w:lineRule="exact"/>
        <w:ind w:leftChars="0"/>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rPr>
        <w:t>連絡先（</w:t>
      </w:r>
      <w:r w:rsidRPr="00E07492">
        <w:rPr>
          <w:rFonts w:asciiTheme="majorEastAsia" w:eastAsiaTheme="majorEastAsia" w:hAnsiTheme="majorEastAsia"/>
          <w:sz w:val="24"/>
          <w:szCs w:val="24"/>
        </w:rPr>
        <w:t>E-mail</w:t>
      </w:r>
      <w:r w:rsidRPr="00E07492">
        <w:rPr>
          <w:rFonts w:asciiTheme="majorEastAsia" w:eastAsiaTheme="majorEastAsia" w:hAnsiTheme="majorEastAsia" w:hint="eastAsia"/>
          <w:sz w:val="24"/>
          <w:szCs w:val="24"/>
        </w:rPr>
        <w:t>）</w:t>
      </w:r>
      <w:r w:rsidRPr="00E07492">
        <w:rPr>
          <w:rFonts w:asciiTheme="majorEastAsia" w:eastAsiaTheme="majorEastAsia" w:hAnsiTheme="majorEastAsia"/>
          <w:sz w:val="24"/>
          <w:szCs w:val="24"/>
        </w:rPr>
        <w:t xml:space="preserve"> </w:t>
      </w:r>
      <w:r w:rsidRPr="00E07492">
        <w:rPr>
          <w:rFonts w:asciiTheme="majorEastAsia" w:eastAsiaTheme="majorEastAsia" w:hAnsiTheme="majorEastAsia"/>
          <w:sz w:val="24"/>
          <w:szCs w:val="24"/>
        </w:rPr>
        <w:tab/>
      </w:r>
      <w:r w:rsidRPr="00E07492">
        <w:rPr>
          <w:rFonts w:asciiTheme="majorEastAsia" w:eastAsiaTheme="majorEastAsia" w:hAnsiTheme="majorEastAsia"/>
          <w:sz w:val="24"/>
          <w:szCs w:val="24"/>
        </w:rPr>
        <w:tab/>
      </w:r>
      <w:r w:rsidRPr="00E07492">
        <w:rPr>
          <w:rFonts w:asciiTheme="majorEastAsia" w:eastAsiaTheme="majorEastAsia" w:hAnsiTheme="majorEastAsia"/>
          <w:color w:val="4F81BD" w:themeColor="accent1"/>
          <w:sz w:val="24"/>
          <w:szCs w:val="24"/>
        </w:rPr>
        <w:t>ZZZZZZ@YY.jp</w:t>
      </w:r>
    </w:p>
    <w:p w14:paraId="4C29C9E4" w14:textId="77777777" w:rsidR="008A0A4F" w:rsidRPr="00E07492" w:rsidRDefault="008A0A4F" w:rsidP="008A0A4F">
      <w:pPr>
        <w:spacing w:line="360" w:lineRule="exact"/>
        <w:jc w:val="left"/>
        <w:rPr>
          <w:rFonts w:asciiTheme="majorEastAsia" w:eastAsiaTheme="majorEastAsia" w:hAnsiTheme="majorEastAsia"/>
          <w:sz w:val="24"/>
          <w:szCs w:val="24"/>
        </w:rPr>
      </w:pPr>
    </w:p>
    <w:p w14:paraId="7A33065E"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３．アブストラクト </w:t>
      </w:r>
    </w:p>
    <w:p w14:paraId="0F853019" w14:textId="614F8FBE" w:rsidR="008A0A4F" w:rsidRPr="00CB25DA" w:rsidRDefault="008A0A4F" w:rsidP="008A0A4F">
      <w:pPr>
        <w:spacing w:line="360" w:lineRule="exact"/>
        <w:jc w:val="left"/>
        <w:rPr>
          <w:rFonts w:asciiTheme="majorEastAsia" w:eastAsiaTheme="majorEastAsia" w:hAnsiTheme="majorEastAsia"/>
          <w:iCs/>
          <w:sz w:val="24"/>
          <w:szCs w:val="24"/>
          <w:highlight w:val="yellow"/>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iCs/>
          <w:sz w:val="24"/>
          <w:szCs w:val="24"/>
        </w:rPr>
        <w:t>,</w:t>
      </w:r>
      <w:r w:rsidRPr="00E07492">
        <w:rPr>
          <w:rFonts w:asciiTheme="majorEastAsia" w:eastAsiaTheme="majorEastAsia" w:hAnsiTheme="majorEastAsia" w:hint="eastAsia"/>
          <w:iCs/>
          <w:sz w:val="24"/>
          <w:szCs w:val="24"/>
        </w:rPr>
        <w:t>000文字以内で簡潔に</w:t>
      </w:r>
      <w:r w:rsidR="00A30047" w:rsidRPr="00AE7661">
        <w:rPr>
          <w:rFonts w:asciiTheme="majorEastAsia" w:eastAsiaTheme="majorEastAsia" w:hAnsiTheme="majorEastAsia" w:hint="eastAsia"/>
          <w:iCs/>
          <w:sz w:val="24"/>
          <w:szCs w:val="24"/>
        </w:rPr>
        <w:t>、「海外拠点をどのように活用するか」</w:t>
      </w:r>
      <w:r w:rsidR="00CB25DA" w:rsidRPr="00AE7661">
        <w:rPr>
          <w:rFonts w:asciiTheme="majorEastAsia" w:eastAsiaTheme="majorEastAsia" w:hAnsiTheme="majorEastAsia" w:hint="eastAsia"/>
          <w:iCs/>
          <w:sz w:val="24"/>
          <w:szCs w:val="24"/>
        </w:rPr>
        <w:t>や「</w:t>
      </w:r>
      <w:r w:rsidR="00A30047" w:rsidRPr="00AE7661">
        <w:rPr>
          <w:rFonts w:asciiTheme="majorEastAsia" w:eastAsiaTheme="majorEastAsia" w:hAnsiTheme="majorEastAsia" w:hint="eastAsia"/>
          <w:iCs/>
          <w:sz w:val="24"/>
          <w:szCs w:val="24"/>
        </w:rPr>
        <w:t>研究の</w:t>
      </w:r>
      <w:r w:rsidR="00CB25DA" w:rsidRPr="00AE7661">
        <w:rPr>
          <w:rFonts w:asciiTheme="majorEastAsia" w:eastAsiaTheme="majorEastAsia" w:hAnsiTheme="majorEastAsia" w:hint="eastAsia"/>
          <w:iCs/>
          <w:sz w:val="24"/>
          <w:szCs w:val="24"/>
        </w:rPr>
        <w:t>特色</w:t>
      </w:r>
      <w:r w:rsidR="00A30047" w:rsidRPr="00AE7661">
        <w:rPr>
          <w:rFonts w:asciiTheme="majorEastAsia" w:eastAsiaTheme="majorEastAsia" w:hAnsiTheme="majorEastAsia" w:hint="eastAsia"/>
          <w:iCs/>
          <w:sz w:val="24"/>
          <w:szCs w:val="24"/>
        </w:rPr>
        <w:t>」</w:t>
      </w:r>
      <w:r w:rsidR="00CB25DA" w:rsidRPr="00AE7661">
        <w:rPr>
          <w:rFonts w:asciiTheme="majorEastAsia" w:eastAsiaTheme="majorEastAsia" w:hAnsiTheme="majorEastAsia" w:hint="eastAsia"/>
          <w:iCs/>
          <w:sz w:val="24"/>
          <w:szCs w:val="24"/>
        </w:rPr>
        <w:t>、</w:t>
      </w:r>
      <w:r w:rsidR="00A30047" w:rsidRPr="00AE7661">
        <w:rPr>
          <w:rFonts w:asciiTheme="majorEastAsia" w:eastAsiaTheme="majorEastAsia" w:hAnsiTheme="majorEastAsia" w:hint="eastAsia"/>
          <w:iCs/>
          <w:sz w:val="24"/>
          <w:szCs w:val="24"/>
        </w:rPr>
        <w:t>「期待される成果」を含めて</w:t>
      </w:r>
      <w:r w:rsidR="00A30047">
        <w:rPr>
          <w:rFonts w:asciiTheme="majorEastAsia" w:eastAsiaTheme="majorEastAsia" w:hAnsiTheme="majorEastAsia" w:hint="eastAsia"/>
          <w:iCs/>
          <w:sz w:val="24"/>
          <w:szCs w:val="24"/>
        </w:rPr>
        <w:t>記載してください。</w:t>
      </w:r>
    </w:p>
    <w:p w14:paraId="0392FAC3" w14:textId="77777777" w:rsidR="008A0A4F" w:rsidRPr="00E07492" w:rsidRDefault="008A0A4F" w:rsidP="008A0A4F">
      <w:pPr>
        <w:spacing w:line="360" w:lineRule="exact"/>
        <w:jc w:val="left"/>
        <w:rPr>
          <w:rFonts w:asciiTheme="majorEastAsia" w:eastAsiaTheme="majorEastAsia" w:hAnsiTheme="majorEastAsia"/>
          <w:iCs/>
          <w:color w:val="4F81BD" w:themeColor="accent1"/>
          <w:sz w:val="24"/>
          <w:szCs w:val="24"/>
        </w:rPr>
      </w:pP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hint="eastAsia"/>
          <w:iCs/>
          <w:color w:val="4F81BD" w:themeColor="accent1"/>
          <w:sz w:val="24"/>
          <w:szCs w:val="24"/>
        </w:rPr>
        <w:lastRenderedPageBreak/>
        <w:t>○○○○○○○○○○○○○○○○○○○○○○○○○○○○○○○○○○○○○○。○○○○○○○○○○○○○○○○○○○○○○○○○○○○○○○○○○○○○○○○○○○○○○○○○○○○○○○○○○○○○○○○○○○○○○○○○○○○○○○○○○○○○○○○○○○○○○○○○○○。</w:t>
      </w:r>
    </w:p>
    <w:p w14:paraId="38AACFD9" w14:textId="77777777" w:rsidR="008A0A4F" w:rsidRPr="00E07492" w:rsidRDefault="008A0A4F" w:rsidP="008A0A4F">
      <w:pPr>
        <w:spacing w:line="360" w:lineRule="exact"/>
        <w:jc w:val="left"/>
        <w:rPr>
          <w:rFonts w:asciiTheme="majorEastAsia" w:eastAsiaTheme="majorEastAsia" w:hAnsiTheme="majorEastAsia"/>
          <w:sz w:val="24"/>
          <w:szCs w:val="24"/>
        </w:rPr>
      </w:pPr>
    </w:p>
    <w:p w14:paraId="0BF49CD7"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４．キーワード（疾患名以外、10単語以内）</w:t>
      </w:r>
      <w:r w:rsidRPr="00E07492">
        <w:rPr>
          <w:rFonts w:asciiTheme="majorEastAsia" w:eastAsiaTheme="majorEastAsia" w:hAnsiTheme="majorEastAsia" w:hint="eastAsia"/>
          <w:sz w:val="24"/>
          <w:szCs w:val="24"/>
        </w:rPr>
        <w:t xml:space="preserve"> </w:t>
      </w:r>
    </w:p>
    <w:p w14:paraId="423191E3" w14:textId="77777777" w:rsidR="008A0A4F" w:rsidRPr="00E07492" w:rsidRDefault="008A0A4F" w:rsidP="008A0A4F">
      <w:pPr>
        <w:spacing w:line="360" w:lineRule="exact"/>
        <w:jc w:val="left"/>
        <w:rPr>
          <w:rFonts w:asciiTheme="majorEastAsia" w:eastAsiaTheme="majorEastAsia" w:hAnsiTheme="majorEastAsia"/>
          <w:iCs/>
          <w:sz w:val="20"/>
          <w:szCs w:val="20"/>
        </w:rPr>
      </w:pPr>
      <w:r w:rsidRPr="00E07492">
        <w:rPr>
          <w:rFonts w:asciiTheme="majorEastAsia" w:eastAsiaTheme="majorEastAsia" w:hAnsiTheme="majorEastAsia" w:hint="eastAsia"/>
          <w:iCs/>
          <w:sz w:val="24"/>
          <w:szCs w:val="24"/>
        </w:rPr>
        <w:t>提案内容を示す、適切かつ重要と思われる単語を記載してください。</w:t>
      </w:r>
      <w:r w:rsidRPr="00E07492">
        <w:rPr>
          <w:rFonts w:asciiTheme="majorEastAsia" w:eastAsiaTheme="majorEastAsia" w:hAnsiTheme="majorEastAsia" w:hint="eastAsia"/>
          <w:iCs/>
          <w:sz w:val="20"/>
          <w:szCs w:val="20"/>
        </w:rPr>
        <w:t>(例：研究手法、使用技術、医薬品モダリティ、生命現象、対象部位（臓器、組織、細胞等）、対象集団（妊産婦、AYA世代など）、実験動物等、の具体名)</w:t>
      </w:r>
    </w:p>
    <w:p w14:paraId="02B68AA2" w14:textId="77777777" w:rsidR="008A0A4F" w:rsidRPr="00E07492" w:rsidRDefault="008A0A4F" w:rsidP="008A0A4F">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△△計測</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○○合成阻害剤</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0070C0"/>
          <w:sz w:val="24"/>
          <w:szCs w:val="24"/>
        </w:rPr>
        <w:t xml:space="preserve">　．．．．．．</w:t>
      </w:r>
    </w:p>
    <w:p w14:paraId="2FF1222C" w14:textId="77777777" w:rsidR="008A0A4F" w:rsidRPr="00E07492" w:rsidRDefault="008A0A4F" w:rsidP="008A0A4F">
      <w:pPr>
        <w:spacing w:line="360" w:lineRule="exact"/>
        <w:jc w:val="left"/>
        <w:rPr>
          <w:rFonts w:asciiTheme="majorEastAsia" w:eastAsiaTheme="majorEastAsia" w:hAnsiTheme="majorEastAsia"/>
          <w:sz w:val="24"/>
          <w:szCs w:val="24"/>
        </w:rPr>
      </w:pPr>
    </w:p>
    <w:p w14:paraId="50B8CA1A" w14:textId="77777777" w:rsidR="008A0A4F" w:rsidRPr="00E07492" w:rsidRDefault="008A0A4F" w:rsidP="008A0A4F">
      <w:pPr>
        <w:spacing w:line="360" w:lineRule="exact"/>
        <w:jc w:val="left"/>
        <w:rPr>
          <w:rFonts w:asciiTheme="majorEastAsia" w:eastAsiaTheme="majorEastAsia" w:hAnsiTheme="majorEastAsia"/>
          <w:sz w:val="24"/>
          <w:szCs w:val="24"/>
        </w:rPr>
      </w:pPr>
      <w:r w:rsidRPr="00E07492">
        <w:rPr>
          <w:rFonts w:asciiTheme="majorEastAsia" w:eastAsiaTheme="majorEastAsia" w:hAnsiTheme="majorEastAsia" w:hint="eastAsia"/>
          <w:sz w:val="24"/>
          <w:szCs w:val="24"/>
          <w:bdr w:val="double" w:sz="4" w:space="0" w:color="auto"/>
        </w:rPr>
        <w:t xml:space="preserve"> ５．対象疾患（10個以内）</w:t>
      </w:r>
      <w:r w:rsidRPr="00E07492">
        <w:rPr>
          <w:rFonts w:asciiTheme="majorEastAsia" w:eastAsiaTheme="majorEastAsia" w:hAnsiTheme="majorEastAsia" w:hint="eastAsia"/>
          <w:sz w:val="24"/>
          <w:szCs w:val="24"/>
        </w:rPr>
        <w:t xml:space="preserve"> </w:t>
      </w:r>
    </w:p>
    <w:p w14:paraId="5C2E294D" w14:textId="77777777" w:rsidR="008A0A4F" w:rsidRPr="00E07492" w:rsidRDefault="008A0A4F" w:rsidP="008A0A4F">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研究の主題に近いものから</w:t>
      </w:r>
      <w:r w:rsidRPr="00E07492">
        <w:rPr>
          <w:rFonts w:asciiTheme="majorEastAsia" w:eastAsiaTheme="majorEastAsia" w:hAnsiTheme="majorEastAsia"/>
          <w:iCs/>
          <w:sz w:val="24"/>
          <w:szCs w:val="24"/>
        </w:rPr>
        <w:t>順番に、主要な疾患名を10個</w:t>
      </w:r>
      <w:r w:rsidRPr="00E07492">
        <w:rPr>
          <w:rFonts w:asciiTheme="majorEastAsia" w:eastAsiaTheme="majorEastAsia" w:hAnsiTheme="majorEastAsia" w:hint="eastAsia"/>
          <w:iCs/>
          <w:sz w:val="24"/>
          <w:szCs w:val="24"/>
        </w:rPr>
        <w:t>以内で</w:t>
      </w:r>
      <w:r w:rsidRPr="00E07492">
        <w:rPr>
          <w:rFonts w:asciiTheme="majorEastAsia" w:eastAsiaTheme="majorEastAsia" w:hAnsiTheme="majorEastAsia"/>
          <w:iCs/>
          <w:sz w:val="24"/>
          <w:szCs w:val="24"/>
        </w:rPr>
        <w:t>記</w:t>
      </w:r>
      <w:r w:rsidRPr="00E07492">
        <w:rPr>
          <w:rFonts w:asciiTheme="majorEastAsia" w:eastAsiaTheme="majorEastAsia" w:hAnsiTheme="majorEastAsia" w:hint="eastAsia"/>
          <w:iCs/>
          <w:sz w:val="24"/>
          <w:szCs w:val="24"/>
        </w:rPr>
        <w:t>載してください。</w:t>
      </w:r>
    </w:p>
    <w:p w14:paraId="71F3515A" w14:textId="77777777" w:rsidR="008A0A4F" w:rsidRPr="00E07492" w:rsidRDefault="008A0A4F" w:rsidP="008A0A4F">
      <w:pPr>
        <w:spacing w:line="360" w:lineRule="exact"/>
        <w:jc w:val="left"/>
        <w:rPr>
          <w:rFonts w:asciiTheme="majorEastAsia" w:eastAsiaTheme="majorEastAsia" w:hAnsiTheme="majorEastAsia"/>
          <w:iCs/>
          <w:sz w:val="24"/>
          <w:szCs w:val="24"/>
        </w:rPr>
      </w:pPr>
      <w:r w:rsidRPr="00E07492">
        <w:rPr>
          <w:rFonts w:asciiTheme="majorEastAsia" w:eastAsiaTheme="majorEastAsia" w:hAnsiTheme="majorEastAsia" w:hint="eastAsia"/>
          <w:iCs/>
          <w:sz w:val="24"/>
          <w:szCs w:val="24"/>
        </w:rPr>
        <w:t>なお</w:t>
      </w:r>
      <w:r w:rsidRPr="00E07492">
        <w:rPr>
          <w:rFonts w:asciiTheme="majorEastAsia" w:eastAsiaTheme="majorEastAsia" w:hAnsiTheme="majorEastAsia"/>
          <w:iCs/>
          <w:sz w:val="24"/>
          <w:szCs w:val="24"/>
        </w:rPr>
        <w:t>、未診断疾患</w:t>
      </w:r>
      <w:r w:rsidRPr="00E07492">
        <w:rPr>
          <w:rFonts w:asciiTheme="majorEastAsia" w:eastAsiaTheme="majorEastAsia" w:hAnsiTheme="majorEastAsia" w:hint="eastAsia"/>
          <w:iCs/>
          <w:sz w:val="24"/>
          <w:szCs w:val="24"/>
        </w:rPr>
        <w:t>が</w:t>
      </w:r>
      <w:r w:rsidRPr="00E07492">
        <w:rPr>
          <w:rFonts w:asciiTheme="majorEastAsia" w:eastAsiaTheme="majorEastAsia" w:hAnsiTheme="majorEastAsia"/>
          <w:iCs/>
          <w:sz w:val="24"/>
          <w:szCs w:val="24"/>
        </w:rPr>
        <w:t>対象の場合は</w:t>
      </w:r>
      <w:r w:rsidRPr="00E07492">
        <w:rPr>
          <w:rFonts w:asciiTheme="majorEastAsia" w:eastAsiaTheme="majorEastAsia" w:hAnsiTheme="majorEastAsia" w:hint="eastAsia"/>
          <w:iCs/>
          <w:sz w:val="24"/>
          <w:szCs w:val="24"/>
        </w:rPr>
        <w:t>「未診断疾患」、</w:t>
      </w:r>
      <w:r w:rsidRPr="00E07492">
        <w:rPr>
          <w:rFonts w:asciiTheme="majorEastAsia" w:eastAsiaTheme="majorEastAsia" w:hAnsiTheme="majorEastAsia"/>
          <w:iCs/>
          <w:sz w:val="24"/>
          <w:szCs w:val="24"/>
        </w:rPr>
        <w:t>具体的な対象</w:t>
      </w:r>
      <w:r w:rsidRPr="00E07492">
        <w:rPr>
          <w:rFonts w:asciiTheme="majorEastAsia" w:eastAsiaTheme="majorEastAsia" w:hAnsiTheme="majorEastAsia" w:hint="eastAsia"/>
          <w:iCs/>
          <w:sz w:val="24"/>
          <w:szCs w:val="24"/>
        </w:rPr>
        <w:t>疾患</w:t>
      </w:r>
      <w:r w:rsidRPr="00E07492">
        <w:rPr>
          <w:rFonts w:asciiTheme="majorEastAsia" w:eastAsiaTheme="majorEastAsia" w:hAnsiTheme="majorEastAsia"/>
          <w:iCs/>
          <w:sz w:val="24"/>
          <w:szCs w:val="24"/>
        </w:rPr>
        <w:t>が</w:t>
      </w:r>
      <w:r w:rsidRPr="00E07492">
        <w:rPr>
          <w:rFonts w:asciiTheme="majorEastAsia" w:eastAsiaTheme="majorEastAsia" w:hAnsiTheme="majorEastAsia" w:hint="eastAsia"/>
          <w:iCs/>
          <w:sz w:val="24"/>
          <w:szCs w:val="24"/>
        </w:rPr>
        <w:t>無い又は未定の</w:t>
      </w:r>
      <w:r w:rsidRPr="00E07492">
        <w:rPr>
          <w:rFonts w:asciiTheme="majorEastAsia" w:eastAsiaTheme="majorEastAsia" w:hAnsiTheme="majorEastAsia"/>
          <w:iCs/>
          <w:sz w:val="24"/>
          <w:szCs w:val="24"/>
        </w:rPr>
        <w:t>場合は「対象なし」</w:t>
      </w:r>
      <w:r w:rsidRPr="00E07492">
        <w:rPr>
          <w:rFonts w:asciiTheme="majorEastAsia" w:eastAsiaTheme="majorEastAsia" w:hAnsiTheme="majorEastAsia" w:hint="eastAsia"/>
          <w:iCs/>
          <w:sz w:val="24"/>
          <w:szCs w:val="24"/>
        </w:rPr>
        <w:t>と記載してください</w:t>
      </w:r>
      <w:r w:rsidRPr="00E07492">
        <w:rPr>
          <w:rFonts w:asciiTheme="majorEastAsia" w:eastAsiaTheme="majorEastAsia" w:hAnsiTheme="majorEastAsia"/>
          <w:iCs/>
          <w:sz w:val="24"/>
          <w:szCs w:val="24"/>
        </w:rPr>
        <w:t>。</w:t>
      </w:r>
    </w:p>
    <w:p w14:paraId="1E84D67E" w14:textId="77777777" w:rsidR="008A0A4F" w:rsidRPr="00E07492" w:rsidRDefault="008A0A4F" w:rsidP="008A0A4F">
      <w:pPr>
        <w:spacing w:line="360" w:lineRule="exact"/>
        <w:ind w:firstLineChars="100" w:firstLine="240"/>
        <w:jc w:val="left"/>
        <w:rPr>
          <w:rFonts w:asciiTheme="majorEastAsia" w:eastAsiaTheme="majorEastAsia" w:hAnsiTheme="majorEastAsia"/>
          <w:iCs/>
          <w:color w:val="0070C0"/>
          <w:sz w:val="24"/>
          <w:szCs w:val="24"/>
        </w:rPr>
      </w:pPr>
      <w:r w:rsidRPr="00E07492">
        <w:rPr>
          <w:rFonts w:asciiTheme="majorEastAsia" w:eastAsiaTheme="majorEastAsia" w:hAnsiTheme="majorEastAsia" w:hint="eastAsia"/>
          <w:iCs/>
          <w:sz w:val="24"/>
          <w:szCs w:val="24"/>
        </w:rPr>
        <w:t>1</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△△感染症</w:t>
      </w:r>
      <w:r w:rsidRPr="00E07492">
        <w:rPr>
          <w:rFonts w:asciiTheme="majorEastAsia" w:eastAsiaTheme="majorEastAsia" w:hAnsiTheme="majorEastAsia" w:hint="eastAsia"/>
          <w:iCs/>
          <w:sz w:val="24"/>
          <w:szCs w:val="24"/>
        </w:rPr>
        <w:t xml:space="preserve">　　2</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○○病</w:t>
      </w:r>
      <w:r w:rsidRPr="00E07492">
        <w:rPr>
          <w:rFonts w:asciiTheme="majorEastAsia" w:eastAsiaTheme="majorEastAsia" w:hAnsiTheme="majorEastAsia" w:hint="eastAsia"/>
          <w:iCs/>
          <w:sz w:val="24"/>
          <w:szCs w:val="24"/>
        </w:rPr>
        <w:t xml:space="preserve">　　3</w:t>
      </w:r>
      <w:r w:rsidRPr="00E07492">
        <w:rPr>
          <w:rFonts w:asciiTheme="majorEastAsia" w:eastAsiaTheme="majorEastAsia" w:hAnsiTheme="majorEastAsia" w:cs="Times New Roman"/>
          <w:sz w:val="24"/>
          <w:szCs w:val="24"/>
        </w:rPr>
        <w:t>.</w:t>
      </w:r>
      <w:r w:rsidRPr="00E07492">
        <w:rPr>
          <w:rFonts w:asciiTheme="majorEastAsia" w:eastAsiaTheme="majorEastAsia" w:hAnsiTheme="majorEastAsia" w:hint="eastAsia"/>
          <w:iCs/>
          <w:color w:val="4F81BD" w:themeColor="accent1"/>
          <w:sz w:val="24"/>
          <w:szCs w:val="24"/>
        </w:rPr>
        <w:t>□□</w:t>
      </w:r>
      <w:r w:rsidRPr="00E07492">
        <w:rPr>
          <w:rFonts w:asciiTheme="majorEastAsia" w:eastAsiaTheme="majorEastAsia" w:hAnsiTheme="majorEastAsia"/>
          <w:iCs/>
          <w:color w:val="4F81BD" w:themeColor="accent1"/>
          <w:sz w:val="24"/>
          <w:szCs w:val="24"/>
        </w:rPr>
        <w:t>症候群</w:t>
      </w:r>
      <w:r w:rsidRPr="00E07492">
        <w:rPr>
          <w:rFonts w:asciiTheme="majorEastAsia" w:eastAsiaTheme="majorEastAsia" w:hAnsiTheme="majorEastAsia" w:hint="eastAsia"/>
          <w:iCs/>
          <w:color w:val="0070C0"/>
          <w:sz w:val="24"/>
          <w:szCs w:val="24"/>
        </w:rPr>
        <w:t xml:space="preserve">　．．．．．．</w:t>
      </w:r>
    </w:p>
    <w:p w14:paraId="69256FB8" w14:textId="77777777" w:rsidR="008A0A4F" w:rsidRPr="00E07492" w:rsidRDefault="008A0A4F" w:rsidP="008A0A4F">
      <w:pPr>
        <w:spacing w:line="360" w:lineRule="exact"/>
        <w:jc w:val="left"/>
        <w:rPr>
          <w:rFonts w:asciiTheme="majorEastAsia" w:eastAsiaTheme="majorEastAsia" w:hAnsiTheme="majorEastAsia"/>
          <w:sz w:val="24"/>
          <w:szCs w:val="24"/>
        </w:rPr>
      </w:pPr>
    </w:p>
    <w:p w14:paraId="5C3BDEC7" w14:textId="77777777" w:rsidR="008A0A4F" w:rsidRPr="00E07492" w:rsidRDefault="008A0A4F" w:rsidP="008A0A4F">
      <w:pPr>
        <w:spacing w:line="360" w:lineRule="exact"/>
        <w:jc w:val="left"/>
        <w:rPr>
          <w:rFonts w:asciiTheme="majorEastAsia" w:eastAsiaTheme="majorEastAsia" w:hAnsiTheme="majorEastAsia"/>
          <w:sz w:val="24"/>
          <w:szCs w:val="24"/>
        </w:rPr>
      </w:pPr>
    </w:p>
    <w:p w14:paraId="7FDE5892" w14:textId="77777777" w:rsidR="008A0A4F" w:rsidRPr="00E07492" w:rsidRDefault="008A0A4F" w:rsidP="008A0A4F">
      <w:pPr>
        <w:widowControl/>
        <w:snapToGrid w:val="0"/>
        <w:spacing w:line="360" w:lineRule="exact"/>
        <w:jc w:val="left"/>
        <w:rPr>
          <w:rFonts w:asciiTheme="majorEastAsia" w:eastAsiaTheme="majorEastAsia" w:hAnsiTheme="majorEastAsia"/>
          <w:b/>
          <w:bCs/>
          <w:kern w:val="0"/>
          <w:szCs w:val="21"/>
        </w:rPr>
      </w:pPr>
    </w:p>
    <w:p w14:paraId="0FF8E8E8" w14:textId="77777777" w:rsidR="008A0A4F" w:rsidRPr="000A1D63" w:rsidRDefault="008A0A4F" w:rsidP="008A0A4F">
      <w:pPr>
        <w:widowControl/>
        <w:snapToGrid w:val="0"/>
        <w:spacing w:line="360" w:lineRule="exact"/>
        <w:jc w:val="left"/>
        <w:rPr>
          <w:rFonts w:ascii="游ゴシック Medium" w:eastAsia="游ゴシック Medium" w:hAnsi="游ゴシック Medium"/>
          <w:b/>
          <w:bCs/>
          <w:kern w:val="0"/>
          <w:szCs w:val="21"/>
        </w:rPr>
      </w:pPr>
    </w:p>
    <w:p w14:paraId="3B531C8C" w14:textId="77777777" w:rsidR="008A0A4F" w:rsidRPr="008A0A4F" w:rsidRDefault="008A0A4F" w:rsidP="00671A70">
      <w:pPr>
        <w:widowControl/>
        <w:snapToGrid w:val="0"/>
        <w:spacing w:line="360" w:lineRule="exact"/>
        <w:jc w:val="left"/>
        <w:rPr>
          <w:rFonts w:ascii="游ゴシック Medium" w:eastAsia="游ゴシック Medium" w:hAnsi="游ゴシック Medium"/>
          <w:b/>
          <w:bCs/>
          <w:kern w:val="0"/>
          <w:szCs w:val="21"/>
        </w:rPr>
      </w:pPr>
    </w:p>
    <w:sectPr w:rsidR="008A0A4F" w:rsidRPr="008A0A4F"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64F2BA1"/>
    <w:multiLevelType w:val="hybridMultilevel"/>
    <w:tmpl w:val="FA4828C0"/>
    <w:lvl w:ilvl="0" w:tplc="BEF422B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9CF453A"/>
    <w:multiLevelType w:val="hybridMultilevel"/>
    <w:tmpl w:val="91945E2A"/>
    <w:lvl w:ilvl="0" w:tplc="F5A2C914">
      <w:start w:val="1"/>
      <w:numFmt w:val="decimalFullWidth"/>
      <w:pStyle w:val="4"/>
      <w:suff w:val="space"/>
      <w:lvlText w:val="（%1）"/>
      <w:lvlJc w:val="left"/>
      <w:pPr>
        <w:ind w:left="12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95" w:hanging="420"/>
      </w:pPr>
    </w:lvl>
    <w:lvl w:ilvl="2" w:tplc="04090011" w:tentative="1">
      <w:start w:val="1"/>
      <w:numFmt w:val="decimalEnclosedCircle"/>
      <w:lvlText w:val="%3"/>
      <w:lvlJc w:val="left"/>
      <w:pPr>
        <w:ind w:left="3815" w:hanging="420"/>
      </w:pPr>
    </w:lvl>
    <w:lvl w:ilvl="3" w:tplc="0409000F" w:tentative="1">
      <w:start w:val="1"/>
      <w:numFmt w:val="decimal"/>
      <w:lvlText w:val="%4."/>
      <w:lvlJc w:val="left"/>
      <w:pPr>
        <w:ind w:left="4235" w:hanging="420"/>
      </w:pPr>
    </w:lvl>
    <w:lvl w:ilvl="4" w:tplc="04090017" w:tentative="1">
      <w:start w:val="1"/>
      <w:numFmt w:val="aiueoFullWidth"/>
      <w:lvlText w:val="(%5)"/>
      <w:lvlJc w:val="left"/>
      <w:pPr>
        <w:ind w:left="4655" w:hanging="420"/>
      </w:pPr>
    </w:lvl>
    <w:lvl w:ilvl="5" w:tplc="04090011" w:tentative="1">
      <w:start w:val="1"/>
      <w:numFmt w:val="decimalEnclosedCircle"/>
      <w:lvlText w:val="%6"/>
      <w:lvlJc w:val="left"/>
      <w:pPr>
        <w:ind w:left="5075" w:hanging="420"/>
      </w:pPr>
    </w:lvl>
    <w:lvl w:ilvl="6" w:tplc="0409000F" w:tentative="1">
      <w:start w:val="1"/>
      <w:numFmt w:val="decimal"/>
      <w:lvlText w:val="%7."/>
      <w:lvlJc w:val="left"/>
      <w:pPr>
        <w:ind w:left="5495" w:hanging="420"/>
      </w:pPr>
    </w:lvl>
    <w:lvl w:ilvl="7" w:tplc="04090017" w:tentative="1">
      <w:start w:val="1"/>
      <w:numFmt w:val="aiueoFullWidth"/>
      <w:lvlText w:val="(%8)"/>
      <w:lvlJc w:val="left"/>
      <w:pPr>
        <w:ind w:left="5915" w:hanging="420"/>
      </w:pPr>
    </w:lvl>
    <w:lvl w:ilvl="8" w:tplc="04090011" w:tentative="1">
      <w:start w:val="1"/>
      <w:numFmt w:val="decimalEnclosedCircle"/>
      <w:lvlText w:val="%9"/>
      <w:lvlJc w:val="left"/>
      <w:pPr>
        <w:ind w:left="6335"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F2365D"/>
    <w:multiLevelType w:val="hybridMultilevel"/>
    <w:tmpl w:val="CAEC6CBC"/>
    <w:lvl w:ilvl="0" w:tplc="6666E39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9B3E5B"/>
    <w:multiLevelType w:val="hybridMultilevel"/>
    <w:tmpl w:val="DCEE49CE"/>
    <w:lvl w:ilvl="0" w:tplc="A67083EE">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0C7369"/>
    <w:multiLevelType w:val="hybridMultilevel"/>
    <w:tmpl w:val="BAFCD4C0"/>
    <w:lvl w:ilvl="0" w:tplc="EB50F91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18"/>
  </w:num>
  <w:num w:numId="4">
    <w:abstractNumId w:val="16"/>
  </w:num>
  <w:num w:numId="5">
    <w:abstractNumId w:val="22"/>
  </w:num>
  <w:num w:numId="6">
    <w:abstractNumId w:val="4"/>
  </w:num>
  <w:num w:numId="7">
    <w:abstractNumId w:val="33"/>
  </w:num>
  <w:num w:numId="8">
    <w:abstractNumId w:val="21"/>
  </w:num>
  <w:num w:numId="9">
    <w:abstractNumId w:val="7"/>
  </w:num>
  <w:num w:numId="10">
    <w:abstractNumId w:val="25"/>
  </w:num>
  <w:num w:numId="11">
    <w:abstractNumId w:val="8"/>
  </w:num>
  <w:num w:numId="12">
    <w:abstractNumId w:val="23"/>
  </w:num>
  <w:num w:numId="13">
    <w:abstractNumId w:val="12"/>
  </w:num>
  <w:num w:numId="14">
    <w:abstractNumId w:val="29"/>
  </w:num>
  <w:num w:numId="15">
    <w:abstractNumId w:val="27"/>
  </w:num>
  <w:num w:numId="16">
    <w:abstractNumId w:val="11"/>
  </w:num>
  <w:num w:numId="17">
    <w:abstractNumId w:val="31"/>
  </w:num>
  <w:num w:numId="18">
    <w:abstractNumId w:val="17"/>
  </w:num>
  <w:num w:numId="19">
    <w:abstractNumId w:val="19"/>
  </w:num>
  <w:num w:numId="20">
    <w:abstractNumId w:val="6"/>
  </w:num>
  <w:num w:numId="21">
    <w:abstractNumId w:val="14"/>
  </w:num>
  <w:num w:numId="22">
    <w:abstractNumId w:val="24"/>
  </w:num>
  <w:num w:numId="23">
    <w:abstractNumId w:val="34"/>
  </w:num>
  <w:num w:numId="24">
    <w:abstractNumId w:val="1"/>
  </w:num>
  <w:num w:numId="25">
    <w:abstractNumId w:val="0"/>
  </w:num>
  <w:num w:numId="26">
    <w:abstractNumId w:val="26"/>
  </w:num>
  <w:num w:numId="27">
    <w:abstractNumId w:val="2"/>
  </w:num>
  <w:num w:numId="28">
    <w:abstractNumId w:val="10"/>
  </w:num>
  <w:num w:numId="29">
    <w:abstractNumId w:val="5"/>
  </w:num>
  <w:num w:numId="30">
    <w:abstractNumId w:val="13"/>
  </w:num>
  <w:num w:numId="31">
    <w:abstractNumId w:val="30"/>
  </w:num>
  <w:num w:numId="32">
    <w:abstractNumId w:val="15"/>
  </w:num>
  <w:num w:numId="33">
    <w:abstractNumId w:val="3"/>
  </w:num>
  <w:num w:numId="34">
    <w:abstractNumId w:val="28"/>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colormenu v:ext="edit" fill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546"/>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462F"/>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67384"/>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3333"/>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6E34"/>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4CE7"/>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59ED"/>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1D71"/>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01CD"/>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97CCA"/>
    <w:rsid w:val="008A0A4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117A"/>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1063"/>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0D8E"/>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5DE3"/>
    <w:rsid w:val="009C6708"/>
    <w:rsid w:val="009C6855"/>
    <w:rsid w:val="009C6B0F"/>
    <w:rsid w:val="009C70FD"/>
    <w:rsid w:val="009C7BE1"/>
    <w:rsid w:val="009D17C1"/>
    <w:rsid w:val="009D1B44"/>
    <w:rsid w:val="009D2318"/>
    <w:rsid w:val="009D2C30"/>
    <w:rsid w:val="009D2D26"/>
    <w:rsid w:val="009D2ED4"/>
    <w:rsid w:val="009D3CDA"/>
    <w:rsid w:val="009D5286"/>
    <w:rsid w:val="009D5607"/>
    <w:rsid w:val="009D59A1"/>
    <w:rsid w:val="009D614A"/>
    <w:rsid w:val="009D79F8"/>
    <w:rsid w:val="009E1043"/>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047"/>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1358"/>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766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6469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57E"/>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25DA"/>
    <w:rsid w:val="00CB6361"/>
    <w:rsid w:val="00CB7603"/>
    <w:rsid w:val="00CB76E8"/>
    <w:rsid w:val="00CB7A51"/>
    <w:rsid w:val="00CB7D8E"/>
    <w:rsid w:val="00CC3383"/>
    <w:rsid w:val="00CC36F0"/>
    <w:rsid w:val="00CC3E71"/>
    <w:rsid w:val="00CC5B11"/>
    <w:rsid w:val="00CC5ECC"/>
    <w:rsid w:val="00CD27DF"/>
    <w:rsid w:val="00CD6520"/>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13D7"/>
    <w:rsid w:val="00EF3B88"/>
    <w:rsid w:val="00EF4F2A"/>
    <w:rsid w:val="00EF52C5"/>
    <w:rsid w:val="00EF5E35"/>
    <w:rsid w:val="00EF6D13"/>
    <w:rsid w:val="00F040BB"/>
    <w:rsid w:val="00F0410A"/>
    <w:rsid w:val="00F068A5"/>
    <w:rsid w:val="00F06DD2"/>
    <w:rsid w:val="00F079CA"/>
    <w:rsid w:val="00F11137"/>
    <w:rsid w:val="00F12693"/>
    <w:rsid w:val="00F13887"/>
    <w:rsid w:val="00F14A25"/>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B7D6C"/>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colormenu v:ext="edit" fillcolor="none"/>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
    <w:name w:val="第4タイトル"/>
    <w:basedOn w:val="a"/>
    <w:next w:val="a"/>
    <w:link w:val="40"/>
    <w:uiPriority w:val="9"/>
    <w:qFormat/>
    <w:rsid w:val="008A0A4F"/>
    <w:pPr>
      <w:widowControl/>
      <w:numPr>
        <w:numId w:val="35"/>
      </w:numPr>
      <w:spacing w:line="360" w:lineRule="exact"/>
      <w:ind w:left="1384" w:hanging="675"/>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40">
    <w:name w:val="第4タイトル (文字)"/>
    <w:basedOn w:val="a0"/>
    <w:link w:val="4"/>
    <w:uiPriority w:val="9"/>
    <w:rsid w:val="008A0A4F"/>
    <w:rPr>
      <w:rFonts w:ascii="メイリオ" w:eastAsia="メイリオ" w:hAnsi="メイリオ"/>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5EA7-0741-4B55-AAF9-9C499ED0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FCC29-8E87-4D5A-941F-DB5421976083}">
  <ds:schemaRefs>
    <ds:schemaRef ds:uri="http://schemas.microsoft.com/sharepoint/v3/contenttype/forms"/>
  </ds:schemaRefs>
</ds:datastoreItem>
</file>

<file path=customXml/itemProps3.xml><?xml version="1.0" encoding="utf-8"?>
<ds:datastoreItem xmlns:ds="http://schemas.openxmlformats.org/officeDocument/2006/customXml" ds:itemID="{94063152-3D0E-4B10-974E-10D206A0B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AE9AC-23C7-4846-85F2-A0CA8611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2098</Words>
  <Characters>11959</Characters>
  <Application>Microsoft Office Word</Application>
  <DocSecurity>4</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2023-01-27T08:36:00Z</dcterms:created>
  <dcterms:modified xsi:type="dcterms:W3CDTF">2023-01-27T08:36:00Z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